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62" w:rsidRDefault="00FB4261" w:rsidP="00FB4261">
      <w:pPr>
        <w:widowControl w:val="0"/>
        <w:pBdr>
          <w:bottom w:val="single" w:sz="4" w:space="1" w:color="auto"/>
        </w:pBdr>
        <w:tabs>
          <w:tab w:val="left" w:pos="220"/>
          <w:tab w:val="left" w:pos="720"/>
        </w:tabs>
        <w:autoSpaceDE w:val="0"/>
        <w:autoSpaceDN w:val="0"/>
        <w:adjustRightInd w:val="0"/>
        <w:spacing w:after="0" w:line="240" w:lineRule="auto"/>
        <w:jc w:val="center"/>
        <w:rPr>
          <w:rFonts w:ascii="Arial" w:hAnsi="Arial" w:cs="Arial"/>
          <w:b/>
          <w:sz w:val="40"/>
          <w:u w:val="single"/>
        </w:rPr>
      </w:pPr>
      <w:r w:rsidRPr="00FB4261">
        <w:rPr>
          <w:rFonts w:ascii="Arial" w:hAnsi="Arial" w:cs="Arial"/>
          <w:b/>
          <w:sz w:val="40"/>
          <w:u w:val="single"/>
        </w:rPr>
        <w:t>DIAS Study Guide</w:t>
      </w:r>
    </w:p>
    <w:p w:rsidR="00FB4261" w:rsidRPr="00FB4261" w:rsidRDefault="00FB4261" w:rsidP="00FB4261">
      <w:pPr>
        <w:widowControl w:val="0"/>
        <w:pBdr>
          <w:bottom w:val="single" w:sz="4" w:space="1" w:color="auto"/>
        </w:pBdr>
        <w:tabs>
          <w:tab w:val="left" w:pos="220"/>
          <w:tab w:val="left" w:pos="720"/>
        </w:tabs>
        <w:autoSpaceDE w:val="0"/>
        <w:autoSpaceDN w:val="0"/>
        <w:adjustRightInd w:val="0"/>
        <w:spacing w:after="0" w:line="240" w:lineRule="auto"/>
        <w:jc w:val="center"/>
        <w:rPr>
          <w:rFonts w:ascii="Arial" w:hAnsi="Arial" w:cs="Arial"/>
          <w:b/>
          <w:i/>
          <w:sz w:val="28"/>
        </w:rPr>
      </w:pPr>
      <w:r w:rsidRPr="00FB4261">
        <w:rPr>
          <w:rFonts w:ascii="Arial" w:hAnsi="Arial" w:cs="Arial"/>
          <w:b/>
          <w:i/>
          <w:sz w:val="28"/>
        </w:rPr>
        <w:t xml:space="preserve">The </w:t>
      </w:r>
      <w:r w:rsidR="00050F84">
        <w:rPr>
          <w:rFonts w:ascii="Arial" w:hAnsi="Arial" w:cs="Arial"/>
          <w:b/>
          <w:i/>
          <w:sz w:val="28"/>
        </w:rPr>
        <w:t>Practice of Science</w:t>
      </w:r>
      <w:r w:rsidR="00BE39A0">
        <w:rPr>
          <w:rFonts w:ascii="Arial" w:hAnsi="Arial" w:cs="Arial"/>
          <w:b/>
          <w:i/>
          <w:sz w:val="28"/>
        </w:rPr>
        <w:t xml:space="preserve">, </w:t>
      </w:r>
      <w:r w:rsidR="00BE39A0" w:rsidRPr="00FB4261">
        <w:rPr>
          <w:rFonts w:ascii="Arial" w:hAnsi="Arial" w:cs="Arial"/>
          <w:b/>
          <w:i/>
          <w:sz w:val="28"/>
        </w:rPr>
        <w:t>Water</w:t>
      </w:r>
      <w:r w:rsidRPr="00FB4261">
        <w:rPr>
          <w:rFonts w:ascii="Arial" w:hAnsi="Arial" w:cs="Arial"/>
          <w:b/>
          <w:i/>
          <w:sz w:val="28"/>
        </w:rPr>
        <w:t xml:space="preserve">, </w:t>
      </w:r>
      <w:proofErr w:type="spellStart"/>
      <w:r w:rsidRPr="00FB4261">
        <w:rPr>
          <w:rFonts w:ascii="Arial" w:hAnsi="Arial" w:cs="Arial"/>
          <w:b/>
          <w:i/>
          <w:sz w:val="28"/>
        </w:rPr>
        <w:t>MacroMolecules</w:t>
      </w:r>
      <w:proofErr w:type="spellEnd"/>
      <w:r w:rsidRPr="00FB4261">
        <w:rPr>
          <w:rFonts w:ascii="Arial" w:hAnsi="Arial" w:cs="Arial"/>
          <w:b/>
          <w:i/>
          <w:sz w:val="28"/>
        </w:rPr>
        <w:t>, Enzymes &amp; Activation Energy</w:t>
      </w:r>
    </w:p>
    <w:p w:rsidR="00050F84" w:rsidRDefault="00050F84" w:rsidP="0049395C">
      <w:pPr>
        <w:widowControl w:val="0"/>
        <w:tabs>
          <w:tab w:val="left" w:pos="220"/>
          <w:tab w:val="left" w:pos="720"/>
        </w:tabs>
        <w:autoSpaceDE w:val="0"/>
        <w:autoSpaceDN w:val="0"/>
        <w:adjustRightInd w:val="0"/>
        <w:spacing w:after="0" w:line="240" w:lineRule="auto"/>
        <w:rPr>
          <w:rFonts w:ascii="Arial" w:hAnsi="Arial" w:cs="Arial"/>
          <w:b/>
          <w:sz w:val="40"/>
          <w:u w:val="single"/>
        </w:rPr>
      </w:pPr>
    </w:p>
    <w:p w:rsidR="00050F84" w:rsidRPr="00063B69" w:rsidRDefault="00050F84" w:rsidP="00050F84">
      <w:pPr>
        <w:pStyle w:val="ListParagraph"/>
        <w:numPr>
          <w:ilvl w:val="0"/>
          <w:numId w:val="10"/>
        </w:numPr>
        <w:spacing w:after="105" w:line="240" w:lineRule="auto"/>
        <w:rPr>
          <w:rFonts w:ascii="Arial" w:eastAsia="Times New Roman" w:hAnsi="Arial" w:cs="Arial"/>
          <w:sz w:val="20"/>
          <w:szCs w:val="20"/>
        </w:rPr>
      </w:pPr>
      <w:bookmarkStart w:id="0" w:name="_GoBack"/>
      <w:bookmarkEnd w:id="0"/>
      <w:r w:rsidRPr="00063B69">
        <w:rPr>
          <w:rFonts w:ascii="Arial" w:eastAsia="Times New Roman" w:hAnsi="Arial" w:cs="Arial"/>
          <w:sz w:val="20"/>
          <w:szCs w:val="20"/>
        </w:rPr>
        <w:t>The independent variable is the --- of an experiment.</w:t>
      </w:r>
    </w:p>
    <w:p w:rsidR="006564A9" w:rsidRPr="00063B69" w:rsidRDefault="006564A9" w:rsidP="006564A9">
      <w:pPr>
        <w:pStyle w:val="ListParagraph"/>
        <w:spacing w:after="105" w:line="240" w:lineRule="auto"/>
        <w:ind w:left="360"/>
        <w:rPr>
          <w:rFonts w:ascii="Arial" w:eastAsia="Times New Roman" w:hAnsi="Arial" w:cs="Arial"/>
          <w:sz w:val="20"/>
          <w:szCs w:val="20"/>
        </w:rPr>
      </w:pPr>
    </w:p>
    <w:p w:rsidR="00050F84" w:rsidRPr="00063B69" w:rsidRDefault="00050F84" w:rsidP="006564A9">
      <w:pPr>
        <w:pStyle w:val="ListParagraph"/>
        <w:numPr>
          <w:ilvl w:val="1"/>
          <w:numId w:val="10"/>
        </w:numPr>
        <w:spacing w:after="105"/>
        <w:rPr>
          <w:rFonts w:ascii="Arial" w:eastAsia="Times New Roman" w:hAnsi="Arial" w:cs="Arial"/>
          <w:sz w:val="20"/>
          <w:szCs w:val="20"/>
        </w:rPr>
      </w:pPr>
      <w:r w:rsidRPr="00063B69">
        <w:rPr>
          <w:rFonts w:ascii="Arial" w:eastAsia="Times New Roman" w:hAnsi="Arial" w:cs="Arial"/>
          <w:sz w:val="20"/>
          <w:szCs w:val="20"/>
        </w:rPr>
        <w:t>Cause</w:t>
      </w:r>
    </w:p>
    <w:p w:rsidR="00050F84" w:rsidRPr="00063B69" w:rsidRDefault="00050F84" w:rsidP="006564A9">
      <w:pPr>
        <w:pStyle w:val="ListParagraph"/>
        <w:numPr>
          <w:ilvl w:val="1"/>
          <w:numId w:val="10"/>
        </w:numPr>
        <w:spacing w:after="105"/>
        <w:rPr>
          <w:rFonts w:ascii="Arial" w:eastAsia="Times New Roman" w:hAnsi="Arial" w:cs="Arial"/>
          <w:sz w:val="20"/>
          <w:szCs w:val="20"/>
        </w:rPr>
      </w:pPr>
      <w:r w:rsidRPr="00063B69">
        <w:rPr>
          <w:rFonts w:ascii="Arial" w:eastAsia="Times New Roman" w:hAnsi="Arial" w:cs="Arial"/>
          <w:sz w:val="20"/>
          <w:szCs w:val="20"/>
        </w:rPr>
        <w:t>Effect</w:t>
      </w:r>
    </w:p>
    <w:p w:rsidR="00050F84" w:rsidRPr="00063B69" w:rsidRDefault="00050F84" w:rsidP="006564A9">
      <w:pPr>
        <w:pStyle w:val="ListParagraph"/>
        <w:numPr>
          <w:ilvl w:val="1"/>
          <w:numId w:val="10"/>
        </w:numPr>
        <w:spacing w:after="105"/>
        <w:rPr>
          <w:rFonts w:ascii="Arial" w:eastAsia="Times New Roman" w:hAnsi="Arial" w:cs="Arial"/>
          <w:sz w:val="20"/>
          <w:szCs w:val="20"/>
        </w:rPr>
      </w:pPr>
      <w:r w:rsidRPr="00063B69">
        <w:rPr>
          <w:rFonts w:ascii="Arial" w:eastAsia="Times New Roman" w:hAnsi="Arial" w:cs="Arial"/>
          <w:sz w:val="20"/>
          <w:szCs w:val="20"/>
        </w:rPr>
        <w:t>Constant</w:t>
      </w:r>
    </w:p>
    <w:p w:rsidR="00050F84" w:rsidRPr="00063B69" w:rsidRDefault="00050F84" w:rsidP="006564A9">
      <w:pPr>
        <w:pStyle w:val="ListParagraph"/>
        <w:numPr>
          <w:ilvl w:val="1"/>
          <w:numId w:val="10"/>
        </w:numPr>
        <w:spacing w:after="105"/>
        <w:rPr>
          <w:rFonts w:ascii="Arial" w:eastAsia="Times New Roman" w:hAnsi="Arial" w:cs="Arial"/>
          <w:sz w:val="20"/>
          <w:szCs w:val="20"/>
        </w:rPr>
      </w:pPr>
      <w:r w:rsidRPr="00063B69">
        <w:rPr>
          <w:rFonts w:ascii="Arial" w:eastAsia="Times New Roman" w:hAnsi="Arial" w:cs="Arial"/>
          <w:sz w:val="20"/>
          <w:szCs w:val="20"/>
        </w:rPr>
        <w:t>Control</w:t>
      </w:r>
    </w:p>
    <w:p w:rsidR="00F70522" w:rsidRPr="00063B69" w:rsidRDefault="00F70522" w:rsidP="00F70522">
      <w:pPr>
        <w:pStyle w:val="ListParagraph"/>
        <w:spacing w:after="105" w:line="240" w:lineRule="auto"/>
        <w:ind w:left="360"/>
        <w:rPr>
          <w:rFonts w:ascii="Arial" w:eastAsia="Times New Roman" w:hAnsi="Arial" w:cs="Arial"/>
          <w:sz w:val="20"/>
          <w:szCs w:val="20"/>
        </w:rPr>
      </w:pPr>
    </w:p>
    <w:p w:rsidR="00F70522" w:rsidRPr="00063B69" w:rsidRDefault="00F70522" w:rsidP="00F70522">
      <w:pPr>
        <w:pStyle w:val="ListParagraph"/>
        <w:spacing w:after="105" w:line="240" w:lineRule="auto"/>
        <w:ind w:left="360"/>
        <w:rPr>
          <w:rFonts w:ascii="Arial" w:eastAsia="Times New Roman" w:hAnsi="Arial" w:cs="Arial"/>
          <w:sz w:val="20"/>
          <w:szCs w:val="20"/>
        </w:rPr>
      </w:pPr>
    </w:p>
    <w:p w:rsidR="00F70522" w:rsidRPr="00063B69" w:rsidRDefault="00F70522" w:rsidP="00F70522">
      <w:pPr>
        <w:pStyle w:val="ListParagraph"/>
        <w:spacing w:after="105" w:line="240" w:lineRule="auto"/>
        <w:ind w:left="360"/>
        <w:rPr>
          <w:rFonts w:ascii="Arial" w:eastAsia="Times New Roman" w:hAnsi="Arial" w:cs="Arial"/>
          <w:sz w:val="20"/>
          <w:szCs w:val="20"/>
        </w:rPr>
      </w:pPr>
    </w:p>
    <w:p w:rsidR="00050F84" w:rsidRPr="00063B69" w:rsidRDefault="00050F84" w:rsidP="00050F84">
      <w:pPr>
        <w:pStyle w:val="ListParagraph"/>
        <w:numPr>
          <w:ilvl w:val="0"/>
          <w:numId w:val="10"/>
        </w:numPr>
        <w:spacing w:after="105" w:line="240" w:lineRule="auto"/>
        <w:rPr>
          <w:rFonts w:ascii="Arial" w:eastAsia="Times New Roman" w:hAnsi="Arial" w:cs="Arial"/>
          <w:sz w:val="20"/>
          <w:szCs w:val="20"/>
        </w:rPr>
      </w:pPr>
      <w:r w:rsidRPr="00063B69">
        <w:rPr>
          <w:rFonts w:ascii="Arial" w:eastAsia="Times New Roman" w:hAnsi="Arial" w:cs="Arial"/>
          <w:sz w:val="20"/>
          <w:szCs w:val="20"/>
        </w:rPr>
        <w:t>The independent variable is found on the</w:t>
      </w:r>
    </w:p>
    <w:p w:rsidR="006564A9" w:rsidRPr="00063B69" w:rsidRDefault="006564A9" w:rsidP="006564A9">
      <w:pPr>
        <w:pStyle w:val="ListParagraph"/>
        <w:spacing w:after="105" w:line="240" w:lineRule="auto"/>
        <w:ind w:left="360"/>
        <w:rPr>
          <w:rFonts w:ascii="Arial" w:eastAsia="Times New Roman" w:hAnsi="Arial" w:cs="Arial"/>
          <w:sz w:val="20"/>
          <w:szCs w:val="20"/>
        </w:rPr>
      </w:pPr>
    </w:p>
    <w:p w:rsidR="00050F84" w:rsidRPr="00063B69" w:rsidRDefault="00050F84" w:rsidP="006564A9">
      <w:pPr>
        <w:pStyle w:val="ListParagraph"/>
        <w:numPr>
          <w:ilvl w:val="1"/>
          <w:numId w:val="10"/>
        </w:numPr>
        <w:spacing w:after="105"/>
        <w:rPr>
          <w:rFonts w:ascii="Arial" w:eastAsia="Times New Roman" w:hAnsi="Arial" w:cs="Arial"/>
          <w:sz w:val="20"/>
          <w:szCs w:val="20"/>
        </w:rPr>
      </w:pPr>
      <w:r w:rsidRPr="00063B69">
        <w:rPr>
          <w:rFonts w:ascii="Arial" w:eastAsia="Times New Roman" w:hAnsi="Arial" w:cs="Arial"/>
          <w:sz w:val="20"/>
          <w:szCs w:val="20"/>
        </w:rPr>
        <w:t>X axis</w:t>
      </w:r>
    </w:p>
    <w:p w:rsidR="00050F84" w:rsidRPr="00063B69" w:rsidRDefault="00050F84" w:rsidP="006564A9">
      <w:pPr>
        <w:pStyle w:val="ListParagraph"/>
        <w:numPr>
          <w:ilvl w:val="1"/>
          <w:numId w:val="10"/>
        </w:numPr>
        <w:spacing w:after="105"/>
        <w:rPr>
          <w:rFonts w:ascii="Arial" w:eastAsia="Times New Roman" w:hAnsi="Arial" w:cs="Arial"/>
          <w:sz w:val="20"/>
          <w:szCs w:val="20"/>
        </w:rPr>
      </w:pPr>
      <w:r w:rsidRPr="00063B69">
        <w:rPr>
          <w:rFonts w:ascii="Arial" w:eastAsia="Times New Roman" w:hAnsi="Arial" w:cs="Arial"/>
          <w:sz w:val="20"/>
          <w:szCs w:val="20"/>
        </w:rPr>
        <w:t>Y axis</w:t>
      </w:r>
    </w:p>
    <w:p w:rsidR="00050F84" w:rsidRPr="00063B69" w:rsidRDefault="00050F84" w:rsidP="006564A9">
      <w:pPr>
        <w:pStyle w:val="ListParagraph"/>
        <w:numPr>
          <w:ilvl w:val="1"/>
          <w:numId w:val="10"/>
        </w:numPr>
        <w:spacing w:after="105"/>
        <w:rPr>
          <w:rFonts w:ascii="Arial" w:eastAsia="Times New Roman" w:hAnsi="Arial" w:cs="Arial"/>
          <w:sz w:val="20"/>
          <w:szCs w:val="20"/>
        </w:rPr>
      </w:pPr>
      <w:r w:rsidRPr="00063B69">
        <w:rPr>
          <w:rFonts w:ascii="Arial" w:eastAsia="Times New Roman" w:hAnsi="Arial" w:cs="Arial"/>
          <w:sz w:val="20"/>
          <w:szCs w:val="20"/>
        </w:rPr>
        <w:t>Both axis’</w:t>
      </w:r>
    </w:p>
    <w:p w:rsidR="00F70522" w:rsidRPr="00063B69" w:rsidRDefault="00F70522" w:rsidP="005C750F">
      <w:pPr>
        <w:spacing w:line="240" w:lineRule="auto"/>
        <w:rPr>
          <w:rFonts w:ascii="Arial" w:eastAsia="Times New Roman" w:hAnsi="Arial" w:cs="Arial"/>
          <w:bCs/>
          <w:sz w:val="20"/>
          <w:szCs w:val="20"/>
        </w:rPr>
      </w:pPr>
    </w:p>
    <w:p w:rsidR="00050F84" w:rsidRPr="00063B69" w:rsidRDefault="00050F84" w:rsidP="00050F84">
      <w:pPr>
        <w:autoSpaceDE w:val="0"/>
        <w:autoSpaceDN w:val="0"/>
        <w:adjustRightInd w:val="0"/>
        <w:spacing w:after="0" w:line="240" w:lineRule="auto"/>
        <w:rPr>
          <w:rFonts w:ascii="Arial" w:hAnsi="Arial" w:cs="Arial"/>
          <w:sz w:val="20"/>
          <w:szCs w:val="20"/>
        </w:rPr>
      </w:pPr>
    </w:p>
    <w:p w:rsidR="00050F84" w:rsidRPr="00353E20" w:rsidRDefault="005C750F" w:rsidP="00050F84">
      <w:pPr>
        <w:autoSpaceDE w:val="0"/>
        <w:autoSpaceDN w:val="0"/>
        <w:adjustRightInd w:val="0"/>
        <w:spacing w:after="0" w:line="240" w:lineRule="auto"/>
        <w:rPr>
          <w:rFonts w:ascii="Arial" w:hAnsi="Arial" w:cs="Arial"/>
          <w:b/>
          <w:sz w:val="20"/>
          <w:szCs w:val="20"/>
          <w:u w:val="single"/>
        </w:rPr>
      </w:pPr>
      <w:r w:rsidRPr="00353E20">
        <w:rPr>
          <w:rFonts w:ascii="Arial" w:hAnsi="Arial" w:cs="Arial"/>
          <w:b/>
          <w:sz w:val="20"/>
          <w:szCs w:val="20"/>
          <w:u w:val="single"/>
        </w:rPr>
        <w:t>QUESTIONS 3-4</w:t>
      </w:r>
      <w:r w:rsidR="00F70522" w:rsidRPr="00353E20">
        <w:rPr>
          <w:rFonts w:ascii="Arial" w:hAnsi="Arial" w:cs="Arial"/>
          <w:b/>
          <w:sz w:val="20"/>
          <w:szCs w:val="20"/>
          <w:u w:val="single"/>
        </w:rPr>
        <w:t>:</w:t>
      </w:r>
      <w:r w:rsidR="00050F84" w:rsidRPr="00353E20">
        <w:rPr>
          <w:rFonts w:ascii="Arial" w:hAnsi="Arial" w:cs="Arial"/>
          <w:b/>
          <w:sz w:val="20"/>
          <w:szCs w:val="20"/>
          <w:u w:val="single"/>
        </w:rPr>
        <w:t xml:space="preserve"> </w:t>
      </w:r>
    </w:p>
    <w:p w:rsidR="00050F84" w:rsidRPr="00063B69" w:rsidRDefault="00050F84" w:rsidP="00050F84">
      <w:pPr>
        <w:autoSpaceDE w:val="0"/>
        <w:autoSpaceDN w:val="0"/>
        <w:adjustRightInd w:val="0"/>
        <w:spacing w:after="0" w:line="240" w:lineRule="auto"/>
        <w:rPr>
          <w:rFonts w:ascii="Arial" w:hAnsi="Arial" w:cs="Arial"/>
          <w:sz w:val="20"/>
          <w:szCs w:val="20"/>
        </w:rPr>
      </w:pPr>
    </w:p>
    <w:p w:rsidR="00050F84" w:rsidRPr="00063B69" w:rsidRDefault="00050F84" w:rsidP="00050F84">
      <w:pPr>
        <w:autoSpaceDE w:val="0"/>
        <w:autoSpaceDN w:val="0"/>
        <w:adjustRightInd w:val="0"/>
        <w:spacing w:after="0" w:line="240" w:lineRule="auto"/>
        <w:rPr>
          <w:rFonts w:ascii="Arial" w:hAnsi="Arial" w:cs="Arial"/>
          <w:sz w:val="20"/>
          <w:szCs w:val="20"/>
        </w:rPr>
      </w:pPr>
      <w:r w:rsidRPr="00063B69">
        <w:rPr>
          <w:rFonts w:ascii="Arial" w:hAnsi="Arial" w:cs="Arial"/>
          <w:sz w:val="20"/>
          <w:szCs w:val="20"/>
        </w:rPr>
        <w:t>A Team of biology students performed an experiment to test the effects of</w:t>
      </w:r>
      <w:r w:rsidR="00BE39A0" w:rsidRPr="00063B69">
        <w:rPr>
          <w:rFonts w:ascii="Arial" w:hAnsi="Arial" w:cs="Arial"/>
          <w:sz w:val="20"/>
          <w:szCs w:val="20"/>
        </w:rPr>
        <w:t xml:space="preserve"> </w:t>
      </w:r>
      <w:r w:rsidRPr="00063B69">
        <w:rPr>
          <w:rFonts w:ascii="Arial" w:hAnsi="Arial" w:cs="Arial"/>
          <w:sz w:val="20"/>
          <w:szCs w:val="20"/>
        </w:rPr>
        <w:t>four different solutions on a de-shelled, raw chicken egg. Each raw,</w:t>
      </w:r>
      <w:r w:rsidR="00BE39A0" w:rsidRPr="00063B69">
        <w:rPr>
          <w:rFonts w:ascii="Arial" w:hAnsi="Arial" w:cs="Arial"/>
          <w:sz w:val="20"/>
          <w:szCs w:val="20"/>
        </w:rPr>
        <w:t xml:space="preserve"> </w:t>
      </w:r>
      <w:r w:rsidRPr="00063B69">
        <w:rPr>
          <w:rFonts w:ascii="Arial" w:hAnsi="Arial" w:cs="Arial"/>
          <w:sz w:val="20"/>
          <w:szCs w:val="20"/>
        </w:rPr>
        <w:t>unbroken chicken egg of the same size was placed in each of four different</w:t>
      </w:r>
      <w:r w:rsidR="00BE39A0" w:rsidRPr="00063B69">
        <w:rPr>
          <w:rFonts w:ascii="Arial" w:hAnsi="Arial" w:cs="Arial"/>
          <w:sz w:val="20"/>
          <w:szCs w:val="20"/>
        </w:rPr>
        <w:t xml:space="preserve"> </w:t>
      </w:r>
      <w:r w:rsidRPr="00063B69">
        <w:rPr>
          <w:rFonts w:ascii="Arial" w:hAnsi="Arial" w:cs="Arial"/>
          <w:sz w:val="20"/>
          <w:szCs w:val="20"/>
        </w:rPr>
        <w:t>solutions. Twenty-four hours later the following results we obtained.</w:t>
      </w:r>
    </w:p>
    <w:p w:rsidR="00050F84" w:rsidRPr="00063B69" w:rsidRDefault="00050F84" w:rsidP="00050F84">
      <w:pPr>
        <w:spacing w:line="240" w:lineRule="auto"/>
        <w:rPr>
          <w:rFonts w:ascii="Arial" w:eastAsia="Times New Roman" w:hAnsi="Arial" w:cs="Arial"/>
          <w:noProof/>
          <w:sz w:val="20"/>
          <w:szCs w:val="20"/>
        </w:rPr>
      </w:pPr>
    </w:p>
    <w:p w:rsidR="00050F84" w:rsidRPr="00063B69" w:rsidRDefault="00050F84" w:rsidP="00050F84">
      <w:pPr>
        <w:spacing w:line="240" w:lineRule="auto"/>
        <w:rPr>
          <w:rFonts w:ascii="Arial" w:eastAsia="Times New Roman" w:hAnsi="Arial" w:cs="Arial"/>
          <w:bCs/>
          <w:sz w:val="20"/>
          <w:szCs w:val="20"/>
        </w:rPr>
      </w:pPr>
      <w:r w:rsidRPr="00063B69">
        <w:rPr>
          <w:rFonts w:ascii="Arial" w:eastAsia="Times New Roman" w:hAnsi="Arial" w:cs="Arial"/>
          <w:noProof/>
          <w:sz w:val="20"/>
          <w:szCs w:val="20"/>
        </w:rPr>
        <w:drawing>
          <wp:inline distT="0" distB="0" distL="0" distR="0">
            <wp:extent cx="5943600" cy="2286000"/>
            <wp:effectExtent l="19050" t="0" r="0" b="0"/>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5943600" cy="2286000"/>
                    </a:xfrm>
                    <a:prstGeom prst="rect">
                      <a:avLst/>
                    </a:prstGeom>
                    <a:noFill/>
                    <a:ln w="9525">
                      <a:noFill/>
                      <a:miter lim="800000"/>
                      <a:headEnd/>
                      <a:tailEnd/>
                    </a:ln>
                  </pic:spPr>
                </pic:pic>
              </a:graphicData>
            </a:graphic>
          </wp:inline>
        </w:drawing>
      </w:r>
    </w:p>
    <w:p w:rsidR="00050F84" w:rsidRPr="00063B69" w:rsidRDefault="00050F84" w:rsidP="00050F84">
      <w:pPr>
        <w:autoSpaceDE w:val="0"/>
        <w:autoSpaceDN w:val="0"/>
        <w:adjustRightInd w:val="0"/>
        <w:spacing w:after="0" w:line="240" w:lineRule="auto"/>
        <w:rPr>
          <w:rFonts w:ascii="Arial" w:hAnsi="Arial" w:cs="Arial"/>
          <w:sz w:val="20"/>
          <w:szCs w:val="20"/>
        </w:rPr>
      </w:pPr>
    </w:p>
    <w:p w:rsidR="00050F84" w:rsidRPr="00063B69" w:rsidRDefault="00050F84" w:rsidP="00050F84">
      <w:pPr>
        <w:autoSpaceDE w:val="0"/>
        <w:autoSpaceDN w:val="0"/>
        <w:adjustRightInd w:val="0"/>
        <w:spacing w:after="0" w:line="240" w:lineRule="auto"/>
        <w:rPr>
          <w:rFonts w:ascii="Arial" w:hAnsi="Arial" w:cs="Arial"/>
          <w:sz w:val="20"/>
          <w:szCs w:val="20"/>
        </w:rPr>
      </w:pPr>
    </w:p>
    <w:p w:rsidR="00050F84" w:rsidRPr="00063B69" w:rsidRDefault="005C750F" w:rsidP="00050F84">
      <w:pPr>
        <w:autoSpaceDE w:val="0"/>
        <w:autoSpaceDN w:val="0"/>
        <w:adjustRightInd w:val="0"/>
        <w:spacing w:after="0" w:line="240" w:lineRule="auto"/>
        <w:rPr>
          <w:rFonts w:ascii="Arial" w:hAnsi="Arial" w:cs="Arial"/>
          <w:sz w:val="20"/>
          <w:szCs w:val="20"/>
        </w:rPr>
      </w:pPr>
      <w:r w:rsidRPr="00063B69">
        <w:rPr>
          <w:rFonts w:ascii="Arial" w:hAnsi="Arial" w:cs="Arial"/>
          <w:sz w:val="20"/>
          <w:szCs w:val="20"/>
        </w:rPr>
        <w:t>3</w:t>
      </w:r>
      <w:r w:rsidR="00050F84" w:rsidRPr="00063B69">
        <w:rPr>
          <w:rFonts w:ascii="Arial" w:hAnsi="Arial" w:cs="Arial"/>
          <w:sz w:val="20"/>
          <w:szCs w:val="20"/>
        </w:rPr>
        <w:t>.  Using the data table above and your knowledge about the process of science,</w:t>
      </w:r>
      <w:r w:rsidR="00BE39A0" w:rsidRPr="00063B69">
        <w:rPr>
          <w:rFonts w:ascii="Arial" w:hAnsi="Arial" w:cs="Arial"/>
          <w:sz w:val="20"/>
          <w:szCs w:val="20"/>
        </w:rPr>
        <w:t xml:space="preserve"> </w:t>
      </w:r>
      <w:r w:rsidR="00050F84" w:rsidRPr="00063B69">
        <w:rPr>
          <w:rFonts w:ascii="Arial" w:hAnsi="Arial" w:cs="Arial"/>
          <w:sz w:val="20"/>
          <w:szCs w:val="20"/>
        </w:rPr>
        <w:t>which solution would represent the control in this experiment?</w:t>
      </w:r>
    </w:p>
    <w:p w:rsidR="00050F84" w:rsidRPr="00063B69" w:rsidRDefault="00050F84" w:rsidP="00050F84">
      <w:pPr>
        <w:autoSpaceDE w:val="0"/>
        <w:autoSpaceDN w:val="0"/>
        <w:adjustRightInd w:val="0"/>
        <w:spacing w:after="0" w:line="240" w:lineRule="auto"/>
        <w:rPr>
          <w:rFonts w:ascii="Arial" w:hAnsi="Arial" w:cs="Arial"/>
          <w:sz w:val="20"/>
          <w:szCs w:val="20"/>
        </w:rPr>
      </w:pPr>
    </w:p>
    <w:p w:rsidR="00050F84" w:rsidRPr="00063B69" w:rsidRDefault="00050F84" w:rsidP="006564A9">
      <w:pPr>
        <w:autoSpaceDE w:val="0"/>
        <w:autoSpaceDN w:val="0"/>
        <w:adjustRightInd w:val="0"/>
        <w:spacing w:after="0"/>
        <w:ind w:left="720"/>
        <w:rPr>
          <w:rFonts w:ascii="Arial" w:hAnsi="Arial" w:cs="Arial"/>
          <w:sz w:val="20"/>
          <w:szCs w:val="20"/>
        </w:rPr>
      </w:pPr>
      <w:r w:rsidRPr="00063B69">
        <w:rPr>
          <w:rFonts w:ascii="Arial" w:hAnsi="Arial" w:cs="Arial"/>
          <w:sz w:val="20"/>
          <w:szCs w:val="20"/>
        </w:rPr>
        <w:t>A. Solution A</w:t>
      </w:r>
    </w:p>
    <w:p w:rsidR="00050F84" w:rsidRPr="00063B69" w:rsidRDefault="00050F84" w:rsidP="006564A9">
      <w:pPr>
        <w:autoSpaceDE w:val="0"/>
        <w:autoSpaceDN w:val="0"/>
        <w:adjustRightInd w:val="0"/>
        <w:spacing w:after="0"/>
        <w:ind w:left="720"/>
        <w:rPr>
          <w:rFonts w:ascii="Arial" w:hAnsi="Arial" w:cs="Arial"/>
          <w:sz w:val="20"/>
          <w:szCs w:val="20"/>
        </w:rPr>
      </w:pPr>
      <w:r w:rsidRPr="00063B69">
        <w:rPr>
          <w:rFonts w:ascii="Arial" w:hAnsi="Arial" w:cs="Arial"/>
          <w:sz w:val="20"/>
          <w:szCs w:val="20"/>
        </w:rPr>
        <w:t>B. Solution B</w:t>
      </w:r>
    </w:p>
    <w:p w:rsidR="00050F84" w:rsidRPr="00063B69" w:rsidRDefault="00050F84" w:rsidP="006564A9">
      <w:pPr>
        <w:autoSpaceDE w:val="0"/>
        <w:autoSpaceDN w:val="0"/>
        <w:adjustRightInd w:val="0"/>
        <w:spacing w:after="0"/>
        <w:ind w:left="720"/>
        <w:rPr>
          <w:rFonts w:ascii="Arial" w:hAnsi="Arial" w:cs="Arial"/>
          <w:sz w:val="20"/>
          <w:szCs w:val="20"/>
        </w:rPr>
      </w:pPr>
      <w:r w:rsidRPr="00063B69">
        <w:rPr>
          <w:rFonts w:ascii="Arial" w:hAnsi="Arial" w:cs="Arial"/>
          <w:sz w:val="20"/>
          <w:szCs w:val="20"/>
        </w:rPr>
        <w:t>C. Solution C</w:t>
      </w:r>
    </w:p>
    <w:p w:rsidR="00050F84" w:rsidRPr="00063B69" w:rsidRDefault="00050F84" w:rsidP="0049395C">
      <w:pPr>
        <w:autoSpaceDE w:val="0"/>
        <w:autoSpaceDN w:val="0"/>
        <w:adjustRightInd w:val="0"/>
        <w:spacing w:after="0"/>
        <w:ind w:left="720"/>
        <w:rPr>
          <w:rFonts w:ascii="Arial" w:hAnsi="Arial" w:cs="Arial"/>
          <w:sz w:val="20"/>
          <w:szCs w:val="20"/>
        </w:rPr>
      </w:pPr>
      <w:r w:rsidRPr="00063B69">
        <w:rPr>
          <w:rFonts w:ascii="Arial" w:hAnsi="Arial" w:cs="Arial"/>
          <w:sz w:val="20"/>
          <w:szCs w:val="20"/>
        </w:rPr>
        <w:t>D. Solution D</w:t>
      </w:r>
    </w:p>
    <w:p w:rsidR="00050F84" w:rsidRPr="00063B69" w:rsidRDefault="00050F84" w:rsidP="00050F84">
      <w:pPr>
        <w:autoSpaceDE w:val="0"/>
        <w:autoSpaceDN w:val="0"/>
        <w:adjustRightInd w:val="0"/>
        <w:spacing w:after="0" w:line="240" w:lineRule="auto"/>
        <w:rPr>
          <w:rFonts w:ascii="Arial" w:hAnsi="Arial" w:cs="Arial"/>
          <w:sz w:val="20"/>
          <w:szCs w:val="20"/>
        </w:rPr>
      </w:pPr>
    </w:p>
    <w:p w:rsidR="00050F84" w:rsidRPr="00063B69" w:rsidRDefault="005C750F" w:rsidP="00050F84">
      <w:pPr>
        <w:autoSpaceDE w:val="0"/>
        <w:autoSpaceDN w:val="0"/>
        <w:adjustRightInd w:val="0"/>
        <w:spacing w:after="0" w:line="240" w:lineRule="auto"/>
        <w:rPr>
          <w:rFonts w:ascii="Arial" w:hAnsi="Arial" w:cs="Arial"/>
          <w:sz w:val="20"/>
          <w:szCs w:val="20"/>
        </w:rPr>
      </w:pPr>
      <w:r w:rsidRPr="00063B69">
        <w:rPr>
          <w:rFonts w:ascii="Arial" w:hAnsi="Arial" w:cs="Arial"/>
          <w:sz w:val="20"/>
          <w:szCs w:val="20"/>
        </w:rPr>
        <w:t>4</w:t>
      </w:r>
      <w:r w:rsidR="00050F84" w:rsidRPr="00063B69">
        <w:rPr>
          <w:rFonts w:ascii="Arial" w:hAnsi="Arial" w:cs="Arial"/>
          <w:sz w:val="20"/>
          <w:szCs w:val="20"/>
        </w:rPr>
        <w:t>.  What is the independent variable in this experiment?</w:t>
      </w:r>
    </w:p>
    <w:p w:rsidR="00050F84" w:rsidRPr="00063B69" w:rsidRDefault="00050F84" w:rsidP="00050F84">
      <w:pPr>
        <w:autoSpaceDE w:val="0"/>
        <w:autoSpaceDN w:val="0"/>
        <w:adjustRightInd w:val="0"/>
        <w:spacing w:after="0" w:line="240" w:lineRule="auto"/>
        <w:rPr>
          <w:rFonts w:ascii="Arial" w:hAnsi="Arial" w:cs="Arial"/>
          <w:sz w:val="20"/>
          <w:szCs w:val="20"/>
        </w:rPr>
      </w:pPr>
    </w:p>
    <w:p w:rsidR="00050F84" w:rsidRPr="00063B69" w:rsidRDefault="00050F84" w:rsidP="006564A9">
      <w:pPr>
        <w:autoSpaceDE w:val="0"/>
        <w:autoSpaceDN w:val="0"/>
        <w:adjustRightInd w:val="0"/>
        <w:spacing w:after="0"/>
        <w:ind w:left="720"/>
        <w:rPr>
          <w:rFonts w:ascii="Arial" w:hAnsi="Arial" w:cs="Arial"/>
          <w:sz w:val="20"/>
          <w:szCs w:val="20"/>
        </w:rPr>
      </w:pPr>
      <w:r w:rsidRPr="00063B69">
        <w:rPr>
          <w:rFonts w:ascii="Arial" w:hAnsi="Arial" w:cs="Arial"/>
          <w:sz w:val="20"/>
          <w:szCs w:val="20"/>
        </w:rPr>
        <w:t>A.  Solution A, B &amp; C.</w:t>
      </w:r>
    </w:p>
    <w:p w:rsidR="00050F84" w:rsidRPr="00063B69" w:rsidRDefault="00050F84" w:rsidP="006564A9">
      <w:pPr>
        <w:autoSpaceDE w:val="0"/>
        <w:autoSpaceDN w:val="0"/>
        <w:adjustRightInd w:val="0"/>
        <w:spacing w:after="0"/>
        <w:ind w:left="720"/>
        <w:rPr>
          <w:rFonts w:ascii="Arial" w:hAnsi="Arial" w:cs="Arial"/>
          <w:sz w:val="20"/>
          <w:szCs w:val="20"/>
        </w:rPr>
      </w:pPr>
      <w:r w:rsidRPr="00063B69">
        <w:rPr>
          <w:rFonts w:ascii="Arial" w:hAnsi="Arial" w:cs="Arial"/>
          <w:sz w:val="20"/>
          <w:szCs w:val="20"/>
        </w:rPr>
        <w:t>B.  Solution D only</w:t>
      </w:r>
    </w:p>
    <w:p w:rsidR="00050F84" w:rsidRPr="00063B69" w:rsidRDefault="00050F84" w:rsidP="006564A9">
      <w:pPr>
        <w:autoSpaceDE w:val="0"/>
        <w:autoSpaceDN w:val="0"/>
        <w:adjustRightInd w:val="0"/>
        <w:spacing w:after="0"/>
        <w:ind w:left="720"/>
        <w:rPr>
          <w:rFonts w:ascii="Arial" w:hAnsi="Arial" w:cs="Arial"/>
          <w:sz w:val="20"/>
          <w:szCs w:val="20"/>
        </w:rPr>
      </w:pPr>
      <w:r w:rsidRPr="00063B69">
        <w:rPr>
          <w:rFonts w:ascii="Arial" w:hAnsi="Arial" w:cs="Arial"/>
          <w:sz w:val="20"/>
          <w:szCs w:val="20"/>
        </w:rPr>
        <w:t>C.  The eggs</w:t>
      </w:r>
    </w:p>
    <w:p w:rsidR="00050F84" w:rsidRPr="00063B69" w:rsidRDefault="00050F84" w:rsidP="006564A9">
      <w:pPr>
        <w:autoSpaceDE w:val="0"/>
        <w:autoSpaceDN w:val="0"/>
        <w:adjustRightInd w:val="0"/>
        <w:spacing w:after="0"/>
        <w:ind w:left="720"/>
        <w:rPr>
          <w:rFonts w:ascii="Arial" w:hAnsi="Arial" w:cs="Arial"/>
          <w:sz w:val="20"/>
          <w:szCs w:val="20"/>
        </w:rPr>
      </w:pPr>
      <w:r w:rsidRPr="00063B69">
        <w:rPr>
          <w:rFonts w:ascii="Arial" w:hAnsi="Arial" w:cs="Arial"/>
          <w:sz w:val="20"/>
          <w:szCs w:val="20"/>
        </w:rPr>
        <w:t xml:space="preserve">D.  Mass </w:t>
      </w:r>
    </w:p>
    <w:p w:rsidR="005C750F" w:rsidRPr="00063B69" w:rsidRDefault="005C750F" w:rsidP="005C750F">
      <w:pPr>
        <w:widowControl w:val="0"/>
        <w:tabs>
          <w:tab w:val="left" w:pos="220"/>
          <w:tab w:val="left" w:pos="720"/>
        </w:tabs>
        <w:autoSpaceDE w:val="0"/>
        <w:autoSpaceDN w:val="0"/>
        <w:adjustRightInd w:val="0"/>
        <w:spacing w:after="0" w:line="240" w:lineRule="auto"/>
        <w:rPr>
          <w:rFonts w:ascii="Arial" w:hAnsi="Arial" w:cs="Arial"/>
          <w:sz w:val="20"/>
          <w:szCs w:val="20"/>
        </w:rPr>
      </w:pPr>
    </w:p>
    <w:p w:rsidR="00622386" w:rsidRPr="00631A18" w:rsidRDefault="00D73862" w:rsidP="005C750F">
      <w:pPr>
        <w:widowControl w:val="0"/>
        <w:tabs>
          <w:tab w:val="left" w:pos="220"/>
          <w:tab w:val="left" w:pos="720"/>
        </w:tabs>
        <w:autoSpaceDE w:val="0"/>
        <w:autoSpaceDN w:val="0"/>
        <w:adjustRightInd w:val="0"/>
        <w:spacing w:after="0" w:line="240" w:lineRule="auto"/>
        <w:jc w:val="center"/>
        <w:rPr>
          <w:rFonts w:ascii="Comic Sans MS" w:hAnsi="Comic Sans MS" w:cs="Arial"/>
          <w:b/>
          <w:sz w:val="40"/>
          <w:szCs w:val="20"/>
          <w:u w:val="single"/>
        </w:rPr>
      </w:pPr>
      <w:r w:rsidRPr="00631A18">
        <w:rPr>
          <w:rFonts w:ascii="Comic Sans MS" w:hAnsi="Comic Sans MS" w:cs="Arial"/>
          <w:b/>
          <w:sz w:val="40"/>
          <w:szCs w:val="20"/>
          <w:u w:val="single"/>
        </w:rPr>
        <w:t>Wate</w:t>
      </w:r>
      <w:r w:rsidR="00E303BA" w:rsidRPr="00631A18">
        <w:rPr>
          <w:rFonts w:ascii="Comic Sans MS" w:hAnsi="Comic Sans MS" w:cs="Arial"/>
          <w:b/>
          <w:sz w:val="40"/>
          <w:szCs w:val="20"/>
          <w:u w:val="single"/>
        </w:rPr>
        <w:t>r</w:t>
      </w:r>
    </w:p>
    <w:p w:rsidR="005C750F" w:rsidRPr="00063B69" w:rsidRDefault="005C750F" w:rsidP="005C750F">
      <w:pPr>
        <w:widowControl w:val="0"/>
        <w:tabs>
          <w:tab w:val="left" w:pos="220"/>
          <w:tab w:val="left" w:pos="720"/>
        </w:tabs>
        <w:autoSpaceDE w:val="0"/>
        <w:autoSpaceDN w:val="0"/>
        <w:adjustRightInd w:val="0"/>
        <w:spacing w:after="0" w:line="240" w:lineRule="auto"/>
        <w:jc w:val="center"/>
        <w:rPr>
          <w:rFonts w:ascii="Arial" w:hAnsi="Arial" w:cs="Arial"/>
          <w:b/>
          <w:sz w:val="20"/>
          <w:szCs w:val="20"/>
          <w:u w:val="single"/>
        </w:rPr>
      </w:pPr>
    </w:p>
    <w:p w:rsidR="00D73862" w:rsidRPr="00063B69" w:rsidRDefault="005C750F" w:rsidP="00D73862">
      <w:pPr>
        <w:pStyle w:val="NormalWeb"/>
        <w:rPr>
          <w:rFonts w:ascii="Arial" w:hAnsi="Arial" w:cs="Arial"/>
          <w:color w:val="auto"/>
          <w:sz w:val="20"/>
          <w:szCs w:val="20"/>
        </w:rPr>
      </w:pPr>
      <w:r w:rsidRPr="00063B69">
        <w:rPr>
          <w:rFonts w:ascii="Arial" w:hAnsi="Arial" w:cs="Arial"/>
          <w:color w:val="auto"/>
          <w:sz w:val="20"/>
          <w:szCs w:val="20"/>
        </w:rPr>
        <w:t>5</w:t>
      </w:r>
      <w:r w:rsidR="00D73862" w:rsidRPr="00063B69">
        <w:rPr>
          <w:rFonts w:ascii="Arial" w:hAnsi="Arial" w:cs="Arial"/>
          <w:color w:val="auto"/>
          <w:sz w:val="20"/>
          <w:szCs w:val="20"/>
        </w:rPr>
        <w:t>.  A florist places a bouquet of white carnations in water containing blue dye.  After a time, the</w:t>
      </w:r>
      <w:r w:rsidR="0049395C">
        <w:rPr>
          <w:rFonts w:ascii="Arial" w:hAnsi="Arial" w:cs="Arial"/>
          <w:color w:val="auto"/>
          <w:sz w:val="20"/>
          <w:szCs w:val="20"/>
        </w:rPr>
        <w:t xml:space="preserve"> </w:t>
      </w:r>
      <w:r w:rsidR="00D73862" w:rsidRPr="00063B69">
        <w:rPr>
          <w:rFonts w:ascii="Arial" w:hAnsi="Arial" w:cs="Arial"/>
          <w:color w:val="auto"/>
          <w:sz w:val="20"/>
          <w:szCs w:val="20"/>
        </w:rPr>
        <w:t>flowers turn blue.  What process helped the carnations to change color?</w:t>
      </w:r>
    </w:p>
    <w:p w:rsidR="00D73862" w:rsidRPr="00063B69" w:rsidRDefault="00D73862" w:rsidP="006564A9">
      <w:pPr>
        <w:pStyle w:val="NormalWeb"/>
        <w:numPr>
          <w:ilvl w:val="0"/>
          <w:numId w:val="2"/>
        </w:numPr>
        <w:spacing w:line="276" w:lineRule="auto"/>
        <w:ind w:left="1080" w:firstLine="0"/>
        <w:rPr>
          <w:rFonts w:ascii="Arial" w:hAnsi="Arial" w:cs="Arial"/>
          <w:color w:val="auto"/>
          <w:sz w:val="20"/>
          <w:szCs w:val="20"/>
        </w:rPr>
      </w:pPr>
      <w:r w:rsidRPr="00063B69">
        <w:rPr>
          <w:rFonts w:ascii="Arial" w:hAnsi="Arial" w:cs="Arial"/>
          <w:color w:val="auto"/>
          <w:sz w:val="20"/>
          <w:szCs w:val="20"/>
        </w:rPr>
        <w:t xml:space="preserve">Specific heat </w:t>
      </w:r>
    </w:p>
    <w:p w:rsidR="00D73862" w:rsidRPr="00063B69" w:rsidRDefault="00D73862" w:rsidP="006564A9">
      <w:pPr>
        <w:pStyle w:val="NormalWeb"/>
        <w:numPr>
          <w:ilvl w:val="0"/>
          <w:numId w:val="2"/>
        </w:numPr>
        <w:spacing w:line="276" w:lineRule="auto"/>
        <w:ind w:left="1440"/>
        <w:rPr>
          <w:rFonts w:ascii="Arial" w:hAnsi="Arial" w:cs="Arial"/>
          <w:color w:val="auto"/>
          <w:sz w:val="20"/>
          <w:szCs w:val="20"/>
        </w:rPr>
      </w:pPr>
      <w:r w:rsidRPr="00063B69">
        <w:rPr>
          <w:rFonts w:ascii="Arial" w:hAnsi="Arial" w:cs="Arial"/>
          <w:color w:val="auto"/>
          <w:sz w:val="20"/>
          <w:szCs w:val="20"/>
        </w:rPr>
        <w:t>Surface tension</w:t>
      </w:r>
    </w:p>
    <w:p w:rsidR="00D73862" w:rsidRPr="00063B69" w:rsidRDefault="00D73862" w:rsidP="006564A9">
      <w:pPr>
        <w:pStyle w:val="NormalWeb"/>
        <w:numPr>
          <w:ilvl w:val="0"/>
          <w:numId w:val="2"/>
        </w:numPr>
        <w:spacing w:line="276" w:lineRule="auto"/>
        <w:ind w:left="1440"/>
        <w:rPr>
          <w:rFonts w:ascii="Arial" w:hAnsi="Arial" w:cs="Arial"/>
          <w:color w:val="auto"/>
          <w:sz w:val="20"/>
          <w:szCs w:val="20"/>
        </w:rPr>
      </w:pPr>
      <w:r w:rsidRPr="00063B69">
        <w:rPr>
          <w:rFonts w:ascii="Arial" w:hAnsi="Arial" w:cs="Arial"/>
          <w:color w:val="auto"/>
          <w:sz w:val="20"/>
          <w:szCs w:val="20"/>
        </w:rPr>
        <w:t xml:space="preserve">Cohesion and adhesion of water molecules </w:t>
      </w:r>
    </w:p>
    <w:p w:rsidR="00D73862" w:rsidRPr="00063B69" w:rsidRDefault="00D73862" w:rsidP="006564A9">
      <w:pPr>
        <w:pStyle w:val="NormalWeb"/>
        <w:numPr>
          <w:ilvl w:val="0"/>
          <w:numId w:val="2"/>
        </w:numPr>
        <w:spacing w:line="276" w:lineRule="auto"/>
        <w:ind w:left="1440"/>
        <w:rPr>
          <w:rFonts w:ascii="Arial" w:hAnsi="Arial" w:cs="Arial"/>
          <w:color w:val="auto"/>
          <w:sz w:val="20"/>
          <w:szCs w:val="20"/>
        </w:rPr>
      </w:pPr>
      <w:r w:rsidRPr="00063B69">
        <w:rPr>
          <w:rFonts w:ascii="Arial" w:hAnsi="Arial" w:cs="Arial"/>
          <w:color w:val="auto"/>
          <w:sz w:val="20"/>
          <w:szCs w:val="20"/>
        </w:rPr>
        <w:t>Formation of covalent bonds between hydrogen and oxygen molecules</w:t>
      </w:r>
    </w:p>
    <w:p w:rsidR="00D73862" w:rsidRPr="00063B69" w:rsidRDefault="00D73862" w:rsidP="005C750F">
      <w:pPr>
        <w:tabs>
          <w:tab w:val="left" w:pos="90"/>
        </w:tabs>
        <w:autoSpaceDE w:val="0"/>
        <w:autoSpaceDN w:val="0"/>
        <w:adjustRightInd w:val="0"/>
        <w:spacing w:after="0" w:line="240" w:lineRule="auto"/>
        <w:rPr>
          <w:rFonts w:ascii="Arial" w:hAnsi="Arial" w:cs="Arial"/>
          <w:sz w:val="20"/>
          <w:szCs w:val="20"/>
        </w:rPr>
      </w:pPr>
    </w:p>
    <w:p w:rsidR="005C750F" w:rsidRPr="00063B69" w:rsidRDefault="005C750F" w:rsidP="005C750F">
      <w:pPr>
        <w:tabs>
          <w:tab w:val="left" w:pos="90"/>
        </w:tabs>
        <w:autoSpaceDE w:val="0"/>
        <w:autoSpaceDN w:val="0"/>
        <w:adjustRightInd w:val="0"/>
        <w:spacing w:after="0" w:line="240" w:lineRule="auto"/>
        <w:rPr>
          <w:rFonts w:ascii="Arial" w:hAnsi="Arial" w:cs="Arial"/>
          <w:sz w:val="20"/>
          <w:szCs w:val="20"/>
        </w:rPr>
      </w:pPr>
    </w:p>
    <w:p w:rsidR="005C750F" w:rsidRPr="00063B69" w:rsidRDefault="005C750F" w:rsidP="005C750F">
      <w:pPr>
        <w:tabs>
          <w:tab w:val="left" w:pos="90"/>
        </w:tabs>
        <w:autoSpaceDE w:val="0"/>
        <w:autoSpaceDN w:val="0"/>
        <w:adjustRightInd w:val="0"/>
        <w:spacing w:after="0" w:line="240" w:lineRule="auto"/>
        <w:rPr>
          <w:rFonts w:ascii="Arial" w:hAnsi="Arial" w:cs="Arial"/>
          <w:sz w:val="20"/>
          <w:szCs w:val="20"/>
        </w:rPr>
      </w:pPr>
    </w:p>
    <w:p w:rsidR="00D73862" w:rsidRPr="00063B69" w:rsidRDefault="005C750F" w:rsidP="006564A9">
      <w:pPr>
        <w:spacing w:after="105" w:line="240" w:lineRule="auto"/>
        <w:rPr>
          <w:rFonts w:ascii="Arial" w:eastAsia="Times New Roman" w:hAnsi="Arial" w:cs="Arial"/>
          <w:sz w:val="20"/>
          <w:szCs w:val="20"/>
        </w:rPr>
      </w:pPr>
      <w:r w:rsidRPr="00063B69">
        <w:rPr>
          <w:rFonts w:ascii="Arial" w:eastAsia="Times New Roman" w:hAnsi="Arial" w:cs="Arial"/>
          <w:sz w:val="20"/>
          <w:szCs w:val="20"/>
        </w:rPr>
        <w:t>6</w:t>
      </w:r>
      <w:r w:rsidR="006564A9" w:rsidRPr="00063B69">
        <w:rPr>
          <w:rFonts w:ascii="Arial" w:eastAsia="Times New Roman" w:hAnsi="Arial" w:cs="Arial"/>
          <w:sz w:val="20"/>
          <w:szCs w:val="20"/>
        </w:rPr>
        <w:t xml:space="preserve">. </w:t>
      </w:r>
      <w:r w:rsidR="00D73862" w:rsidRPr="00063B69">
        <w:rPr>
          <w:rFonts w:ascii="Arial" w:eastAsia="Times New Roman" w:hAnsi="Arial" w:cs="Arial"/>
          <w:sz w:val="20"/>
          <w:szCs w:val="20"/>
        </w:rPr>
        <w:t>Large bodies of water, such as lakes and oceans, do not quickly fluctuate in temperature. What is the reason for this phenomenon?</w:t>
      </w:r>
    </w:p>
    <w:p w:rsidR="006564A9" w:rsidRPr="00063B69" w:rsidRDefault="006564A9" w:rsidP="006564A9">
      <w:pPr>
        <w:pStyle w:val="ListParagraph"/>
        <w:spacing w:after="105" w:line="240" w:lineRule="auto"/>
        <w:ind w:left="360"/>
        <w:rPr>
          <w:rFonts w:ascii="Arial" w:eastAsia="Times New Roman" w:hAnsi="Arial" w:cs="Arial"/>
          <w:sz w:val="20"/>
          <w:szCs w:val="20"/>
        </w:rPr>
      </w:pPr>
    </w:p>
    <w:p w:rsidR="00D73862" w:rsidRPr="00063B69" w:rsidRDefault="00925F37" w:rsidP="0049395C">
      <w:pPr>
        <w:spacing w:after="0"/>
        <w:ind w:left="720"/>
        <w:rPr>
          <w:rFonts w:ascii="Arial" w:eastAsia="Times New Roman" w:hAnsi="Arial" w:cs="Arial"/>
          <w:sz w:val="20"/>
          <w:szCs w:val="20"/>
        </w:rPr>
      </w:pPr>
      <w:r>
        <w:rPr>
          <w:rFonts w:ascii="Arial" w:eastAsia="Times New Roman" w:hAnsi="Arial" w:cs="Arial"/>
          <w:bCs/>
          <w:sz w:val="20"/>
          <w:szCs w:val="20"/>
        </w:rPr>
        <w:t>A. Water is an acid</w:t>
      </w:r>
    </w:p>
    <w:p w:rsidR="00D73862" w:rsidRPr="00063B69" w:rsidRDefault="00925F37" w:rsidP="0049395C">
      <w:pPr>
        <w:spacing w:after="0"/>
        <w:ind w:left="720"/>
        <w:rPr>
          <w:rFonts w:ascii="Arial" w:eastAsia="Times New Roman" w:hAnsi="Arial" w:cs="Arial"/>
          <w:sz w:val="20"/>
          <w:szCs w:val="20"/>
        </w:rPr>
      </w:pPr>
      <w:r>
        <w:rPr>
          <w:rFonts w:ascii="Arial" w:eastAsia="Times New Roman" w:hAnsi="Arial" w:cs="Arial"/>
          <w:bCs/>
          <w:sz w:val="20"/>
          <w:szCs w:val="20"/>
        </w:rPr>
        <w:t>B. Water is a versatile solvent</w:t>
      </w:r>
    </w:p>
    <w:p w:rsidR="00D73862" w:rsidRPr="00063B69" w:rsidRDefault="00925F37" w:rsidP="0049395C">
      <w:pPr>
        <w:spacing w:after="0"/>
        <w:ind w:left="720"/>
        <w:rPr>
          <w:rFonts w:ascii="Arial" w:eastAsia="Times New Roman" w:hAnsi="Arial" w:cs="Arial"/>
          <w:bCs/>
          <w:sz w:val="20"/>
          <w:szCs w:val="20"/>
        </w:rPr>
      </w:pPr>
      <w:r>
        <w:rPr>
          <w:rFonts w:ascii="Arial" w:eastAsia="Times New Roman" w:hAnsi="Arial" w:cs="Arial"/>
          <w:bCs/>
          <w:sz w:val="20"/>
          <w:szCs w:val="20"/>
        </w:rPr>
        <w:t>C. Water acts as a buffer</w:t>
      </w:r>
    </w:p>
    <w:p w:rsidR="00D73862" w:rsidRPr="00063B69" w:rsidRDefault="006564A9" w:rsidP="0049395C">
      <w:pPr>
        <w:spacing w:after="0"/>
        <w:ind w:left="720"/>
        <w:rPr>
          <w:rFonts w:ascii="Arial" w:eastAsia="Times New Roman" w:hAnsi="Arial" w:cs="Arial"/>
          <w:bCs/>
          <w:sz w:val="20"/>
          <w:szCs w:val="20"/>
        </w:rPr>
      </w:pPr>
      <w:r w:rsidRPr="00063B69">
        <w:rPr>
          <w:rFonts w:ascii="Arial" w:eastAsia="Times New Roman" w:hAnsi="Arial" w:cs="Arial"/>
          <w:bCs/>
          <w:sz w:val="20"/>
          <w:szCs w:val="20"/>
        </w:rPr>
        <w:t xml:space="preserve">D. </w:t>
      </w:r>
      <w:r w:rsidR="00925F37">
        <w:rPr>
          <w:rFonts w:ascii="Arial" w:eastAsia="Times New Roman" w:hAnsi="Arial" w:cs="Arial"/>
          <w:bCs/>
          <w:sz w:val="20"/>
          <w:szCs w:val="20"/>
        </w:rPr>
        <w:t>Water has a high heat capacity</w:t>
      </w:r>
    </w:p>
    <w:p w:rsidR="00D73862" w:rsidRPr="00063B69" w:rsidRDefault="00D73862" w:rsidP="0049395C">
      <w:pPr>
        <w:spacing w:after="0"/>
        <w:ind w:left="270"/>
        <w:rPr>
          <w:rFonts w:ascii="Arial" w:eastAsia="Times New Roman" w:hAnsi="Arial" w:cs="Arial"/>
          <w:sz w:val="20"/>
          <w:szCs w:val="20"/>
        </w:rPr>
      </w:pPr>
    </w:p>
    <w:p w:rsidR="005C750F" w:rsidRPr="00063B69" w:rsidRDefault="005C750F" w:rsidP="0049395C">
      <w:pPr>
        <w:spacing w:after="105" w:line="240" w:lineRule="auto"/>
        <w:rPr>
          <w:rFonts w:ascii="Arial" w:eastAsia="Times New Roman" w:hAnsi="Arial" w:cs="Arial"/>
          <w:sz w:val="20"/>
          <w:szCs w:val="20"/>
        </w:rPr>
      </w:pPr>
    </w:p>
    <w:p w:rsidR="005C750F" w:rsidRPr="00063B69" w:rsidRDefault="005C750F" w:rsidP="00D73862">
      <w:pPr>
        <w:spacing w:after="105" w:line="240" w:lineRule="auto"/>
        <w:ind w:left="270"/>
        <w:rPr>
          <w:rFonts w:ascii="Arial" w:eastAsia="Times New Roman" w:hAnsi="Arial" w:cs="Arial"/>
          <w:sz w:val="20"/>
          <w:szCs w:val="20"/>
        </w:rPr>
      </w:pPr>
    </w:p>
    <w:p w:rsidR="00D73862" w:rsidRPr="00063B69" w:rsidRDefault="00063B69" w:rsidP="00D73862">
      <w:pPr>
        <w:spacing w:after="105"/>
        <w:rPr>
          <w:rFonts w:ascii="Arial" w:hAnsi="Arial" w:cs="Arial"/>
          <w:sz w:val="20"/>
          <w:szCs w:val="20"/>
        </w:rPr>
      </w:pPr>
      <w:r w:rsidRPr="00063B69">
        <w:rPr>
          <w:rFonts w:ascii="Arial" w:hAnsi="Arial" w:cs="Arial"/>
          <w:sz w:val="20"/>
          <w:szCs w:val="20"/>
        </w:rPr>
        <w:t>7</w:t>
      </w:r>
      <w:r w:rsidR="00D73862" w:rsidRPr="00063B69">
        <w:rPr>
          <w:rFonts w:ascii="Arial" w:hAnsi="Arial" w:cs="Arial"/>
          <w:sz w:val="20"/>
          <w:szCs w:val="20"/>
        </w:rPr>
        <w:t xml:space="preserve">.  Many fish and aquatic plants can survive a cold winter because the layer of ice that forms at the top of the lake insulates the water below and prevents the lake from freezing solid.  What unique property of water contributes to this effect? </w:t>
      </w:r>
    </w:p>
    <w:p w:rsidR="006564A9" w:rsidRPr="00063B69" w:rsidRDefault="006564A9" w:rsidP="00D73862">
      <w:pPr>
        <w:spacing w:after="105"/>
        <w:rPr>
          <w:rFonts w:ascii="Arial" w:hAnsi="Arial" w:cs="Arial"/>
          <w:sz w:val="20"/>
          <w:szCs w:val="20"/>
        </w:rPr>
      </w:pPr>
    </w:p>
    <w:p w:rsidR="00D73862" w:rsidRPr="00063B69" w:rsidRDefault="00D73862" w:rsidP="0049395C">
      <w:pPr>
        <w:spacing w:after="0"/>
        <w:ind w:left="270" w:firstLine="270"/>
        <w:rPr>
          <w:rFonts w:ascii="Arial" w:eastAsia="Times New Roman" w:hAnsi="Arial" w:cs="Arial"/>
          <w:sz w:val="20"/>
          <w:szCs w:val="20"/>
        </w:rPr>
      </w:pPr>
      <w:r w:rsidRPr="00063B69">
        <w:rPr>
          <w:rFonts w:ascii="Arial" w:eastAsia="Times New Roman" w:hAnsi="Arial" w:cs="Arial"/>
          <w:bCs/>
          <w:sz w:val="20"/>
          <w:szCs w:val="20"/>
        </w:rPr>
        <w:t xml:space="preserve">A. Water absorbs heat when it evaporates and forms a gas </w:t>
      </w:r>
    </w:p>
    <w:p w:rsidR="00D73862" w:rsidRPr="00063B69" w:rsidRDefault="00D73862" w:rsidP="0049395C">
      <w:pPr>
        <w:spacing w:after="0"/>
        <w:ind w:left="270" w:firstLine="270"/>
        <w:rPr>
          <w:rFonts w:ascii="Arial" w:eastAsia="Times New Roman" w:hAnsi="Arial" w:cs="Arial"/>
          <w:sz w:val="20"/>
          <w:szCs w:val="20"/>
        </w:rPr>
      </w:pPr>
      <w:r w:rsidRPr="00063B69">
        <w:rPr>
          <w:rFonts w:ascii="Arial" w:eastAsia="Times New Roman" w:hAnsi="Arial" w:cs="Arial"/>
          <w:bCs/>
          <w:sz w:val="20"/>
          <w:szCs w:val="20"/>
        </w:rPr>
        <w:t>B. Water expands and bec</w:t>
      </w:r>
      <w:r w:rsidR="00925F37">
        <w:rPr>
          <w:rFonts w:ascii="Arial" w:eastAsia="Times New Roman" w:hAnsi="Arial" w:cs="Arial"/>
          <w:bCs/>
          <w:sz w:val="20"/>
          <w:szCs w:val="20"/>
        </w:rPr>
        <w:t>omes less dense when it freezes</w:t>
      </w:r>
    </w:p>
    <w:p w:rsidR="00D73862" w:rsidRPr="00063B69" w:rsidRDefault="00D73862" w:rsidP="0049395C">
      <w:pPr>
        <w:spacing w:after="0"/>
        <w:ind w:left="270" w:firstLine="270"/>
        <w:rPr>
          <w:rFonts w:ascii="Arial" w:eastAsia="Times New Roman" w:hAnsi="Arial" w:cs="Arial"/>
          <w:sz w:val="20"/>
          <w:szCs w:val="20"/>
        </w:rPr>
      </w:pPr>
      <w:r w:rsidRPr="00063B69">
        <w:rPr>
          <w:rFonts w:ascii="Arial" w:eastAsia="Times New Roman" w:hAnsi="Arial" w:cs="Arial"/>
          <w:bCs/>
          <w:sz w:val="20"/>
          <w:szCs w:val="20"/>
        </w:rPr>
        <w:t xml:space="preserve">C. Water molecules completely </w:t>
      </w:r>
      <w:r w:rsidR="00925F37">
        <w:rPr>
          <w:rFonts w:ascii="Arial" w:eastAsia="Times New Roman" w:hAnsi="Arial" w:cs="Arial"/>
          <w:bCs/>
          <w:sz w:val="20"/>
          <w:szCs w:val="20"/>
        </w:rPr>
        <w:t>separate into ions in solutions</w:t>
      </w:r>
    </w:p>
    <w:p w:rsidR="00D73862" w:rsidRPr="00063B69" w:rsidRDefault="00D73862" w:rsidP="0049395C">
      <w:pPr>
        <w:spacing w:after="0"/>
        <w:ind w:left="270" w:firstLine="270"/>
        <w:rPr>
          <w:rFonts w:ascii="Arial" w:eastAsia="Times New Roman" w:hAnsi="Arial" w:cs="Arial"/>
          <w:bCs/>
          <w:sz w:val="20"/>
          <w:szCs w:val="20"/>
        </w:rPr>
      </w:pPr>
      <w:r w:rsidRPr="00063B69">
        <w:rPr>
          <w:rFonts w:ascii="Arial" w:eastAsia="Times New Roman" w:hAnsi="Arial" w:cs="Arial"/>
          <w:bCs/>
          <w:sz w:val="20"/>
          <w:szCs w:val="20"/>
        </w:rPr>
        <w:t xml:space="preserve">D. Water forms hydrogen bonds with </w:t>
      </w:r>
      <w:r w:rsidR="00925F37">
        <w:rPr>
          <w:rFonts w:ascii="Arial" w:eastAsia="Times New Roman" w:hAnsi="Arial" w:cs="Arial"/>
          <w:bCs/>
          <w:sz w:val="20"/>
          <w:szCs w:val="20"/>
        </w:rPr>
        <w:t>ions and other polar substances</w:t>
      </w:r>
      <w:r w:rsidRPr="00063B69">
        <w:rPr>
          <w:rFonts w:ascii="Arial" w:eastAsia="Times New Roman" w:hAnsi="Arial" w:cs="Arial"/>
          <w:bCs/>
          <w:sz w:val="20"/>
          <w:szCs w:val="20"/>
        </w:rPr>
        <w:t xml:space="preserve"> </w:t>
      </w:r>
    </w:p>
    <w:p w:rsidR="00D73862" w:rsidRDefault="00D73862" w:rsidP="00D73862">
      <w:pPr>
        <w:spacing w:line="240" w:lineRule="auto"/>
        <w:ind w:firstLine="270"/>
        <w:rPr>
          <w:rFonts w:ascii="Arial" w:eastAsia="Times New Roman" w:hAnsi="Arial" w:cs="Arial"/>
          <w:sz w:val="20"/>
          <w:szCs w:val="20"/>
        </w:rPr>
      </w:pPr>
    </w:p>
    <w:p w:rsidR="0049395C" w:rsidRPr="00063B69" w:rsidRDefault="0049395C" w:rsidP="00D73862">
      <w:pPr>
        <w:spacing w:line="240" w:lineRule="auto"/>
        <w:ind w:firstLine="270"/>
        <w:rPr>
          <w:rFonts w:ascii="Arial" w:eastAsia="Times New Roman" w:hAnsi="Arial" w:cs="Arial"/>
          <w:sz w:val="20"/>
          <w:szCs w:val="20"/>
        </w:rPr>
      </w:pPr>
    </w:p>
    <w:p w:rsidR="00D73862" w:rsidRPr="00063B69" w:rsidRDefault="00063B69" w:rsidP="00D73862">
      <w:pPr>
        <w:pStyle w:val="ListParagraph"/>
        <w:autoSpaceDE w:val="0"/>
        <w:autoSpaceDN w:val="0"/>
        <w:adjustRightInd w:val="0"/>
        <w:spacing w:after="0" w:line="240" w:lineRule="auto"/>
        <w:ind w:left="0"/>
        <w:rPr>
          <w:rFonts w:ascii="Arial" w:eastAsia="Times New Roman" w:hAnsi="Arial" w:cs="Arial"/>
          <w:sz w:val="20"/>
          <w:szCs w:val="20"/>
        </w:rPr>
      </w:pPr>
      <w:r w:rsidRPr="00063B69">
        <w:rPr>
          <w:rFonts w:ascii="Arial" w:hAnsi="Arial" w:cs="Arial"/>
          <w:sz w:val="20"/>
          <w:szCs w:val="20"/>
        </w:rPr>
        <w:t>8</w:t>
      </w:r>
      <w:r w:rsidR="00D73862" w:rsidRPr="00063B69">
        <w:rPr>
          <w:rFonts w:ascii="Arial" w:hAnsi="Arial" w:cs="Arial"/>
          <w:sz w:val="20"/>
          <w:szCs w:val="20"/>
        </w:rPr>
        <w:t xml:space="preserve">.  </w:t>
      </w:r>
      <w:r w:rsidR="00D73862" w:rsidRPr="00063B69">
        <w:rPr>
          <w:rFonts w:ascii="Arial" w:eastAsia="Times New Roman" w:hAnsi="Arial" w:cs="Arial"/>
          <w:sz w:val="20"/>
          <w:szCs w:val="20"/>
        </w:rPr>
        <w:t>Water is often called the "universal solvent" because many substances can be dissolved in water. What property of water allows it to be such a versatile solvent? </w:t>
      </w:r>
    </w:p>
    <w:p w:rsidR="00D73862" w:rsidRPr="00063B69" w:rsidRDefault="00D73862" w:rsidP="00D73862">
      <w:pPr>
        <w:pStyle w:val="ListParagraph"/>
        <w:autoSpaceDE w:val="0"/>
        <w:autoSpaceDN w:val="0"/>
        <w:adjustRightInd w:val="0"/>
        <w:spacing w:after="0" w:line="240" w:lineRule="auto"/>
        <w:ind w:left="0"/>
        <w:rPr>
          <w:rFonts w:ascii="Arial" w:eastAsia="Times New Roman" w:hAnsi="Arial" w:cs="Arial"/>
          <w:sz w:val="20"/>
          <w:szCs w:val="20"/>
        </w:rPr>
      </w:pPr>
    </w:p>
    <w:p w:rsidR="00D73862" w:rsidRPr="00063B69" w:rsidRDefault="00EA442C" w:rsidP="0049395C">
      <w:pPr>
        <w:spacing w:after="0"/>
        <w:ind w:left="270" w:firstLine="270"/>
        <w:rPr>
          <w:rFonts w:ascii="Arial" w:eastAsia="Times New Roman" w:hAnsi="Arial" w:cs="Arial"/>
          <w:sz w:val="20"/>
          <w:szCs w:val="20"/>
        </w:rPr>
      </w:pPr>
      <w:r w:rsidRPr="00063B69">
        <w:rPr>
          <w:rFonts w:ascii="Arial" w:eastAsia="Times New Roman" w:hAnsi="Arial" w:cs="Arial"/>
          <w:bCs/>
          <w:sz w:val="20"/>
          <w:szCs w:val="20"/>
        </w:rPr>
        <w:t>A. P</w:t>
      </w:r>
      <w:r w:rsidR="00D73862" w:rsidRPr="00063B69">
        <w:rPr>
          <w:rFonts w:ascii="Arial" w:eastAsia="Times New Roman" w:hAnsi="Arial" w:cs="Arial"/>
          <w:bCs/>
          <w:sz w:val="20"/>
          <w:szCs w:val="20"/>
        </w:rPr>
        <w:t>urity</w:t>
      </w:r>
    </w:p>
    <w:p w:rsidR="00D73862" w:rsidRPr="00063B69" w:rsidRDefault="00EA442C" w:rsidP="0049395C">
      <w:pPr>
        <w:spacing w:after="0"/>
        <w:ind w:left="270" w:firstLine="270"/>
        <w:rPr>
          <w:rFonts w:ascii="Arial" w:eastAsia="Times New Roman" w:hAnsi="Arial" w:cs="Arial"/>
          <w:sz w:val="20"/>
          <w:szCs w:val="20"/>
        </w:rPr>
      </w:pPr>
      <w:r w:rsidRPr="00063B69">
        <w:rPr>
          <w:rFonts w:ascii="Arial" w:eastAsia="Times New Roman" w:hAnsi="Arial" w:cs="Arial"/>
          <w:bCs/>
          <w:sz w:val="20"/>
          <w:szCs w:val="20"/>
        </w:rPr>
        <w:t>B. P</w:t>
      </w:r>
      <w:r w:rsidR="00D73862" w:rsidRPr="00063B69">
        <w:rPr>
          <w:rFonts w:ascii="Arial" w:eastAsia="Times New Roman" w:hAnsi="Arial" w:cs="Arial"/>
          <w:bCs/>
          <w:sz w:val="20"/>
          <w:szCs w:val="20"/>
        </w:rPr>
        <w:t>olarity and cohesion</w:t>
      </w:r>
    </w:p>
    <w:p w:rsidR="00D73862" w:rsidRPr="00063B69" w:rsidRDefault="00EA442C" w:rsidP="0049395C">
      <w:pPr>
        <w:spacing w:after="0"/>
        <w:ind w:left="270" w:firstLine="270"/>
        <w:rPr>
          <w:rFonts w:ascii="Arial" w:eastAsia="Times New Roman" w:hAnsi="Arial" w:cs="Arial"/>
          <w:sz w:val="20"/>
          <w:szCs w:val="20"/>
        </w:rPr>
      </w:pPr>
      <w:r w:rsidRPr="00063B69">
        <w:rPr>
          <w:rFonts w:ascii="Arial" w:eastAsia="Times New Roman" w:hAnsi="Arial" w:cs="Arial"/>
          <w:bCs/>
          <w:sz w:val="20"/>
          <w:szCs w:val="20"/>
        </w:rPr>
        <w:t>C. H</w:t>
      </w:r>
      <w:r w:rsidR="00D73862" w:rsidRPr="00063B69">
        <w:rPr>
          <w:rFonts w:ascii="Arial" w:eastAsia="Times New Roman" w:hAnsi="Arial" w:cs="Arial"/>
          <w:bCs/>
          <w:sz w:val="20"/>
          <w:szCs w:val="20"/>
        </w:rPr>
        <w:t>igh heat capacity</w:t>
      </w:r>
    </w:p>
    <w:p w:rsidR="00D73862" w:rsidRPr="00063B69" w:rsidRDefault="00EA442C" w:rsidP="0049395C">
      <w:pPr>
        <w:spacing w:after="0"/>
        <w:ind w:left="270" w:firstLine="270"/>
        <w:rPr>
          <w:rFonts w:ascii="Arial" w:eastAsia="Times New Roman" w:hAnsi="Arial" w:cs="Arial"/>
          <w:sz w:val="20"/>
          <w:szCs w:val="20"/>
        </w:rPr>
      </w:pPr>
      <w:r w:rsidRPr="00063B69">
        <w:rPr>
          <w:rFonts w:ascii="Arial" w:eastAsia="Times New Roman" w:hAnsi="Arial" w:cs="Arial"/>
          <w:bCs/>
          <w:sz w:val="20"/>
          <w:szCs w:val="20"/>
        </w:rPr>
        <w:t>D. E</w:t>
      </w:r>
      <w:r w:rsidR="00D73862" w:rsidRPr="00063B69">
        <w:rPr>
          <w:rFonts w:ascii="Arial" w:eastAsia="Times New Roman" w:hAnsi="Arial" w:cs="Arial"/>
          <w:bCs/>
          <w:sz w:val="20"/>
          <w:szCs w:val="20"/>
        </w:rPr>
        <w:t>xpansion upon freezing</w:t>
      </w:r>
    </w:p>
    <w:p w:rsidR="00D73862" w:rsidRPr="00063B69" w:rsidRDefault="00D73862" w:rsidP="0049395C">
      <w:pPr>
        <w:pStyle w:val="ListParagraph"/>
        <w:autoSpaceDE w:val="0"/>
        <w:autoSpaceDN w:val="0"/>
        <w:adjustRightInd w:val="0"/>
        <w:spacing w:after="0"/>
        <w:rPr>
          <w:rFonts w:ascii="Arial" w:hAnsi="Arial" w:cs="Arial"/>
          <w:sz w:val="20"/>
          <w:szCs w:val="20"/>
        </w:rPr>
      </w:pPr>
    </w:p>
    <w:p w:rsidR="00D73862" w:rsidRPr="00063B69" w:rsidRDefault="00D73862" w:rsidP="00D73862">
      <w:pPr>
        <w:pStyle w:val="ListParagraph"/>
        <w:autoSpaceDE w:val="0"/>
        <w:autoSpaceDN w:val="0"/>
        <w:adjustRightInd w:val="0"/>
        <w:spacing w:after="0" w:line="240" w:lineRule="auto"/>
        <w:rPr>
          <w:rFonts w:ascii="Arial" w:hAnsi="Arial" w:cs="Arial"/>
          <w:sz w:val="20"/>
          <w:szCs w:val="20"/>
        </w:rPr>
      </w:pPr>
    </w:p>
    <w:tbl>
      <w:tblPr>
        <w:tblW w:w="5000" w:type="pct"/>
        <w:tblInd w:w="40" w:type="dxa"/>
        <w:tblLayout w:type="fixed"/>
        <w:tblCellMar>
          <w:left w:w="0" w:type="dxa"/>
          <w:right w:w="0" w:type="dxa"/>
        </w:tblCellMar>
        <w:tblLook w:val="04A0"/>
      </w:tblPr>
      <w:tblGrid>
        <w:gridCol w:w="11456"/>
      </w:tblGrid>
      <w:tr w:rsidR="00D73862" w:rsidRPr="00063B69" w:rsidTr="00D73862">
        <w:trPr>
          <w:cantSplit/>
        </w:trPr>
        <w:tc>
          <w:tcPr>
            <w:tcW w:w="9072" w:type="dxa"/>
            <w:tcMar>
              <w:top w:w="40" w:type="dxa"/>
              <w:left w:w="40" w:type="dxa"/>
              <w:bottom w:w="40" w:type="dxa"/>
              <w:right w:w="40" w:type="dxa"/>
            </w:tcMar>
          </w:tcPr>
          <w:p w:rsidR="00D73862" w:rsidRDefault="00D73862">
            <w:pPr>
              <w:widowControl w:val="0"/>
              <w:autoSpaceDE w:val="0"/>
              <w:autoSpaceDN w:val="0"/>
              <w:adjustRightInd w:val="0"/>
              <w:spacing w:after="0" w:line="240" w:lineRule="auto"/>
              <w:rPr>
                <w:rFonts w:ascii="Arial" w:hAnsi="Arial" w:cs="Arial"/>
                <w:sz w:val="20"/>
                <w:szCs w:val="20"/>
              </w:rPr>
            </w:pPr>
          </w:p>
          <w:p w:rsidR="00152C60" w:rsidRDefault="00152C60">
            <w:pPr>
              <w:widowControl w:val="0"/>
              <w:autoSpaceDE w:val="0"/>
              <w:autoSpaceDN w:val="0"/>
              <w:adjustRightInd w:val="0"/>
              <w:spacing w:after="0" w:line="240" w:lineRule="auto"/>
              <w:rPr>
                <w:rFonts w:ascii="Arial" w:hAnsi="Arial" w:cs="Arial"/>
                <w:sz w:val="20"/>
                <w:szCs w:val="20"/>
              </w:rPr>
            </w:pPr>
          </w:p>
          <w:p w:rsidR="00152C60" w:rsidRDefault="00152C60">
            <w:pPr>
              <w:widowControl w:val="0"/>
              <w:autoSpaceDE w:val="0"/>
              <w:autoSpaceDN w:val="0"/>
              <w:adjustRightInd w:val="0"/>
              <w:spacing w:after="0" w:line="240" w:lineRule="auto"/>
              <w:rPr>
                <w:rFonts w:ascii="Arial" w:hAnsi="Arial" w:cs="Arial"/>
                <w:sz w:val="20"/>
                <w:szCs w:val="20"/>
              </w:rPr>
            </w:pPr>
          </w:p>
          <w:p w:rsidR="00152C60" w:rsidRDefault="00152C60">
            <w:pPr>
              <w:widowControl w:val="0"/>
              <w:autoSpaceDE w:val="0"/>
              <w:autoSpaceDN w:val="0"/>
              <w:adjustRightInd w:val="0"/>
              <w:spacing w:after="0" w:line="240" w:lineRule="auto"/>
              <w:rPr>
                <w:rFonts w:ascii="Arial" w:hAnsi="Arial" w:cs="Arial"/>
                <w:sz w:val="20"/>
                <w:szCs w:val="20"/>
              </w:rPr>
            </w:pPr>
          </w:p>
          <w:p w:rsidR="00152C60" w:rsidRDefault="00152C60">
            <w:pPr>
              <w:widowControl w:val="0"/>
              <w:autoSpaceDE w:val="0"/>
              <w:autoSpaceDN w:val="0"/>
              <w:adjustRightInd w:val="0"/>
              <w:spacing w:after="0" w:line="240" w:lineRule="auto"/>
              <w:rPr>
                <w:rFonts w:ascii="Arial" w:hAnsi="Arial" w:cs="Arial"/>
                <w:sz w:val="20"/>
                <w:szCs w:val="20"/>
              </w:rPr>
            </w:pPr>
          </w:p>
          <w:p w:rsidR="00152C60" w:rsidRDefault="00152C60">
            <w:pPr>
              <w:widowControl w:val="0"/>
              <w:autoSpaceDE w:val="0"/>
              <w:autoSpaceDN w:val="0"/>
              <w:adjustRightInd w:val="0"/>
              <w:spacing w:after="0" w:line="240" w:lineRule="auto"/>
              <w:rPr>
                <w:rFonts w:ascii="Arial" w:hAnsi="Arial" w:cs="Arial"/>
                <w:sz w:val="20"/>
                <w:szCs w:val="20"/>
              </w:rPr>
            </w:pPr>
          </w:p>
          <w:p w:rsidR="00152C60" w:rsidRDefault="00152C60">
            <w:pPr>
              <w:widowControl w:val="0"/>
              <w:autoSpaceDE w:val="0"/>
              <w:autoSpaceDN w:val="0"/>
              <w:adjustRightInd w:val="0"/>
              <w:spacing w:after="0" w:line="240" w:lineRule="auto"/>
              <w:rPr>
                <w:rFonts w:ascii="Arial" w:hAnsi="Arial" w:cs="Arial"/>
                <w:sz w:val="20"/>
                <w:szCs w:val="20"/>
              </w:rPr>
            </w:pPr>
          </w:p>
          <w:p w:rsidR="00152C60" w:rsidRPr="00063B69" w:rsidRDefault="00152C60">
            <w:pPr>
              <w:widowControl w:val="0"/>
              <w:autoSpaceDE w:val="0"/>
              <w:autoSpaceDN w:val="0"/>
              <w:adjustRightInd w:val="0"/>
              <w:spacing w:after="0" w:line="240" w:lineRule="auto"/>
              <w:rPr>
                <w:rFonts w:ascii="Arial" w:hAnsi="Arial" w:cs="Arial"/>
                <w:sz w:val="20"/>
                <w:szCs w:val="20"/>
              </w:rPr>
            </w:pPr>
          </w:p>
        </w:tc>
      </w:tr>
      <w:tr w:rsidR="00D73862" w:rsidRPr="00063B69" w:rsidTr="005C750F">
        <w:trPr>
          <w:cantSplit/>
        </w:trPr>
        <w:tc>
          <w:tcPr>
            <w:tcW w:w="9072" w:type="dxa"/>
          </w:tcPr>
          <w:p w:rsidR="00D73862" w:rsidRPr="00063B69" w:rsidRDefault="00D73862">
            <w:pPr>
              <w:widowControl w:val="0"/>
              <w:autoSpaceDE w:val="0"/>
              <w:autoSpaceDN w:val="0"/>
              <w:adjustRightInd w:val="0"/>
              <w:spacing w:after="0" w:line="240" w:lineRule="auto"/>
              <w:rPr>
                <w:rFonts w:ascii="Arial" w:hAnsi="Arial" w:cs="Arial"/>
                <w:sz w:val="20"/>
                <w:szCs w:val="20"/>
              </w:rPr>
            </w:pPr>
          </w:p>
        </w:tc>
      </w:tr>
    </w:tbl>
    <w:p w:rsidR="00576714" w:rsidRPr="00063B69" w:rsidRDefault="00576714" w:rsidP="00D73862">
      <w:pPr>
        <w:pStyle w:val="ListParagraph"/>
        <w:autoSpaceDE w:val="0"/>
        <w:autoSpaceDN w:val="0"/>
        <w:adjustRightInd w:val="0"/>
        <w:spacing w:after="0" w:line="240" w:lineRule="auto"/>
        <w:ind w:left="0"/>
        <w:rPr>
          <w:rFonts w:ascii="Arial" w:hAnsi="Arial" w:cs="Arial"/>
          <w:b/>
          <w:sz w:val="20"/>
          <w:szCs w:val="20"/>
        </w:rPr>
      </w:pPr>
    </w:p>
    <w:p w:rsidR="00576714" w:rsidRPr="00063B69" w:rsidRDefault="00576714" w:rsidP="00D73862">
      <w:pPr>
        <w:pStyle w:val="ListParagraph"/>
        <w:autoSpaceDE w:val="0"/>
        <w:autoSpaceDN w:val="0"/>
        <w:adjustRightInd w:val="0"/>
        <w:spacing w:after="0" w:line="240" w:lineRule="auto"/>
        <w:ind w:left="0"/>
        <w:rPr>
          <w:rFonts w:ascii="Arial" w:hAnsi="Arial" w:cs="Arial"/>
          <w:b/>
          <w:sz w:val="20"/>
          <w:szCs w:val="20"/>
        </w:rPr>
      </w:pPr>
    </w:p>
    <w:p w:rsidR="00E303BA" w:rsidRPr="00631A18" w:rsidRDefault="00D73862" w:rsidP="005C750F">
      <w:pPr>
        <w:pStyle w:val="ListParagraph"/>
        <w:autoSpaceDE w:val="0"/>
        <w:autoSpaceDN w:val="0"/>
        <w:adjustRightInd w:val="0"/>
        <w:spacing w:after="0" w:line="240" w:lineRule="auto"/>
        <w:ind w:left="0"/>
        <w:jc w:val="center"/>
        <w:rPr>
          <w:rFonts w:ascii="Comic Sans MS" w:hAnsi="Comic Sans MS" w:cs="Arial"/>
          <w:b/>
          <w:sz w:val="40"/>
          <w:szCs w:val="20"/>
          <w:u w:val="single"/>
        </w:rPr>
      </w:pPr>
      <w:r w:rsidRPr="00631A18">
        <w:rPr>
          <w:rFonts w:ascii="Comic Sans MS" w:hAnsi="Comic Sans MS" w:cs="Arial"/>
          <w:b/>
          <w:sz w:val="40"/>
          <w:szCs w:val="20"/>
          <w:u w:val="single"/>
        </w:rPr>
        <w:lastRenderedPageBreak/>
        <w:t>Macromolecules</w:t>
      </w:r>
    </w:p>
    <w:p w:rsidR="00E303BA" w:rsidRPr="00063B69" w:rsidRDefault="00E303BA" w:rsidP="00E303BA">
      <w:pPr>
        <w:autoSpaceDE w:val="0"/>
        <w:autoSpaceDN w:val="0"/>
        <w:adjustRightInd w:val="0"/>
        <w:spacing w:after="0" w:line="240" w:lineRule="auto"/>
        <w:rPr>
          <w:rFonts w:ascii="Arial" w:hAnsi="Arial" w:cs="Arial"/>
          <w:sz w:val="20"/>
          <w:szCs w:val="20"/>
        </w:rPr>
      </w:pPr>
    </w:p>
    <w:p w:rsidR="00E303BA" w:rsidRPr="00063B69" w:rsidRDefault="00E303BA" w:rsidP="00E303BA">
      <w:pPr>
        <w:autoSpaceDE w:val="0"/>
        <w:autoSpaceDN w:val="0"/>
        <w:adjustRightInd w:val="0"/>
        <w:spacing w:after="0" w:line="240" w:lineRule="auto"/>
        <w:rPr>
          <w:rFonts w:ascii="Arial" w:hAnsi="Arial" w:cs="Arial"/>
          <w:sz w:val="20"/>
          <w:szCs w:val="20"/>
        </w:rPr>
      </w:pPr>
    </w:p>
    <w:p w:rsidR="00E303BA" w:rsidRPr="00063B69" w:rsidRDefault="00E303BA" w:rsidP="00E303BA">
      <w:pPr>
        <w:autoSpaceDE w:val="0"/>
        <w:autoSpaceDN w:val="0"/>
        <w:adjustRightInd w:val="0"/>
        <w:spacing w:after="0" w:line="240" w:lineRule="auto"/>
        <w:rPr>
          <w:rFonts w:ascii="Arial" w:hAnsi="Arial" w:cs="Arial"/>
          <w:sz w:val="20"/>
          <w:szCs w:val="20"/>
        </w:rPr>
      </w:pPr>
    </w:p>
    <w:p w:rsidR="00E303BA" w:rsidRPr="00353E20" w:rsidRDefault="00063B69" w:rsidP="00E303BA">
      <w:pPr>
        <w:autoSpaceDE w:val="0"/>
        <w:autoSpaceDN w:val="0"/>
        <w:adjustRightInd w:val="0"/>
        <w:spacing w:after="0" w:line="240" w:lineRule="auto"/>
        <w:rPr>
          <w:rFonts w:ascii="Arial" w:hAnsi="Arial" w:cs="Arial"/>
          <w:b/>
          <w:sz w:val="20"/>
          <w:szCs w:val="20"/>
          <w:u w:val="single"/>
        </w:rPr>
      </w:pPr>
      <w:r w:rsidRPr="00353E20">
        <w:rPr>
          <w:rFonts w:ascii="Arial" w:hAnsi="Arial" w:cs="Arial"/>
          <w:b/>
          <w:sz w:val="20"/>
          <w:szCs w:val="20"/>
          <w:u w:val="single"/>
        </w:rPr>
        <w:t>QUESTIONS 9-10</w:t>
      </w:r>
      <w:r w:rsidR="0049395C" w:rsidRPr="00353E20">
        <w:rPr>
          <w:rFonts w:ascii="Arial" w:hAnsi="Arial" w:cs="Arial"/>
          <w:b/>
          <w:sz w:val="20"/>
          <w:szCs w:val="20"/>
          <w:u w:val="single"/>
        </w:rPr>
        <w:t>:</w:t>
      </w:r>
    </w:p>
    <w:p w:rsidR="00E303BA" w:rsidRPr="00063B69" w:rsidRDefault="00E303BA" w:rsidP="00E303BA">
      <w:pPr>
        <w:autoSpaceDE w:val="0"/>
        <w:autoSpaceDN w:val="0"/>
        <w:adjustRightInd w:val="0"/>
        <w:spacing w:after="0" w:line="240" w:lineRule="auto"/>
        <w:rPr>
          <w:rFonts w:ascii="Arial" w:hAnsi="Arial" w:cs="Arial"/>
          <w:sz w:val="20"/>
          <w:szCs w:val="20"/>
        </w:rPr>
      </w:pPr>
    </w:p>
    <w:p w:rsidR="00D73862" w:rsidRPr="00063B69" w:rsidRDefault="00D73862" w:rsidP="00D73862">
      <w:pPr>
        <w:pStyle w:val="ListParagraph"/>
        <w:autoSpaceDE w:val="0"/>
        <w:autoSpaceDN w:val="0"/>
        <w:adjustRightInd w:val="0"/>
        <w:spacing w:after="0" w:line="240" w:lineRule="auto"/>
        <w:ind w:left="0"/>
        <w:rPr>
          <w:rFonts w:ascii="Arial" w:hAnsi="Arial" w:cs="Arial"/>
          <w:sz w:val="20"/>
          <w:szCs w:val="20"/>
        </w:rPr>
      </w:pPr>
    </w:p>
    <w:p w:rsidR="00D73862" w:rsidRPr="00063B69" w:rsidRDefault="00D73862" w:rsidP="00D73862">
      <w:pPr>
        <w:pStyle w:val="ListParagraph"/>
        <w:autoSpaceDE w:val="0"/>
        <w:autoSpaceDN w:val="0"/>
        <w:adjustRightInd w:val="0"/>
        <w:spacing w:after="0" w:line="240" w:lineRule="auto"/>
        <w:ind w:left="0"/>
        <w:rPr>
          <w:rFonts w:ascii="Arial" w:hAnsi="Arial" w:cs="Arial"/>
          <w:sz w:val="20"/>
          <w:szCs w:val="20"/>
        </w:rPr>
      </w:pPr>
    </w:p>
    <w:p w:rsidR="00D73862" w:rsidRPr="00063B69" w:rsidRDefault="00D73862" w:rsidP="00D73862">
      <w:pPr>
        <w:pStyle w:val="ListParagraph"/>
        <w:autoSpaceDE w:val="0"/>
        <w:autoSpaceDN w:val="0"/>
        <w:adjustRightInd w:val="0"/>
        <w:spacing w:after="0" w:line="240" w:lineRule="auto"/>
        <w:ind w:left="0"/>
        <w:jc w:val="center"/>
        <w:rPr>
          <w:rFonts w:ascii="Arial" w:hAnsi="Arial" w:cs="Arial"/>
          <w:noProof/>
          <w:sz w:val="20"/>
          <w:szCs w:val="20"/>
        </w:rPr>
      </w:pPr>
      <w:r w:rsidRPr="00063B69">
        <w:rPr>
          <w:rFonts w:ascii="Arial" w:hAnsi="Arial" w:cs="Arial"/>
          <w:noProof/>
          <w:sz w:val="20"/>
          <w:szCs w:val="20"/>
        </w:rPr>
        <w:drawing>
          <wp:inline distT="0" distB="0" distL="0" distR="0">
            <wp:extent cx="4208145" cy="2181225"/>
            <wp:effectExtent l="19050" t="0" r="190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208145" cy="2181225"/>
                    </a:xfrm>
                    <a:prstGeom prst="rect">
                      <a:avLst/>
                    </a:prstGeom>
                    <a:noFill/>
                    <a:ln w="9525">
                      <a:noFill/>
                      <a:miter lim="800000"/>
                      <a:headEnd/>
                      <a:tailEnd/>
                    </a:ln>
                  </pic:spPr>
                </pic:pic>
              </a:graphicData>
            </a:graphic>
          </wp:inline>
        </w:drawing>
      </w:r>
    </w:p>
    <w:p w:rsidR="00576714" w:rsidRDefault="00576714" w:rsidP="00D73862">
      <w:pPr>
        <w:pStyle w:val="ListParagraph"/>
        <w:autoSpaceDE w:val="0"/>
        <w:autoSpaceDN w:val="0"/>
        <w:adjustRightInd w:val="0"/>
        <w:spacing w:after="0" w:line="240" w:lineRule="auto"/>
        <w:ind w:left="0"/>
        <w:jc w:val="center"/>
        <w:rPr>
          <w:rFonts w:ascii="Arial" w:hAnsi="Arial" w:cs="Arial"/>
          <w:noProof/>
          <w:sz w:val="20"/>
          <w:szCs w:val="20"/>
        </w:rPr>
      </w:pPr>
    </w:p>
    <w:p w:rsidR="0049395C" w:rsidRDefault="0049395C" w:rsidP="00D73862">
      <w:pPr>
        <w:pStyle w:val="ListParagraph"/>
        <w:autoSpaceDE w:val="0"/>
        <w:autoSpaceDN w:val="0"/>
        <w:adjustRightInd w:val="0"/>
        <w:spacing w:after="0" w:line="240" w:lineRule="auto"/>
        <w:ind w:left="0"/>
        <w:jc w:val="center"/>
        <w:rPr>
          <w:rFonts w:ascii="Arial" w:hAnsi="Arial" w:cs="Arial"/>
          <w:noProof/>
          <w:sz w:val="20"/>
          <w:szCs w:val="20"/>
        </w:rPr>
      </w:pPr>
    </w:p>
    <w:p w:rsidR="0049395C" w:rsidRPr="00063B69" w:rsidRDefault="0049395C" w:rsidP="00D73862">
      <w:pPr>
        <w:pStyle w:val="ListParagraph"/>
        <w:autoSpaceDE w:val="0"/>
        <w:autoSpaceDN w:val="0"/>
        <w:adjustRightInd w:val="0"/>
        <w:spacing w:after="0" w:line="240" w:lineRule="auto"/>
        <w:ind w:left="0"/>
        <w:jc w:val="center"/>
        <w:rPr>
          <w:rFonts w:ascii="Arial" w:hAnsi="Arial" w:cs="Arial"/>
          <w:noProof/>
          <w:sz w:val="20"/>
          <w:szCs w:val="20"/>
        </w:rPr>
      </w:pPr>
    </w:p>
    <w:p w:rsidR="00576714" w:rsidRPr="00063B69" w:rsidRDefault="00576714" w:rsidP="00D73862">
      <w:pPr>
        <w:pStyle w:val="ListParagraph"/>
        <w:autoSpaceDE w:val="0"/>
        <w:autoSpaceDN w:val="0"/>
        <w:adjustRightInd w:val="0"/>
        <w:spacing w:after="0" w:line="240" w:lineRule="auto"/>
        <w:ind w:left="0"/>
        <w:jc w:val="center"/>
        <w:rPr>
          <w:rFonts w:ascii="Arial" w:hAnsi="Arial" w:cs="Arial"/>
          <w:noProof/>
          <w:sz w:val="20"/>
          <w:szCs w:val="20"/>
        </w:rPr>
      </w:pPr>
    </w:p>
    <w:p w:rsidR="00576714" w:rsidRPr="00063B69" w:rsidRDefault="00063B69" w:rsidP="00576714">
      <w:pPr>
        <w:pStyle w:val="ListParagraph"/>
        <w:autoSpaceDE w:val="0"/>
        <w:autoSpaceDN w:val="0"/>
        <w:adjustRightInd w:val="0"/>
        <w:spacing w:after="0" w:line="240" w:lineRule="auto"/>
        <w:ind w:left="0"/>
        <w:rPr>
          <w:rFonts w:ascii="Arial" w:hAnsi="Arial" w:cs="Arial"/>
          <w:sz w:val="20"/>
          <w:szCs w:val="20"/>
        </w:rPr>
      </w:pPr>
      <w:r w:rsidRPr="00063B69">
        <w:rPr>
          <w:rFonts w:ascii="Arial" w:hAnsi="Arial" w:cs="Arial"/>
          <w:sz w:val="20"/>
          <w:szCs w:val="20"/>
        </w:rPr>
        <w:t>9</w:t>
      </w:r>
      <w:r w:rsidR="00576714" w:rsidRPr="00063B69">
        <w:rPr>
          <w:rFonts w:ascii="Arial" w:hAnsi="Arial" w:cs="Arial"/>
          <w:sz w:val="20"/>
          <w:szCs w:val="20"/>
        </w:rPr>
        <w:t>.  Which of the following diagrams below is an example of a protein?</w:t>
      </w:r>
    </w:p>
    <w:p w:rsidR="00576714" w:rsidRPr="00063B69" w:rsidRDefault="00576714" w:rsidP="00576714">
      <w:pPr>
        <w:pStyle w:val="ListParagraph"/>
        <w:autoSpaceDE w:val="0"/>
        <w:autoSpaceDN w:val="0"/>
        <w:adjustRightInd w:val="0"/>
        <w:spacing w:after="0" w:line="240" w:lineRule="auto"/>
        <w:ind w:left="0"/>
        <w:rPr>
          <w:rFonts w:ascii="Arial" w:hAnsi="Arial" w:cs="Arial"/>
          <w:noProof/>
          <w:sz w:val="20"/>
          <w:szCs w:val="20"/>
        </w:rPr>
      </w:pPr>
    </w:p>
    <w:p w:rsidR="00576714" w:rsidRPr="00063B69" w:rsidRDefault="00576714" w:rsidP="00576714">
      <w:pPr>
        <w:pStyle w:val="ListParagraph"/>
        <w:autoSpaceDE w:val="0"/>
        <w:autoSpaceDN w:val="0"/>
        <w:adjustRightInd w:val="0"/>
        <w:spacing w:after="0" w:line="240" w:lineRule="auto"/>
        <w:ind w:left="0"/>
        <w:rPr>
          <w:rFonts w:ascii="Arial" w:hAnsi="Arial" w:cs="Arial"/>
          <w:noProof/>
          <w:sz w:val="20"/>
          <w:szCs w:val="20"/>
        </w:rPr>
      </w:pPr>
    </w:p>
    <w:p w:rsidR="00D73862" w:rsidRPr="00063B69" w:rsidRDefault="00D73862" w:rsidP="006564A9">
      <w:pPr>
        <w:pStyle w:val="ListParagraph"/>
        <w:autoSpaceDE w:val="0"/>
        <w:autoSpaceDN w:val="0"/>
        <w:adjustRightInd w:val="0"/>
        <w:spacing w:after="0" w:line="240" w:lineRule="auto"/>
        <w:rPr>
          <w:rFonts w:ascii="Arial" w:hAnsi="Arial" w:cs="Arial"/>
          <w:noProof/>
          <w:sz w:val="20"/>
          <w:szCs w:val="20"/>
        </w:rPr>
      </w:pPr>
      <w:r w:rsidRPr="00063B69">
        <w:rPr>
          <w:rFonts w:ascii="Arial" w:hAnsi="Arial" w:cs="Arial"/>
          <w:noProof/>
          <w:sz w:val="20"/>
          <w:szCs w:val="20"/>
        </w:rPr>
        <w:t>A. 1</w:t>
      </w:r>
      <w:r w:rsidRPr="00063B69">
        <w:rPr>
          <w:rFonts w:ascii="Arial" w:hAnsi="Arial" w:cs="Arial"/>
          <w:noProof/>
          <w:sz w:val="20"/>
          <w:szCs w:val="20"/>
        </w:rPr>
        <w:tab/>
      </w:r>
      <w:r w:rsidRPr="00063B69">
        <w:rPr>
          <w:rFonts w:ascii="Arial" w:hAnsi="Arial" w:cs="Arial"/>
          <w:noProof/>
          <w:sz w:val="20"/>
          <w:szCs w:val="20"/>
        </w:rPr>
        <w:tab/>
      </w:r>
    </w:p>
    <w:p w:rsidR="00D73862" w:rsidRPr="00063B69" w:rsidRDefault="00D73862" w:rsidP="006564A9">
      <w:pPr>
        <w:pStyle w:val="ListParagraph"/>
        <w:autoSpaceDE w:val="0"/>
        <w:autoSpaceDN w:val="0"/>
        <w:adjustRightInd w:val="0"/>
        <w:spacing w:after="0" w:line="240" w:lineRule="auto"/>
        <w:rPr>
          <w:rFonts w:ascii="Arial" w:hAnsi="Arial" w:cs="Arial"/>
          <w:noProof/>
          <w:sz w:val="20"/>
          <w:szCs w:val="20"/>
        </w:rPr>
      </w:pPr>
      <w:r w:rsidRPr="00063B69">
        <w:rPr>
          <w:rFonts w:ascii="Arial" w:hAnsi="Arial" w:cs="Arial"/>
          <w:noProof/>
          <w:sz w:val="20"/>
          <w:szCs w:val="20"/>
        </w:rPr>
        <w:t xml:space="preserve">B. 3  </w:t>
      </w:r>
    </w:p>
    <w:p w:rsidR="00D73862" w:rsidRPr="00063B69" w:rsidRDefault="00D73862" w:rsidP="006564A9">
      <w:pPr>
        <w:pStyle w:val="ListParagraph"/>
        <w:autoSpaceDE w:val="0"/>
        <w:autoSpaceDN w:val="0"/>
        <w:adjustRightInd w:val="0"/>
        <w:spacing w:after="0" w:line="240" w:lineRule="auto"/>
        <w:rPr>
          <w:rFonts w:ascii="Arial" w:hAnsi="Arial" w:cs="Arial"/>
          <w:noProof/>
          <w:sz w:val="20"/>
          <w:szCs w:val="20"/>
        </w:rPr>
      </w:pPr>
      <w:r w:rsidRPr="00063B69">
        <w:rPr>
          <w:rFonts w:ascii="Arial" w:hAnsi="Arial" w:cs="Arial"/>
          <w:noProof/>
          <w:sz w:val="20"/>
          <w:szCs w:val="20"/>
        </w:rPr>
        <w:t>C. 2</w:t>
      </w:r>
      <w:r w:rsidRPr="00063B69">
        <w:rPr>
          <w:rFonts w:ascii="Arial" w:hAnsi="Arial" w:cs="Arial"/>
          <w:noProof/>
          <w:sz w:val="20"/>
          <w:szCs w:val="20"/>
        </w:rPr>
        <w:tab/>
      </w:r>
      <w:r w:rsidRPr="00063B69">
        <w:rPr>
          <w:rFonts w:ascii="Arial" w:hAnsi="Arial" w:cs="Arial"/>
          <w:noProof/>
          <w:sz w:val="20"/>
          <w:szCs w:val="20"/>
        </w:rPr>
        <w:tab/>
      </w:r>
    </w:p>
    <w:p w:rsidR="00D73862" w:rsidRPr="00063B69" w:rsidRDefault="00D73862" w:rsidP="006564A9">
      <w:pPr>
        <w:pStyle w:val="ListParagraph"/>
        <w:autoSpaceDE w:val="0"/>
        <w:autoSpaceDN w:val="0"/>
        <w:adjustRightInd w:val="0"/>
        <w:spacing w:after="0" w:line="240" w:lineRule="auto"/>
        <w:rPr>
          <w:rFonts w:ascii="Arial" w:hAnsi="Arial" w:cs="Arial"/>
          <w:noProof/>
          <w:sz w:val="20"/>
          <w:szCs w:val="20"/>
        </w:rPr>
      </w:pPr>
      <w:r w:rsidRPr="00063B69">
        <w:rPr>
          <w:rFonts w:ascii="Arial" w:hAnsi="Arial" w:cs="Arial"/>
          <w:noProof/>
          <w:sz w:val="20"/>
          <w:szCs w:val="20"/>
        </w:rPr>
        <w:t>D. 4</w:t>
      </w:r>
    </w:p>
    <w:p w:rsidR="00576714" w:rsidRPr="00063B69" w:rsidRDefault="00576714" w:rsidP="00D73862">
      <w:pPr>
        <w:pStyle w:val="ListParagraph"/>
        <w:autoSpaceDE w:val="0"/>
        <w:autoSpaceDN w:val="0"/>
        <w:adjustRightInd w:val="0"/>
        <w:spacing w:after="0" w:line="240" w:lineRule="auto"/>
        <w:ind w:left="0"/>
        <w:rPr>
          <w:rFonts w:ascii="Arial" w:hAnsi="Arial" w:cs="Arial"/>
          <w:noProof/>
          <w:sz w:val="20"/>
          <w:szCs w:val="20"/>
        </w:rPr>
      </w:pPr>
    </w:p>
    <w:p w:rsidR="00576714" w:rsidRPr="00063B69" w:rsidRDefault="00576714" w:rsidP="00D73862">
      <w:pPr>
        <w:pStyle w:val="ListParagraph"/>
        <w:autoSpaceDE w:val="0"/>
        <w:autoSpaceDN w:val="0"/>
        <w:adjustRightInd w:val="0"/>
        <w:spacing w:after="0" w:line="240" w:lineRule="auto"/>
        <w:ind w:left="0"/>
        <w:rPr>
          <w:rFonts w:ascii="Arial" w:hAnsi="Arial" w:cs="Arial"/>
          <w:noProof/>
          <w:sz w:val="20"/>
          <w:szCs w:val="20"/>
        </w:rPr>
      </w:pPr>
    </w:p>
    <w:p w:rsidR="00E303BA" w:rsidRPr="00063B69" w:rsidRDefault="00E303BA" w:rsidP="00D73862">
      <w:pPr>
        <w:pStyle w:val="ListParagraph"/>
        <w:autoSpaceDE w:val="0"/>
        <w:autoSpaceDN w:val="0"/>
        <w:adjustRightInd w:val="0"/>
        <w:spacing w:after="0" w:line="240" w:lineRule="auto"/>
        <w:ind w:left="0"/>
        <w:rPr>
          <w:rFonts w:ascii="Arial" w:hAnsi="Arial" w:cs="Arial"/>
          <w:noProof/>
          <w:sz w:val="20"/>
          <w:szCs w:val="20"/>
        </w:rPr>
      </w:pPr>
    </w:p>
    <w:p w:rsidR="00E303BA" w:rsidRPr="00063B69" w:rsidRDefault="00063B69" w:rsidP="00E303BA">
      <w:pPr>
        <w:pStyle w:val="ListParagraph"/>
        <w:autoSpaceDE w:val="0"/>
        <w:autoSpaceDN w:val="0"/>
        <w:adjustRightInd w:val="0"/>
        <w:spacing w:after="0" w:line="240" w:lineRule="auto"/>
        <w:ind w:left="0"/>
        <w:rPr>
          <w:rFonts w:ascii="Arial" w:hAnsi="Arial" w:cs="Arial"/>
          <w:sz w:val="20"/>
          <w:szCs w:val="20"/>
        </w:rPr>
      </w:pPr>
      <w:r w:rsidRPr="00063B69">
        <w:rPr>
          <w:rFonts w:ascii="Arial" w:hAnsi="Arial" w:cs="Arial"/>
          <w:sz w:val="20"/>
          <w:szCs w:val="20"/>
        </w:rPr>
        <w:t>10</w:t>
      </w:r>
      <w:r w:rsidR="00E303BA" w:rsidRPr="00063B69">
        <w:rPr>
          <w:rFonts w:ascii="Arial" w:hAnsi="Arial" w:cs="Arial"/>
          <w:sz w:val="20"/>
          <w:szCs w:val="20"/>
        </w:rPr>
        <w:t xml:space="preserve">.  Which of the following diagrams below is an example of a </w:t>
      </w:r>
      <w:r w:rsidR="00F80228" w:rsidRPr="00063B69">
        <w:rPr>
          <w:rFonts w:ascii="Arial" w:hAnsi="Arial" w:cs="Arial"/>
          <w:sz w:val="20"/>
          <w:szCs w:val="20"/>
        </w:rPr>
        <w:t>lipid</w:t>
      </w:r>
      <w:r w:rsidR="00E303BA" w:rsidRPr="00063B69">
        <w:rPr>
          <w:rFonts w:ascii="Arial" w:hAnsi="Arial" w:cs="Arial"/>
          <w:sz w:val="20"/>
          <w:szCs w:val="20"/>
        </w:rPr>
        <w:t>?</w:t>
      </w:r>
    </w:p>
    <w:p w:rsidR="00E303BA" w:rsidRPr="00063B69" w:rsidRDefault="00E303BA" w:rsidP="00D73862">
      <w:pPr>
        <w:pStyle w:val="ListParagraph"/>
        <w:autoSpaceDE w:val="0"/>
        <w:autoSpaceDN w:val="0"/>
        <w:adjustRightInd w:val="0"/>
        <w:spacing w:after="0" w:line="240" w:lineRule="auto"/>
        <w:ind w:left="0"/>
        <w:rPr>
          <w:rFonts w:ascii="Arial" w:hAnsi="Arial" w:cs="Arial"/>
          <w:noProof/>
          <w:sz w:val="20"/>
          <w:szCs w:val="20"/>
        </w:rPr>
      </w:pPr>
    </w:p>
    <w:p w:rsidR="00E303BA" w:rsidRPr="00063B69" w:rsidRDefault="00E303BA" w:rsidP="00E303BA">
      <w:pPr>
        <w:pStyle w:val="ListParagraph"/>
        <w:autoSpaceDE w:val="0"/>
        <w:autoSpaceDN w:val="0"/>
        <w:adjustRightInd w:val="0"/>
        <w:spacing w:after="0" w:line="240" w:lineRule="auto"/>
        <w:ind w:left="0"/>
        <w:jc w:val="center"/>
        <w:rPr>
          <w:rFonts w:ascii="Arial" w:hAnsi="Arial" w:cs="Arial"/>
          <w:noProof/>
          <w:sz w:val="20"/>
          <w:szCs w:val="20"/>
        </w:rPr>
      </w:pPr>
    </w:p>
    <w:p w:rsidR="00E303BA" w:rsidRPr="00063B69" w:rsidRDefault="00E303BA" w:rsidP="006564A9">
      <w:pPr>
        <w:pStyle w:val="ListParagraph"/>
        <w:autoSpaceDE w:val="0"/>
        <w:autoSpaceDN w:val="0"/>
        <w:adjustRightInd w:val="0"/>
        <w:spacing w:after="0" w:line="240" w:lineRule="auto"/>
        <w:rPr>
          <w:rFonts w:ascii="Arial" w:hAnsi="Arial" w:cs="Arial"/>
          <w:noProof/>
          <w:sz w:val="20"/>
          <w:szCs w:val="20"/>
        </w:rPr>
      </w:pPr>
      <w:r w:rsidRPr="00063B69">
        <w:rPr>
          <w:rFonts w:ascii="Arial" w:hAnsi="Arial" w:cs="Arial"/>
          <w:noProof/>
          <w:sz w:val="20"/>
          <w:szCs w:val="20"/>
        </w:rPr>
        <w:t>A. 1</w:t>
      </w:r>
      <w:r w:rsidRPr="00063B69">
        <w:rPr>
          <w:rFonts w:ascii="Arial" w:hAnsi="Arial" w:cs="Arial"/>
          <w:noProof/>
          <w:sz w:val="20"/>
          <w:szCs w:val="20"/>
        </w:rPr>
        <w:tab/>
      </w:r>
      <w:r w:rsidRPr="00063B69">
        <w:rPr>
          <w:rFonts w:ascii="Arial" w:hAnsi="Arial" w:cs="Arial"/>
          <w:noProof/>
          <w:sz w:val="20"/>
          <w:szCs w:val="20"/>
        </w:rPr>
        <w:tab/>
      </w:r>
    </w:p>
    <w:p w:rsidR="00E303BA" w:rsidRPr="00063B69" w:rsidRDefault="00E303BA" w:rsidP="006564A9">
      <w:pPr>
        <w:pStyle w:val="ListParagraph"/>
        <w:autoSpaceDE w:val="0"/>
        <w:autoSpaceDN w:val="0"/>
        <w:adjustRightInd w:val="0"/>
        <w:spacing w:after="0" w:line="240" w:lineRule="auto"/>
        <w:rPr>
          <w:rFonts w:ascii="Arial" w:hAnsi="Arial" w:cs="Arial"/>
          <w:noProof/>
          <w:sz w:val="20"/>
          <w:szCs w:val="20"/>
        </w:rPr>
      </w:pPr>
      <w:r w:rsidRPr="00063B69">
        <w:rPr>
          <w:rFonts w:ascii="Arial" w:hAnsi="Arial" w:cs="Arial"/>
          <w:noProof/>
          <w:sz w:val="20"/>
          <w:szCs w:val="20"/>
        </w:rPr>
        <w:t xml:space="preserve">B. 3  </w:t>
      </w:r>
    </w:p>
    <w:p w:rsidR="00E303BA" w:rsidRPr="00063B69" w:rsidRDefault="00E303BA" w:rsidP="006564A9">
      <w:pPr>
        <w:pStyle w:val="ListParagraph"/>
        <w:autoSpaceDE w:val="0"/>
        <w:autoSpaceDN w:val="0"/>
        <w:adjustRightInd w:val="0"/>
        <w:spacing w:after="0" w:line="240" w:lineRule="auto"/>
        <w:rPr>
          <w:rFonts w:ascii="Arial" w:hAnsi="Arial" w:cs="Arial"/>
          <w:noProof/>
          <w:sz w:val="20"/>
          <w:szCs w:val="20"/>
        </w:rPr>
      </w:pPr>
      <w:r w:rsidRPr="00063B69">
        <w:rPr>
          <w:rFonts w:ascii="Arial" w:hAnsi="Arial" w:cs="Arial"/>
          <w:noProof/>
          <w:sz w:val="20"/>
          <w:szCs w:val="20"/>
        </w:rPr>
        <w:t>C. 2</w:t>
      </w:r>
      <w:r w:rsidRPr="00063B69">
        <w:rPr>
          <w:rFonts w:ascii="Arial" w:hAnsi="Arial" w:cs="Arial"/>
          <w:noProof/>
          <w:sz w:val="20"/>
          <w:szCs w:val="20"/>
        </w:rPr>
        <w:tab/>
      </w:r>
      <w:r w:rsidRPr="00063B69">
        <w:rPr>
          <w:rFonts w:ascii="Arial" w:hAnsi="Arial" w:cs="Arial"/>
          <w:noProof/>
          <w:sz w:val="20"/>
          <w:szCs w:val="20"/>
        </w:rPr>
        <w:tab/>
      </w:r>
    </w:p>
    <w:p w:rsidR="00E303BA" w:rsidRPr="00063B69" w:rsidRDefault="00E303BA" w:rsidP="006564A9">
      <w:pPr>
        <w:pStyle w:val="ListParagraph"/>
        <w:autoSpaceDE w:val="0"/>
        <w:autoSpaceDN w:val="0"/>
        <w:adjustRightInd w:val="0"/>
        <w:spacing w:after="0" w:line="240" w:lineRule="auto"/>
        <w:rPr>
          <w:rFonts w:ascii="Arial" w:hAnsi="Arial" w:cs="Arial"/>
          <w:noProof/>
          <w:sz w:val="20"/>
          <w:szCs w:val="20"/>
        </w:rPr>
      </w:pPr>
      <w:r w:rsidRPr="00063B69">
        <w:rPr>
          <w:rFonts w:ascii="Arial" w:hAnsi="Arial" w:cs="Arial"/>
          <w:noProof/>
          <w:sz w:val="20"/>
          <w:szCs w:val="20"/>
        </w:rPr>
        <w:t>D. 4</w:t>
      </w:r>
    </w:p>
    <w:p w:rsidR="00576714" w:rsidRPr="00063B69" w:rsidRDefault="00576714" w:rsidP="00E303BA">
      <w:pPr>
        <w:pStyle w:val="ListParagraph"/>
        <w:autoSpaceDE w:val="0"/>
        <w:autoSpaceDN w:val="0"/>
        <w:adjustRightInd w:val="0"/>
        <w:spacing w:after="0" w:line="240" w:lineRule="auto"/>
        <w:ind w:left="0"/>
        <w:rPr>
          <w:rFonts w:ascii="Arial" w:hAnsi="Arial" w:cs="Arial"/>
          <w:noProof/>
          <w:sz w:val="20"/>
          <w:szCs w:val="20"/>
        </w:rPr>
      </w:pPr>
    </w:p>
    <w:p w:rsidR="00576714" w:rsidRPr="00063B69" w:rsidRDefault="00576714" w:rsidP="00E303BA">
      <w:pPr>
        <w:pStyle w:val="ListParagraph"/>
        <w:autoSpaceDE w:val="0"/>
        <w:autoSpaceDN w:val="0"/>
        <w:adjustRightInd w:val="0"/>
        <w:spacing w:after="0" w:line="240" w:lineRule="auto"/>
        <w:ind w:left="0"/>
        <w:rPr>
          <w:rFonts w:ascii="Arial" w:hAnsi="Arial" w:cs="Arial"/>
          <w:noProof/>
          <w:sz w:val="20"/>
          <w:szCs w:val="20"/>
        </w:rPr>
      </w:pPr>
    </w:p>
    <w:p w:rsidR="00E303BA" w:rsidRPr="00063B69" w:rsidRDefault="00E303BA" w:rsidP="00E303BA">
      <w:pPr>
        <w:pStyle w:val="ListParagraph"/>
        <w:autoSpaceDE w:val="0"/>
        <w:autoSpaceDN w:val="0"/>
        <w:adjustRightInd w:val="0"/>
        <w:spacing w:after="0" w:line="240" w:lineRule="auto"/>
        <w:ind w:left="0"/>
        <w:rPr>
          <w:rFonts w:ascii="Arial" w:hAnsi="Arial" w:cs="Arial"/>
          <w:noProof/>
          <w:sz w:val="20"/>
          <w:szCs w:val="20"/>
        </w:rPr>
      </w:pPr>
    </w:p>
    <w:p w:rsidR="00622386" w:rsidRPr="00063B69" w:rsidRDefault="00622386" w:rsidP="00D73862">
      <w:pPr>
        <w:pStyle w:val="ListParagraph"/>
        <w:autoSpaceDE w:val="0"/>
        <w:autoSpaceDN w:val="0"/>
        <w:adjustRightInd w:val="0"/>
        <w:spacing w:after="0" w:line="240" w:lineRule="auto"/>
        <w:ind w:left="0"/>
        <w:rPr>
          <w:rFonts w:ascii="Arial" w:hAnsi="Arial" w:cs="Arial"/>
          <w:noProof/>
          <w:sz w:val="20"/>
          <w:szCs w:val="20"/>
        </w:rPr>
      </w:pPr>
    </w:p>
    <w:p w:rsidR="00D73862" w:rsidRPr="00063B69" w:rsidRDefault="00063B69" w:rsidP="00D73862">
      <w:pPr>
        <w:pStyle w:val="ListParagraph"/>
        <w:autoSpaceDE w:val="0"/>
        <w:autoSpaceDN w:val="0"/>
        <w:adjustRightInd w:val="0"/>
        <w:spacing w:after="0" w:line="240" w:lineRule="auto"/>
        <w:ind w:left="0"/>
        <w:rPr>
          <w:rFonts w:ascii="Arial" w:hAnsi="Arial" w:cs="Arial"/>
          <w:sz w:val="20"/>
          <w:szCs w:val="20"/>
        </w:rPr>
      </w:pPr>
      <w:r w:rsidRPr="00063B69">
        <w:rPr>
          <w:rFonts w:ascii="Arial" w:hAnsi="Arial" w:cs="Arial"/>
          <w:sz w:val="20"/>
          <w:szCs w:val="20"/>
        </w:rPr>
        <w:t>11</w:t>
      </w:r>
      <w:r w:rsidR="00D73862" w:rsidRPr="00063B69">
        <w:rPr>
          <w:rFonts w:ascii="Arial" w:hAnsi="Arial" w:cs="Arial"/>
          <w:sz w:val="20"/>
          <w:szCs w:val="20"/>
        </w:rPr>
        <w:t>.  In living organisms, lipids function mainly as:</w:t>
      </w:r>
    </w:p>
    <w:p w:rsidR="00D73862" w:rsidRPr="00063B69" w:rsidRDefault="00D73862" w:rsidP="00D73862">
      <w:pPr>
        <w:pStyle w:val="ListParagraph"/>
        <w:autoSpaceDE w:val="0"/>
        <w:autoSpaceDN w:val="0"/>
        <w:adjustRightInd w:val="0"/>
        <w:spacing w:after="0" w:line="240" w:lineRule="auto"/>
        <w:ind w:left="0"/>
        <w:rPr>
          <w:rFonts w:ascii="Arial" w:hAnsi="Arial" w:cs="Arial"/>
          <w:sz w:val="20"/>
          <w:szCs w:val="20"/>
        </w:rPr>
      </w:pPr>
    </w:p>
    <w:p w:rsidR="00D73862" w:rsidRPr="00063B69" w:rsidRDefault="00D73862" w:rsidP="0049395C">
      <w:pPr>
        <w:pStyle w:val="ListParagraph"/>
        <w:numPr>
          <w:ilvl w:val="0"/>
          <w:numId w:val="5"/>
        </w:numPr>
        <w:autoSpaceDE w:val="0"/>
        <w:autoSpaceDN w:val="0"/>
        <w:adjustRightInd w:val="0"/>
        <w:spacing w:after="0"/>
        <w:rPr>
          <w:rFonts w:ascii="Arial" w:hAnsi="Arial" w:cs="Arial"/>
          <w:sz w:val="20"/>
          <w:szCs w:val="20"/>
        </w:rPr>
      </w:pPr>
      <w:r w:rsidRPr="00063B69">
        <w:rPr>
          <w:rFonts w:ascii="Arial" w:hAnsi="Arial" w:cs="Arial"/>
          <w:sz w:val="20"/>
          <w:szCs w:val="20"/>
        </w:rPr>
        <w:t>Sources of stored energy and transmitters of genetic information</w:t>
      </w:r>
    </w:p>
    <w:p w:rsidR="00D73862" w:rsidRPr="00063B69" w:rsidRDefault="00D73862" w:rsidP="0049395C">
      <w:pPr>
        <w:pStyle w:val="ListParagraph"/>
        <w:numPr>
          <w:ilvl w:val="0"/>
          <w:numId w:val="5"/>
        </w:numPr>
        <w:autoSpaceDE w:val="0"/>
        <w:autoSpaceDN w:val="0"/>
        <w:adjustRightInd w:val="0"/>
        <w:spacing w:after="0"/>
        <w:rPr>
          <w:rFonts w:ascii="Arial" w:hAnsi="Arial" w:cs="Arial"/>
          <w:sz w:val="20"/>
          <w:szCs w:val="20"/>
        </w:rPr>
      </w:pPr>
      <w:r w:rsidRPr="00063B69">
        <w:rPr>
          <w:rFonts w:ascii="Arial" w:hAnsi="Arial" w:cs="Arial"/>
          <w:sz w:val="20"/>
          <w:szCs w:val="20"/>
        </w:rPr>
        <w:t>Sources of stored energy and components of cellular membranes</w:t>
      </w:r>
    </w:p>
    <w:p w:rsidR="00D73862" w:rsidRPr="00063B69" w:rsidRDefault="00D73862" w:rsidP="0049395C">
      <w:pPr>
        <w:pStyle w:val="ListParagraph"/>
        <w:numPr>
          <w:ilvl w:val="0"/>
          <w:numId w:val="5"/>
        </w:numPr>
        <w:autoSpaceDE w:val="0"/>
        <w:autoSpaceDN w:val="0"/>
        <w:adjustRightInd w:val="0"/>
        <w:spacing w:after="0"/>
        <w:rPr>
          <w:rFonts w:ascii="Arial" w:hAnsi="Arial" w:cs="Arial"/>
          <w:sz w:val="20"/>
          <w:szCs w:val="20"/>
        </w:rPr>
      </w:pPr>
      <w:r w:rsidRPr="00063B69">
        <w:rPr>
          <w:rFonts w:ascii="Arial" w:hAnsi="Arial" w:cs="Arial"/>
          <w:sz w:val="20"/>
          <w:szCs w:val="20"/>
        </w:rPr>
        <w:t>Transmitters of genetic information and catalysts of chemical reactions</w:t>
      </w:r>
    </w:p>
    <w:p w:rsidR="00D73862" w:rsidRPr="00063B69" w:rsidRDefault="00D73862" w:rsidP="0049395C">
      <w:pPr>
        <w:pStyle w:val="ListParagraph"/>
        <w:numPr>
          <w:ilvl w:val="0"/>
          <w:numId w:val="5"/>
        </w:numPr>
        <w:autoSpaceDE w:val="0"/>
        <w:autoSpaceDN w:val="0"/>
        <w:adjustRightInd w:val="0"/>
        <w:spacing w:after="0"/>
        <w:rPr>
          <w:rFonts w:ascii="Arial" w:hAnsi="Arial" w:cs="Arial"/>
          <w:sz w:val="20"/>
          <w:szCs w:val="20"/>
        </w:rPr>
      </w:pPr>
      <w:r w:rsidRPr="00063B69">
        <w:rPr>
          <w:rFonts w:ascii="Arial" w:hAnsi="Arial" w:cs="Arial"/>
          <w:sz w:val="20"/>
          <w:szCs w:val="20"/>
        </w:rPr>
        <w:t>Catalysts of chemical reactions and components of cellular membranes</w:t>
      </w:r>
    </w:p>
    <w:p w:rsidR="00D73862" w:rsidRPr="00063B69" w:rsidRDefault="00D73862" w:rsidP="0049395C">
      <w:pPr>
        <w:autoSpaceDE w:val="0"/>
        <w:autoSpaceDN w:val="0"/>
        <w:adjustRightInd w:val="0"/>
        <w:spacing w:after="0"/>
        <w:rPr>
          <w:rFonts w:ascii="Arial" w:hAnsi="Arial" w:cs="Arial"/>
          <w:sz w:val="20"/>
          <w:szCs w:val="20"/>
        </w:rPr>
      </w:pPr>
    </w:p>
    <w:p w:rsidR="00D73862" w:rsidRDefault="00D73862" w:rsidP="006564A9">
      <w:pPr>
        <w:autoSpaceDE w:val="0"/>
        <w:autoSpaceDN w:val="0"/>
        <w:adjustRightInd w:val="0"/>
        <w:spacing w:after="0"/>
        <w:rPr>
          <w:rFonts w:ascii="Arial" w:hAnsi="Arial" w:cs="Arial"/>
          <w:sz w:val="20"/>
          <w:szCs w:val="20"/>
        </w:rPr>
      </w:pPr>
    </w:p>
    <w:p w:rsidR="0049395C" w:rsidRDefault="0049395C" w:rsidP="006564A9">
      <w:pPr>
        <w:autoSpaceDE w:val="0"/>
        <w:autoSpaceDN w:val="0"/>
        <w:adjustRightInd w:val="0"/>
        <w:spacing w:after="0"/>
        <w:rPr>
          <w:rFonts w:ascii="Arial" w:hAnsi="Arial" w:cs="Arial"/>
          <w:sz w:val="20"/>
          <w:szCs w:val="20"/>
        </w:rPr>
      </w:pPr>
    </w:p>
    <w:p w:rsidR="0049395C" w:rsidRDefault="0049395C" w:rsidP="006564A9">
      <w:pPr>
        <w:autoSpaceDE w:val="0"/>
        <w:autoSpaceDN w:val="0"/>
        <w:adjustRightInd w:val="0"/>
        <w:spacing w:after="0"/>
        <w:rPr>
          <w:rFonts w:ascii="Arial" w:hAnsi="Arial" w:cs="Arial"/>
          <w:sz w:val="20"/>
          <w:szCs w:val="20"/>
        </w:rPr>
      </w:pPr>
    </w:p>
    <w:p w:rsidR="0049395C" w:rsidRDefault="0049395C" w:rsidP="006564A9">
      <w:pPr>
        <w:autoSpaceDE w:val="0"/>
        <w:autoSpaceDN w:val="0"/>
        <w:adjustRightInd w:val="0"/>
        <w:spacing w:after="0"/>
        <w:rPr>
          <w:rFonts w:ascii="Arial" w:hAnsi="Arial" w:cs="Arial"/>
          <w:sz w:val="20"/>
          <w:szCs w:val="20"/>
        </w:rPr>
      </w:pPr>
    </w:p>
    <w:p w:rsidR="0049395C" w:rsidRDefault="0049395C" w:rsidP="006564A9">
      <w:pPr>
        <w:autoSpaceDE w:val="0"/>
        <w:autoSpaceDN w:val="0"/>
        <w:adjustRightInd w:val="0"/>
        <w:spacing w:after="0"/>
        <w:rPr>
          <w:rFonts w:ascii="Arial" w:hAnsi="Arial" w:cs="Arial"/>
          <w:sz w:val="20"/>
          <w:szCs w:val="20"/>
        </w:rPr>
      </w:pPr>
    </w:p>
    <w:p w:rsidR="0049395C" w:rsidRDefault="0049395C" w:rsidP="006564A9">
      <w:pPr>
        <w:autoSpaceDE w:val="0"/>
        <w:autoSpaceDN w:val="0"/>
        <w:adjustRightInd w:val="0"/>
        <w:spacing w:after="0"/>
        <w:rPr>
          <w:rFonts w:ascii="Arial" w:hAnsi="Arial" w:cs="Arial"/>
          <w:sz w:val="20"/>
          <w:szCs w:val="20"/>
        </w:rPr>
      </w:pPr>
    </w:p>
    <w:p w:rsidR="0049395C" w:rsidRPr="00063B69" w:rsidRDefault="0049395C" w:rsidP="006564A9">
      <w:pPr>
        <w:autoSpaceDE w:val="0"/>
        <w:autoSpaceDN w:val="0"/>
        <w:adjustRightInd w:val="0"/>
        <w:spacing w:after="0"/>
        <w:rPr>
          <w:rFonts w:ascii="Arial" w:hAnsi="Arial" w:cs="Arial"/>
          <w:sz w:val="20"/>
          <w:szCs w:val="20"/>
        </w:rPr>
      </w:pPr>
    </w:p>
    <w:p w:rsidR="00D73862" w:rsidRPr="00063B69" w:rsidRDefault="00D73862" w:rsidP="00D73862">
      <w:pPr>
        <w:widowControl w:val="0"/>
        <w:autoSpaceDE w:val="0"/>
        <w:autoSpaceDN w:val="0"/>
        <w:adjustRightInd w:val="0"/>
        <w:spacing w:after="0" w:line="240" w:lineRule="auto"/>
        <w:rPr>
          <w:rFonts w:ascii="Arial" w:hAnsi="Arial" w:cs="Arial"/>
          <w:sz w:val="20"/>
          <w:szCs w:val="20"/>
        </w:rPr>
      </w:pPr>
    </w:p>
    <w:p w:rsidR="00D73862" w:rsidRPr="00063B69" w:rsidRDefault="00D73862" w:rsidP="00D73862">
      <w:pPr>
        <w:widowControl w:val="0"/>
        <w:autoSpaceDE w:val="0"/>
        <w:autoSpaceDN w:val="0"/>
        <w:adjustRightInd w:val="0"/>
        <w:spacing w:after="0" w:line="240" w:lineRule="auto"/>
        <w:rPr>
          <w:rFonts w:ascii="Arial" w:hAnsi="Arial" w:cs="Arial"/>
          <w:sz w:val="20"/>
          <w:szCs w:val="20"/>
        </w:rPr>
      </w:pPr>
    </w:p>
    <w:p w:rsidR="00D73862" w:rsidRDefault="00D73862" w:rsidP="00D73862">
      <w:pPr>
        <w:widowControl w:val="0"/>
        <w:autoSpaceDE w:val="0"/>
        <w:autoSpaceDN w:val="0"/>
        <w:adjustRightInd w:val="0"/>
        <w:spacing w:after="0" w:line="240" w:lineRule="auto"/>
        <w:rPr>
          <w:rFonts w:ascii="Arial" w:hAnsi="Arial" w:cs="Arial"/>
          <w:b/>
          <w:sz w:val="20"/>
          <w:szCs w:val="20"/>
        </w:rPr>
      </w:pPr>
      <w:r w:rsidRPr="00063B69">
        <w:rPr>
          <w:rFonts w:ascii="Arial" w:hAnsi="Arial" w:cs="Arial"/>
          <w:sz w:val="20"/>
          <w:szCs w:val="20"/>
        </w:rPr>
        <w:t xml:space="preserve"> </w:t>
      </w:r>
      <w:r w:rsidRPr="0049395C">
        <w:rPr>
          <w:rFonts w:ascii="Arial" w:hAnsi="Arial" w:cs="Arial"/>
          <w:b/>
          <w:sz w:val="20"/>
          <w:szCs w:val="20"/>
        </w:rPr>
        <w:t>Study the diagram below of the cell membrane.</w:t>
      </w:r>
    </w:p>
    <w:p w:rsidR="0049395C" w:rsidRDefault="0049395C" w:rsidP="00D73862">
      <w:pPr>
        <w:widowControl w:val="0"/>
        <w:autoSpaceDE w:val="0"/>
        <w:autoSpaceDN w:val="0"/>
        <w:adjustRightInd w:val="0"/>
        <w:spacing w:after="0" w:line="240" w:lineRule="auto"/>
        <w:rPr>
          <w:rFonts w:ascii="Arial" w:hAnsi="Arial" w:cs="Arial"/>
          <w:b/>
          <w:sz w:val="20"/>
          <w:szCs w:val="20"/>
        </w:rPr>
      </w:pPr>
    </w:p>
    <w:p w:rsidR="0049395C" w:rsidRDefault="0049395C" w:rsidP="00D73862">
      <w:pPr>
        <w:widowControl w:val="0"/>
        <w:autoSpaceDE w:val="0"/>
        <w:autoSpaceDN w:val="0"/>
        <w:adjustRightInd w:val="0"/>
        <w:spacing w:after="0" w:line="240" w:lineRule="auto"/>
        <w:rPr>
          <w:rFonts w:ascii="Arial" w:hAnsi="Arial" w:cs="Arial"/>
          <w:b/>
          <w:sz w:val="20"/>
          <w:szCs w:val="20"/>
        </w:rPr>
      </w:pPr>
    </w:p>
    <w:p w:rsidR="0049395C" w:rsidRPr="0049395C" w:rsidRDefault="0049395C" w:rsidP="00D73862">
      <w:pPr>
        <w:widowControl w:val="0"/>
        <w:autoSpaceDE w:val="0"/>
        <w:autoSpaceDN w:val="0"/>
        <w:adjustRightInd w:val="0"/>
        <w:spacing w:after="0" w:line="240" w:lineRule="auto"/>
        <w:rPr>
          <w:rFonts w:ascii="Arial" w:hAnsi="Arial" w:cs="Arial"/>
          <w:b/>
          <w:sz w:val="20"/>
          <w:szCs w:val="20"/>
        </w:rPr>
      </w:pPr>
    </w:p>
    <w:p w:rsidR="00D73862" w:rsidRPr="00063B69" w:rsidRDefault="00D73862" w:rsidP="00D73862">
      <w:pPr>
        <w:widowControl w:val="0"/>
        <w:autoSpaceDE w:val="0"/>
        <w:autoSpaceDN w:val="0"/>
        <w:adjustRightInd w:val="0"/>
        <w:spacing w:after="0" w:line="240" w:lineRule="auto"/>
        <w:rPr>
          <w:rFonts w:ascii="Arial" w:hAnsi="Arial" w:cs="Arial"/>
          <w:sz w:val="20"/>
          <w:szCs w:val="20"/>
        </w:rPr>
      </w:pPr>
      <w:r w:rsidRPr="00063B69">
        <w:rPr>
          <w:rFonts w:ascii="Arial" w:hAnsi="Arial" w:cs="Arial"/>
          <w:noProof/>
          <w:sz w:val="20"/>
          <w:szCs w:val="20"/>
        </w:rPr>
        <w:drawing>
          <wp:inline distT="0" distB="0" distL="0" distR="0">
            <wp:extent cx="5276850" cy="1950085"/>
            <wp:effectExtent l="19050" t="0" r="0" b="0"/>
            <wp:docPr id="13" name="Picture 13" descr="Cell_membrane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ll_membrane_diagram"/>
                    <pic:cNvPicPr>
                      <a:picLocks noChangeAspect="1" noChangeArrowheads="1"/>
                    </pic:cNvPicPr>
                  </pic:nvPicPr>
                  <pic:blipFill>
                    <a:blip r:embed="rId8" cstate="print"/>
                    <a:srcRect/>
                    <a:stretch>
                      <a:fillRect/>
                    </a:stretch>
                  </pic:blipFill>
                  <pic:spPr bwMode="auto">
                    <a:xfrm>
                      <a:off x="0" y="0"/>
                      <a:ext cx="5276850" cy="1950085"/>
                    </a:xfrm>
                    <a:prstGeom prst="rect">
                      <a:avLst/>
                    </a:prstGeom>
                    <a:noFill/>
                    <a:ln w="9525">
                      <a:noFill/>
                      <a:miter lim="800000"/>
                      <a:headEnd/>
                      <a:tailEnd/>
                    </a:ln>
                  </pic:spPr>
                </pic:pic>
              </a:graphicData>
            </a:graphic>
          </wp:inline>
        </w:drawing>
      </w:r>
    </w:p>
    <w:p w:rsidR="00D73862" w:rsidRPr="00063B69" w:rsidRDefault="00D73862" w:rsidP="00E303BA">
      <w:pPr>
        <w:widowControl w:val="0"/>
        <w:autoSpaceDE w:val="0"/>
        <w:autoSpaceDN w:val="0"/>
        <w:adjustRightInd w:val="0"/>
        <w:spacing w:after="0" w:line="240" w:lineRule="auto"/>
        <w:rPr>
          <w:rFonts w:ascii="Arial" w:hAnsi="Arial" w:cs="Arial"/>
          <w:sz w:val="20"/>
          <w:szCs w:val="20"/>
        </w:rPr>
      </w:pPr>
    </w:p>
    <w:p w:rsidR="00D73862" w:rsidRPr="00063B69" w:rsidRDefault="00D73862" w:rsidP="00D73862">
      <w:pPr>
        <w:autoSpaceDE w:val="0"/>
        <w:autoSpaceDN w:val="0"/>
        <w:adjustRightInd w:val="0"/>
        <w:spacing w:after="0" w:line="240" w:lineRule="auto"/>
        <w:rPr>
          <w:rFonts w:ascii="Arial" w:hAnsi="Arial" w:cs="Arial"/>
          <w:sz w:val="20"/>
          <w:szCs w:val="20"/>
        </w:rPr>
      </w:pPr>
    </w:p>
    <w:p w:rsidR="00D73862" w:rsidRPr="00063B69" w:rsidRDefault="00D73862" w:rsidP="00D73862">
      <w:pPr>
        <w:autoSpaceDE w:val="0"/>
        <w:autoSpaceDN w:val="0"/>
        <w:adjustRightInd w:val="0"/>
        <w:spacing w:after="0" w:line="240" w:lineRule="auto"/>
        <w:rPr>
          <w:rFonts w:ascii="Arial" w:hAnsi="Arial" w:cs="Arial"/>
          <w:sz w:val="20"/>
          <w:szCs w:val="20"/>
        </w:rPr>
      </w:pPr>
    </w:p>
    <w:p w:rsidR="00D73862" w:rsidRPr="00063B69" w:rsidRDefault="00D73862" w:rsidP="00D73862">
      <w:pPr>
        <w:autoSpaceDE w:val="0"/>
        <w:autoSpaceDN w:val="0"/>
        <w:adjustRightInd w:val="0"/>
        <w:spacing w:after="0" w:line="240" w:lineRule="auto"/>
        <w:rPr>
          <w:rFonts w:ascii="Arial" w:hAnsi="Arial" w:cs="Arial"/>
          <w:sz w:val="20"/>
          <w:szCs w:val="20"/>
        </w:rPr>
      </w:pPr>
    </w:p>
    <w:p w:rsidR="00D73862" w:rsidRPr="00063B69" w:rsidRDefault="00063B69" w:rsidP="00D73862">
      <w:pPr>
        <w:autoSpaceDE w:val="0"/>
        <w:autoSpaceDN w:val="0"/>
        <w:adjustRightInd w:val="0"/>
        <w:spacing w:after="0" w:line="240" w:lineRule="auto"/>
        <w:rPr>
          <w:rFonts w:ascii="Arial" w:hAnsi="Arial" w:cs="Arial"/>
          <w:sz w:val="20"/>
          <w:szCs w:val="20"/>
        </w:rPr>
      </w:pPr>
      <w:r w:rsidRPr="00063B69">
        <w:rPr>
          <w:rFonts w:ascii="Arial" w:hAnsi="Arial" w:cs="Arial"/>
          <w:sz w:val="20"/>
          <w:szCs w:val="20"/>
        </w:rPr>
        <w:t>12</w:t>
      </w:r>
      <w:r w:rsidR="00D73862" w:rsidRPr="00063B69">
        <w:rPr>
          <w:rFonts w:ascii="Arial" w:hAnsi="Arial" w:cs="Arial"/>
          <w:sz w:val="20"/>
          <w:szCs w:val="20"/>
        </w:rPr>
        <w:t>.  Which macromolecule makes up the majority of the cell membrane?</w:t>
      </w:r>
    </w:p>
    <w:p w:rsidR="00D73862" w:rsidRPr="00063B69" w:rsidRDefault="00D73862" w:rsidP="00D73862">
      <w:pPr>
        <w:autoSpaceDE w:val="0"/>
        <w:autoSpaceDN w:val="0"/>
        <w:adjustRightInd w:val="0"/>
        <w:spacing w:after="0" w:line="240" w:lineRule="auto"/>
        <w:rPr>
          <w:rFonts w:ascii="Arial" w:hAnsi="Arial" w:cs="Arial"/>
          <w:sz w:val="20"/>
          <w:szCs w:val="20"/>
        </w:rPr>
      </w:pPr>
    </w:p>
    <w:p w:rsidR="00D73862" w:rsidRPr="00063B69" w:rsidRDefault="006564A9" w:rsidP="0049395C">
      <w:pPr>
        <w:autoSpaceDE w:val="0"/>
        <w:autoSpaceDN w:val="0"/>
        <w:adjustRightInd w:val="0"/>
        <w:spacing w:after="0"/>
        <w:ind w:left="720"/>
        <w:rPr>
          <w:rFonts w:ascii="Arial" w:hAnsi="Arial" w:cs="Arial"/>
          <w:sz w:val="20"/>
          <w:szCs w:val="20"/>
        </w:rPr>
      </w:pPr>
      <w:r w:rsidRPr="00063B69">
        <w:rPr>
          <w:rFonts w:ascii="Arial" w:hAnsi="Arial" w:cs="Arial"/>
          <w:sz w:val="20"/>
          <w:szCs w:val="20"/>
        </w:rPr>
        <w:t xml:space="preserve">A. </w:t>
      </w:r>
      <w:r w:rsidR="00EA442C" w:rsidRPr="00063B69">
        <w:rPr>
          <w:rFonts w:ascii="Arial" w:hAnsi="Arial" w:cs="Arial"/>
          <w:sz w:val="20"/>
          <w:szCs w:val="20"/>
        </w:rPr>
        <w:t>N</w:t>
      </w:r>
      <w:r w:rsidR="00D73862" w:rsidRPr="00063B69">
        <w:rPr>
          <w:rFonts w:ascii="Arial" w:hAnsi="Arial" w:cs="Arial"/>
          <w:sz w:val="20"/>
          <w:szCs w:val="20"/>
        </w:rPr>
        <w:t>ucleotide</w:t>
      </w:r>
    </w:p>
    <w:p w:rsidR="00D73862" w:rsidRPr="00063B69" w:rsidRDefault="006564A9" w:rsidP="0049395C">
      <w:pPr>
        <w:autoSpaceDE w:val="0"/>
        <w:autoSpaceDN w:val="0"/>
        <w:adjustRightInd w:val="0"/>
        <w:spacing w:after="0"/>
        <w:ind w:left="720"/>
        <w:rPr>
          <w:rFonts w:ascii="Arial" w:hAnsi="Arial" w:cs="Arial"/>
          <w:sz w:val="20"/>
          <w:szCs w:val="20"/>
        </w:rPr>
      </w:pPr>
      <w:r w:rsidRPr="00063B69">
        <w:rPr>
          <w:rFonts w:ascii="Arial" w:hAnsi="Arial" w:cs="Arial"/>
          <w:sz w:val="20"/>
          <w:szCs w:val="20"/>
        </w:rPr>
        <w:t>B.</w:t>
      </w:r>
      <w:r w:rsidR="00EA442C" w:rsidRPr="00063B69">
        <w:rPr>
          <w:rFonts w:ascii="Arial" w:hAnsi="Arial" w:cs="Arial"/>
          <w:sz w:val="20"/>
          <w:szCs w:val="20"/>
        </w:rPr>
        <w:t xml:space="preserve"> L</w:t>
      </w:r>
      <w:r w:rsidR="00D73862" w:rsidRPr="00063B69">
        <w:rPr>
          <w:rFonts w:ascii="Arial" w:hAnsi="Arial" w:cs="Arial"/>
          <w:sz w:val="20"/>
          <w:szCs w:val="20"/>
        </w:rPr>
        <w:t>ipid</w:t>
      </w:r>
    </w:p>
    <w:p w:rsidR="00D73862" w:rsidRPr="00063B69" w:rsidRDefault="006564A9" w:rsidP="0049395C">
      <w:pPr>
        <w:autoSpaceDE w:val="0"/>
        <w:autoSpaceDN w:val="0"/>
        <w:adjustRightInd w:val="0"/>
        <w:spacing w:after="0"/>
        <w:ind w:left="720"/>
        <w:rPr>
          <w:rFonts w:ascii="Arial" w:hAnsi="Arial" w:cs="Arial"/>
          <w:sz w:val="20"/>
          <w:szCs w:val="20"/>
        </w:rPr>
      </w:pPr>
      <w:r w:rsidRPr="00063B69">
        <w:rPr>
          <w:rFonts w:ascii="Arial" w:hAnsi="Arial" w:cs="Arial"/>
          <w:sz w:val="20"/>
          <w:szCs w:val="20"/>
        </w:rPr>
        <w:t xml:space="preserve">C. </w:t>
      </w:r>
      <w:r w:rsidR="00EA442C" w:rsidRPr="00063B69">
        <w:rPr>
          <w:rFonts w:ascii="Arial" w:hAnsi="Arial" w:cs="Arial"/>
          <w:sz w:val="20"/>
          <w:szCs w:val="20"/>
        </w:rPr>
        <w:t>P</w:t>
      </w:r>
      <w:r w:rsidR="00D73862" w:rsidRPr="00063B69">
        <w:rPr>
          <w:rFonts w:ascii="Arial" w:hAnsi="Arial" w:cs="Arial"/>
          <w:sz w:val="20"/>
          <w:szCs w:val="20"/>
        </w:rPr>
        <w:t>rotein</w:t>
      </w:r>
    </w:p>
    <w:p w:rsidR="00D73862" w:rsidRPr="00063B69" w:rsidRDefault="00D73862" w:rsidP="0049395C">
      <w:pPr>
        <w:autoSpaceDE w:val="0"/>
        <w:autoSpaceDN w:val="0"/>
        <w:adjustRightInd w:val="0"/>
        <w:spacing w:after="0"/>
        <w:ind w:left="720"/>
        <w:rPr>
          <w:rFonts w:ascii="Arial" w:hAnsi="Arial" w:cs="Arial"/>
          <w:sz w:val="20"/>
          <w:szCs w:val="20"/>
        </w:rPr>
      </w:pPr>
      <w:r w:rsidRPr="00063B69">
        <w:rPr>
          <w:rFonts w:ascii="Arial" w:hAnsi="Arial" w:cs="Arial"/>
          <w:sz w:val="20"/>
          <w:szCs w:val="20"/>
        </w:rPr>
        <w:t xml:space="preserve">D. </w:t>
      </w:r>
      <w:r w:rsidR="00EA442C" w:rsidRPr="00063B69">
        <w:rPr>
          <w:rFonts w:ascii="Arial" w:hAnsi="Arial" w:cs="Arial"/>
          <w:sz w:val="20"/>
          <w:szCs w:val="20"/>
        </w:rPr>
        <w:t>C</w:t>
      </w:r>
      <w:r w:rsidRPr="00063B69">
        <w:rPr>
          <w:rFonts w:ascii="Arial" w:hAnsi="Arial" w:cs="Arial"/>
          <w:sz w:val="20"/>
          <w:szCs w:val="20"/>
        </w:rPr>
        <w:t>arbohydrate</w:t>
      </w:r>
    </w:p>
    <w:p w:rsidR="00D73862" w:rsidRPr="00063B69" w:rsidRDefault="00D73862" w:rsidP="0049395C">
      <w:pPr>
        <w:autoSpaceDE w:val="0"/>
        <w:autoSpaceDN w:val="0"/>
        <w:adjustRightInd w:val="0"/>
        <w:spacing w:after="0"/>
        <w:ind w:left="720"/>
        <w:rPr>
          <w:rFonts w:ascii="Arial" w:hAnsi="Arial" w:cs="Arial"/>
          <w:sz w:val="20"/>
          <w:szCs w:val="20"/>
        </w:rPr>
      </w:pPr>
    </w:p>
    <w:p w:rsidR="00D73862" w:rsidRPr="00063B69" w:rsidRDefault="00D73862" w:rsidP="00D73862">
      <w:pPr>
        <w:autoSpaceDE w:val="0"/>
        <w:autoSpaceDN w:val="0"/>
        <w:adjustRightInd w:val="0"/>
        <w:spacing w:after="0" w:line="240" w:lineRule="auto"/>
        <w:rPr>
          <w:rFonts w:ascii="Arial" w:hAnsi="Arial" w:cs="Arial"/>
          <w:sz w:val="20"/>
          <w:szCs w:val="20"/>
        </w:rPr>
      </w:pPr>
    </w:p>
    <w:p w:rsidR="00D73862" w:rsidRPr="00063B69" w:rsidRDefault="00D73862" w:rsidP="00D73862">
      <w:pPr>
        <w:autoSpaceDE w:val="0"/>
        <w:autoSpaceDN w:val="0"/>
        <w:adjustRightInd w:val="0"/>
        <w:spacing w:after="0" w:line="240" w:lineRule="auto"/>
        <w:rPr>
          <w:rFonts w:ascii="Arial" w:hAnsi="Arial" w:cs="Arial"/>
          <w:sz w:val="20"/>
          <w:szCs w:val="20"/>
        </w:rPr>
      </w:pPr>
    </w:p>
    <w:p w:rsidR="00D73862" w:rsidRPr="00063B69" w:rsidRDefault="00D73862" w:rsidP="00D73862">
      <w:pPr>
        <w:autoSpaceDE w:val="0"/>
        <w:autoSpaceDN w:val="0"/>
        <w:adjustRightInd w:val="0"/>
        <w:spacing w:after="0" w:line="240" w:lineRule="auto"/>
        <w:rPr>
          <w:rFonts w:ascii="Arial" w:hAnsi="Arial" w:cs="Arial"/>
          <w:sz w:val="20"/>
          <w:szCs w:val="20"/>
        </w:rPr>
      </w:pPr>
    </w:p>
    <w:p w:rsidR="00D73862" w:rsidRPr="00063B69" w:rsidRDefault="00063B69" w:rsidP="00D73862">
      <w:pPr>
        <w:rPr>
          <w:rFonts w:ascii="Arial" w:eastAsia="Times New Roman" w:hAnsi="Arial" w:cs="Arial"/>
          <w:sz w:val="20"/>
          <w:szCs w:val="20"/>
        </w:rPr>
      </w:pPr>
      <w:r w:rsidRPr="00063B69">
        <w:rPr>
          <w:rFonts w:ascii="Arial" w:hAnsi="Arial" w:cs="Arial"/>
          <w:sz w:val="20"/>
          <w:szCs w:val="20"/>
        </w:rPr>
        <w:t>13</w:t>
      </w:r>
      <w:r w:rsidR="00D73862" w:rsidRPr="00063B69">
        <w:rPr>
          <w:rFonts w:ascii="Arial" w:hAnsi="Arial" w:cs="Arial"/>
          <w:sz w:val="20"/>
          <w:szCs w:val="20"/>
        </w:rPr>
        <w:t xml:space="preserve">.  </w:t>
      </w:r>
      <w:r w:rsidR="00D73862" w:rsidRPr="00063B69">
        <w:rPr>
          <w:rFonts w:ascii="Arial" w:eastAsia="Times New Roman" w:hAnsi="Arial" w:cs="Arial"/>
          <w:sz w:val="20"/>
          <w:szCs w:val="20"/>
        </w:rPr>
        <w:t>Baby food manufacturers sometimes use proteases in their products. Proteases catalyze the breakdown of the proteins in these foods, making digestion easier for infants.</w:t>
      </w:r>
    </w:p>
    <w:p w:rsidR="00D73862" w:rsidRPr="0049395C" w:rsidRDefault="00D73862" w:rsidP="00D73862">
      <w:pPr>
        <w:rPr>
          <w:rFonts w:ascii="Arial" w:eastAsia="Times New Roman" w:hAnsi="Arial" w:cs="Arial"/>
          <w:b/>
          <w:sz w:val="20"/>
          <w:szCs w:val="20"/>
        </w:rPr>
      </w:pPr>
      <w:r w:rsidRPr="0049395C">
        <w:rPr>
          <w:rFonts w:ascii="Arial" w:eastAsia="Times New Roman" w:hAnsi="Arial" w:cs="Arial"/>
          <w:b/>
          <w:sz w:val="20"/>
          <w:szCs w:val="20"/>
        </w:rPr>
        <w:t xml:space="preserve">Proteases are which of the following types of molecules? </w:t>
      </w:r>
    </w:p>
    <w:p w:rsidR="00D73862" w:rsidRPr="00063B69" w:rsidRDefault="006564A9" w:rsidP="0049395C">
      <w:pPr>
        <w:spacing w:after="0"/>
        <w:ind w:left="720"/>
        <w:rPr>
          <w:rFonts w:ascii="Arial" w:eastAsia="Times New Roman" w:hAnsi="Arial" w:cs="Arial"/>
          <w:sz w:val="20"/>
          <w:szCs w:val="20"/>
        </w:rPr>
      </w:pPr>
      <w:r w:rsidRPr="00063B69">
        <w:rPr>
          <w:rFonts w:ascii="Arial" w:eastAsia="Times New Roman" w:hAnsi="Arial" w:cs="Arial"/>
          <w:sz w:val="20"/>
          <w:szCs w:val="20"/>
        </w:rPr>
        <w:t>A.</w:t>
      </w:r>
      <w:r w:rsidR="00D73862" w:rsidRPr="00063B69">
        <w:rPr>
          <w:rFonts w:ascii="Arial" w:eastAsia="Times New Roman" w:hAnsi="Arial" w:cs="Arial"/>
          <w:sz w:val="20"/>
          <w:szCs w:val="20"/>
        </w:rPr>
        <w:t xml:space="preserve"> </w:t>
      </w:r>
      <w:r w:rsidR="00EA442C" w:rsidRPr="00063B69">
        <w:rPr>
          <w:rFonts w:ascii="Arial" w:eastAsia="Times New Roman" w:hAnsi="Arial" w:cs="Arial"/>
          <w:sz w:val="20"/>
          <w:szCs w:val="20"/>
        </w:rPr>
        <w:t>E</w:t>
      </w:r>
      <w:r w:rsidR="00D73862" w:rsidRPr="00063B69">
        <w:rPr>
          <w:rFonts w:ascii="Arial" w:eastAsia="Times New Roman" w:hAnsi="Arial" w:cs="Arial"/>
          <w:sz w:val="20"/>
          <w:szCs w:val="20"/>
        </w:rPr>
        <w:t>nzyme</w:t>
      </w:r>
    </w:p>
    <w:p w:rsidR="00D73862" w:rsidRPr="00063B69" w:rsidRDefault="006564A9" w:rsidP="0049395C">
      <w:pPr>
        <w:spacing w:after="0"/>
        <w:ind w:left="720"/>
        <w:rPr>
          <w:rFonts w:ascii="Arial" w:eastAsia="Times New Roman" w:hAnsi="Arial" w:cs="Arial"/>
          <w:sz w:val="20"/>
          <w:szCs w:val="20"/>
        </w:rPr>
      </w:pPr>
      <w:r w:rsidRPr="00063B69">
        <w:rPr>
          <w:rFonts w:ascii="Arial" w:eastAsia="Times New Roman" w:hAnsi="Arial" w:cs="Arial"/>
          <w:sz w:val="20"/>
          <w:szCs w:val="20"/>
        </w:rPr>
        <w:t>B.</w:t>
      </w:r>
      <w:r w:rsidR="00EA442C" w:rsidRPr="00063B69">
        <w:rPr>
          <w:rFonts w:ascii="Arial" w:eastAsia="Times New Roman" w:hAnsi="Arial" w:cs="Arial"/>
          <w:sz w:val="20"/>
          <w:szCs w:val="20"/>
        </w:rPr>
        <w:t xml:space="preserve"> F</w:t>
      </w:r>
      <w:r w:rsidR="00D73862" w:rsidRPr="00063B69">
        <w:rPr>
          <w:rFonts w:ascii="Arial" w:eastAsia="Times New Roman" w:hAnsi="Arial" w:cs="Arial"/>
          <w:sz w:val="20"/>
          <w:szCs w:val="20"/>
        </w:rPr>
        <w:t>atty acid</w:t>
      </w:r>
    </w:p>
    <w:p w:rsidR="00D73862" w:rsidRPr="00063B69" w:rsidRDefault="006564A9" w:rsidP="0049395C">
      <w:pPr>
        <w:spacing w:after="0"/>
        <w:ind w:left="720"/>
        <w:rPr>
          <w:rFonts w:ascii="Arial" w:eastAsia="Times New Roman" w:hAnsi="Arial" w:cs="Arial"/>
          <w:sz w:val="20"/>
          <w:szCs w:val="20"/>
        </w:rPr>
      </w:pPr>
      <w:r w:rsidRPr="00063B69">
        <w:rPr>
          <w:rFonts w:ascii="Arial" w:eastAsia="Times New Roman" w:hAnsi="Arial" w:cs="Arial"/>
          <w:sz w:val="20"/>
          <w:szCs w:val="20"/>
        </w:rPr>
        <w:t xml:space="preserve">C. </w:t>
      </w:r>
      <w:r w:rsidR="00EA442C" w:rsidRPr="00063B69">
        <w:rPr>
          <w:rFonts w:ascii="Arial" w:eastAsia="Times New Roman" w:hAnsi="Arial" w:cs="Arial"/>
          <w:sz w:val="20"/>
          <w:szCs w:val="20"/>
        </w:rPr>
        <w:t>C</w:t>
      </w:r>
      <w:r w:rsidR="00D73862" w:rsidRPr="00063B69">
        <w:rPr>
          <w:rFonts w:ascii="Arial" w:eastAsia="Times New Roman" w:hAnsi="Arial" w:cs="Arial"/>
          <w:sz w:val="20"/>
          <w:szCs w:val="20"/>
        </w:rPr>
        <w:t>arbohydrate</w:t>
      </w:r>
    </w:p>
    <w:p w:rsidR="00D73862" w:rsidRPr="00063B69" w:rsidRDefault="006564A9" w:rsidP="0049395C">
      <w:pPr>
        <w:spacing w:after="0"/>
        <w:ind w:left="720"/>
        <w:rPr>
          <w:rFonts w:ascii="Arial" w:eastAsia="Times New Roman" w:hAnsi="Arial" w:cs="Arial"/>
          <w:sz w:val="20"/>
          <w:szCs w:val="20"/>
        </w:rPr>
      </w:pPr>
      <w:r w:rsidRPr="00063B69">
        <w:rPr>
          <w:rFonts w:ascii="Arial" w:eastAsia="Times New Roman" w:hAnsi="Arial" w:cs="Arial"/>
          <w:sz w:val="20"/>
          <w:szCs w:val="20"/>
        </w:rPr>
        <w:t xml:space="preserve">D. </w:t>
      </w:r>
      <w:r w:rsidR="00EA442C" w:rsidRPr="00063B69">
        <w:rPr>
          <w:rFonts w:ascii="Arial" w:eastAsia="Times New Roman" w:hAnsi="Arial" w:cs="Arial"/>
          <w:sz w:val="20"/>
          <w:szCs w:val="20"/>
        </w:rPr>
        <w:t>Nucleic acid</w:t>
      </w:r>
      <w:r w:rsidR="00D73862" w:rsidRPr="00063B69">
        <w:rPr>
          <w:rFonts w:ascii="Arial" w:eastAsia="Times New Roman" w:hAnsi="Arial" w:cs="Arial"/>
          <w:sz w:val="20"/>
          <w:szCs w:val="20"/>
        </w:rPr>
        <w:t xml:space="preserve"> </w:t>
      </w:r>
    </w:p>
    <w:p w:rsidR="00D73862" w:rsidRPr="00063B69" w:rsidRDefault="00D73862" w:rsidP="0049395C">
      <w:pPr>
        <w:autoSpaceDE w:val="0"/>
        <w:autoSpaceDN w:val="0"/>
        <w:adjustRightInd w:val="0"/>
        <w:spacing w:after="0"/>
        <w:rPr>
          <w:rFonts w:ascii="Arial" w:hAnsi="Arial" w:cs="Arial"/>
          <w:sz w:val="20"/>
          <w:szCs w:val="20"/>
        </w:rPr>
      </w:pPr>
    </w:p>
    <w:p w:rsidR="00D73862" w:rsidRPr="00063B69" w:rsidRDefault="00D73862" w:rsidP="00D73862">
      <w:pPr>
        <w:autoSpaceDE w:val="0"/>
        <w:autoSpaceDN w:val="0"/>
        <w:adjustRightInd w:val="0"/>
        <w:spacing w:after="0" w:line="240" w:lineRule="auto"/>
        <w:rPr>
          <w:rFonts w:ascii="Arial" w:hAnsi="Arial" w:cs="Arial"/>
          <w:sz w:val="20"/>
          <w:szCs w:val="20"/>
        </w:rPr>
      </w:pPr>
    </w:p>
    <w:p w:rsidR="00D73862" w:rsidRPr="00063B69" w:rsidRDefault="00D73862" w:rsidP="00D73862">
      <w:pPr>
        <w:autoSpaceDE w:val="0"/>
        <w:autoSpaceDN w:val="0"/>
        <w:adjustRightInd w:val="0"/>
        <w:spacing w:after="0" w:line="240" w:lineRule="auto"/>
        <w:rPr>
          <w:rFonts w:ascii="Arial" w:hAnsi="Arial" w:cs="Arial"/>
          <w:sz w:val="20"/>
          <w:szCs w:val="20"/>
        </w:rPr>
      </w:pPr>
    </w:p>
    <w:p w:rsidR="00D73862" w:rsidRPr="00063B69" w:rsidRDefault="00063B69" w:rsidP="00D73862">
      <w:pPr>
        <w:pStyle w:val="NormalWeb"/>
        <w:rPr>
          <w:rFonts w:ascii="Arial" w:hAnsi="Arial" w:cs="Arial"/>
          <w:color w:val="auto"/>
          <w:sz w:val="20"/>
          <w:szCs w:val="20"/>
        </w:rPr>
      </w:pPr>
      <w:r w:rsidRPr="00063B69">
        <w:rPr>
          <w:rFonts w:ascii="Arial" w:hAnsi="Arial" w:cs="Arial"/>
          <w:color w:val="auto"/>
          <w:sz w:val="20"/>
          <w:szCs w:val="20"/>
        </w:rPr>
        <w:t>14</w:t>
      </w:r>
      <w:r w:rsidR="00D73862" w:rsidRPr="00063B69">
        <w:rPr>
          <w:rFonts w:ascii="Arial" w:hAnsi="Arial" w:cs="Arial"/>
          <w:color w:val="auto"/>
          <w:sz w:val="20"/>
          <w:szCs w:val="20"/>
        </w:rPr>
        <w:t xml:space="preserve">.  Ovalbumin is a protein found in eggs. Which of the following </w:t>
      </w:r>
      <w:r w:rsidR="00D73862" w:rsidRPr="00063B69">
        <w:rPr>
          <w:rFonts w:ascii="Arial" w:hAnsi="Arial" w:cs="Arial"/>
          <w:b/>
          <w:bCs/>
          <w:color w:val="auto"/>
          <w:sz w:val="20"/>
          <w:szCs w:val="20"/>
        </w:rPr>
        <w:t>best</w:t>
      </w:r>
      <w:r w:rsidR="00D73862" w:rsidRPr="00063B69">
        <w:rPr>
          <w:rFonts w:ascii="Arial" w:hAnsi="Arial" w:cs="Arial"/>
          <w:color w:val="auto"/>
          <w:sz w:val="20"/>
          <w:szCs w:val="20"/>
        </w:rPr>
        <w:t xml:space="preserve"> describes the molecular structure of ovalbumin?</w:t>
      </w:r>
    </w:p>
    <w:p w:rsidR="00D73862" w:rsidRPr="00063B69" w:rsidRDefault="006564A9" w:rsidP="0049395C">
      <w:pPr>
        <w:pStyle w:val="NormalWeb"/>
        <w:spacing w:before="0" w:beforeAutospacing="0" w:after="0" w:afterAutospacing="0" w:line="276" w:lineRule="auto"/>
        <w:ind w:left="720"/>
        <w:rPr>
          <w:rFonts w:ascii="Arial" w:hAnsi="Arial" w:cs="Arial"/>
          <w:color w:val="auto"/>
          <w:sz w:val="20"/>
          <w:szCs w:val="20"/>
        </w:rPr>
      </w:pPr>
      <w:r w:rsidRPr="00063B69">
        <w:rPr>
          <w:rFonts w:ascii="Arial" w:hAnsi="Arial" w:cs="Arial"/>
          <w:color w:val="auto"/>
          <w:sz w:val="20"/>
          <w:szCs w:val="20"/>
        </w:rPr>
        <w:t>A.</w:t>
      </w:r>
      <w:r w:rsidR="00EA442C" w:rsidRPr="00063B69">
        <w:rPr>
          <w:rFonts w:ascii="Arial" w:hAnsi="Arial" w:cs="Arial"/>
          <w:color w:val="auto"/>
          <w:sz w:val="20"/>
          <w:szCs w:val="20"/>
        </w:rPr>
        <w:t xml:space="preserve"> A</w:t>
      </w:r>
      <w:r w:rsidR="00D73862" w:rsidRPr="00063B69">
        <w:rPr>
          <w:rFonts w:ascii="Arial" w:hAnsi="Arial" w:cs="Arial"/>
          <w:color w:val="auto"/>
          <w:sz w:val="20"/>
          <w:szCs w:val="20"/>
        </w:rPr>
        <w:t xml:space="preserve"> group of six carbon atoms joined in a ring.</w:t>
      </w:r>
    </w:p>
    <w:p w:rsidR="00D73862" w:rsidRPr="00063B69" w:rsidRDefault="006564A9" w:rsidP="0049395C">
      <w:pPr>
        <w:pStyle w:val="NormalWeb"/>
        <w:spacing w:before="0" w:beforeAutospacing="0" w:after="0" w:afterAutospacing="0" w:line="276" w:lineRule="auto"/>
        <w:ind w:left="720"/>
        <w:rPr>
          <w:rFonts w:ascii="Arial" w:hAnsi="Arial" w:cs="Arial"/>
          <w:color w:val="auto"/>
          <w:sz w:val="20"/>
          <w:szCs w:val="20"/>
        </w:rPr>
      </w:pPr>
      <w:r w:rsidRPr="00063B69">
        <w:rPr>
          <w:rFonts w:ascii="Arial" w:hAnsi="Arial" w:cs="Arial"/>
          <w:color w:val="auto"/>
          <w:sz w:val="20"/>
          <w:szCs w:val="20"/>
        </w:rPr>
        <w:t xml:space="preserve">B. </w:t>
      </w:r>
      <w:r w:rsidR="00EA442C" w:rsidRPr="00063B69">
        <w:rPr>
          <w:rFonts w:ascii="Arial" w:hAnsi="Arial" w:cs="Arial"/>
          <w:color w:val="auto"/>
          <w:sz w:val="20"/>
          <w:szCs w:val="20"/>
        </w:rPr>
        <w:t>A</w:t>
      </w:r>
      <w:r w:rsidR="00D73862" w:rsidRPr="00063B69">
        <w:rPr>
          <w:rFonts w:ascii="Arial" w:hAnsi="Arial" w:cs="Arial"/>
          <w:color w:val="auto"/>
          <w:sz w:val="20"/>
          <w:szCs w:val="20"/>
        </w:rPr>
        <w:t xml:space="preserve"> chain of amino acids folded and twisted into a molecule</w:t>
      </w:r>
    </w:p>
    <w:p w:rsidR="00D73862" w:rsidRPr="00063B69" w:rsidRDefault="006564A9" w:rsidP="0049395C">
      <w:pPr>
        <w:pStyle w:val="NormalWeb"/>
        <w:spacing w:before="0" w:beforeAutospacing="0" w:after="0" w:afterAutospacing="0" w:line="276" w:lineRule="auto"/>
        <w:ind w:left="720"/>
        <w:rPr>
          <w:rFonts w:ascii="Arial" w:hAnsi="Arial" w:cs="Arial"/>
          <w:color w:val="auto"/>
          <w:sz w:val="20"/>
          <w:szCs w:val="20"/>
        </w:rPr>
      </w:pPr>
      <w:r w:rsidRPr="00063B69">
        <w:rPr>
          <w:rFonts w:ascii="Arial" w:hAnsi="Arial" w:cs="Arial"/>
          <w:color w:val="auto"/>
          <w:sz w:val="20"/>
          <w:szCs w:val="20"/>
        </w:rPr>
        <w:t xml:space="preserve">C. </w:t>
      </w:r>
      <w:r w:rsidR="00EA442C" w:rsidRPr="00063B69">
        <w:rPr>
          <w:rFonts w:ascii="Arial" w:hAnsi="Arial" w:cs="Arial"/>
          <w:color w:val="auto"/>
          <w:sz w:val="20"/>
          <w:szCs w:val="20"/>
        </w:rPr>
        <w:t>A</w:t>
      </w:r>
      <w:r w:rsidR="00D73862" w:rsidRPr="00063B69">
        <w:rPr>
          <w:rFonts w:ascii="Arial" w:hAnsi="Arial" w:cs="Arial"/>
          <w:color w:val="auto"/>
          <w:sz w:val="20"/>
          <w:szCs w:val="20"/>
        </w:rPr>
        <w:t xml:space="preserve"> set of three fatty acids attached to a molecule of glycerol</w:t>
      </w:r>
    </w:p>
    <w:p w:rsidR="00D73862" w:rsidRPr="00063B69" w:rsidRDefault="006564A9" w:rsidP="0049395C">
      <w:pPr>
        <w:pStyle w:val="NormalWeb"/>
        <w:spacing w:before="0" w:beforeAutospacing="0" w:after="0" w:afterAutospacing="0" w:line="276" w:lineRule="auto"/>
        <w:ind w:left="720"/>
        <w:rPr>
          <w:rFonts w:ascii="Arial" w:hAnsi="Arial" w:cs="Arial"/>
          <w:color w:val="auto"/>
          <w:sz w:val="20"/>
          <w:szCs w:val="20"/>
        </w:rPr>
      </w:pPr>
      <w:r w:rsidRPr="00063B69">
        <w:rPr>
          <w:rFonts w:ascii="Arial" w:hAnsi="Arial" w:cs="Arial"/>
          <w:color w:val="auto"/>
          <w:sz w:val="20"/>
          <w:szCs w:val="20"/>
        </w:rPr>
        <w:t xml:space="preserve">D. </w:t>
      </w:r>
      <w:r w:rsidR="00EA442C" w:rsidRPr="00063B69">
        <w:rPr>
          <w:rFonts w:ascii="Arial" w:hAnsi="Arial" w:cs="Arial"/>
          <w:color w:val="auto"/>
          <w:sz w:val="20"/>
          <w:szCs w:val="20"/>
        </w:rPr>
        <w:t>A</w:t>
      </w:r>
      <w:r w:rsidR="00D73862" w:rsidRPr="00063B69">
        <w:rPr>
          <w:rFonts w:ascii="Arial" w:hAnsi="Arial" w:cs="Arial"/>
          <w:color w:val="auto"/>
          <w:sz w:val="20"/>
          <w:szCs w:val="20"/>
        </w:rPr>
        <w:t xml:space="preserve"> sequence of nitrogenous bases attached to a sugar phosphate backbone</w:t>
      </w:r>
    </w:p>
    <w:p w:rsidR="00D73862" w:rsidRPr="00063B69" w:rsidRDefault="00D73862" w:rsidP="0049395C">
      <w:pPr>
        <w:autoSpaceDE w:val="0"/>
        <w:autoSpaceDN w:val="0"/>
        <w:adjustRightInd w:val="0"/>
        <w:spacing w:after="0"/>
        <w:rPr>
          <w:rFonts w:ascii="Arial" w:hAnsi="Arial" w:cs="Arial"/>
          <w:sz w:val="20"/>
          <w:szCs w:val="20"/>
        </w:rPr>
      </w:pPr>
    </w:p>
    <w:p w:rsidR="00D73862" w:rsidRPr="00063B69" w:rsidRDefault="00D73862" w:rsidP="0049395C">
      <w:pPr>
        <w:autoSpaceDE w:val="0"/>
        <w:autoSpaceDN w:val="0"/>
        <w:adjustRightInd w:val="0"/>
        <w:spacing w:after="0"/>
        <w:rPr>
          <w:rFonts w:ascii="Arial" w:hAnsi="Arial" w:cs="Arial"/>
          <w:sz w:val="20"/>
          <w:szCs w:val="20"/>
        </w:rPr>
      </w:pPr>
    </w:p>
    <w:p w:rsidR="00D73862" w:rsidRPr="00063B69" w:rsidRDefault="00D73862" w:rsidP="00D73862">
      <w:pPr>
        <w:autoSpaceDE w:val="0"/>
        <w:autoSpaceDN w:val="0"/>
        <w:adjustRightInd w:val="0"/>
        <w:spacing w:after="0" w:line="240" w:lineRule="auto"/>
        <w:rPr>
          <w:rFonts w:ascii="Arial" w:hAnsi="Arial" w:cs="Arial"/>
          <w:sz w:val="20"/>
          <w:szCs w:val="20"/>
        </w:rPr>
      </w:pPr>
    </w:p>
    <w:p w:rsidR="00D73862" w:rsidRPr="00063B69" w:rsidRDefault="00D73862" w:rsidP="00E303BA">
      <w:pPr>
        <w:pStyle w:val="NormalWeb"/>
        <w:rPr>
          <w:rFonts w:ascii="Arial" w:hAnsi="Arial" w:cs="Arial"/>
          <w:sz w:val="20"/>
          <w:szCs w:val="20"/>
        </w:rPr>
      </w:pPr>
    </w:p>
    <w:p w:rsidR="00D73862" w:rsidRDefault="00D73862" w:rsidP="00D73862">
      <w:pPr>
        <w:autoSpaceDE w:val="0"/>
        <w:autoSpaceDN w:val="0"/>
        <w:adjustRightInd w:val="0"/>
        <w:spacing w:after="0" w:line="240" w:lineRule="auto"/>
        <w:rPr>
          <w:rFonts w:ascii="Arial" w:hAnsi="Arial" w:cs="Arial"/>
          <w:sz w:val="20"/>
          <w:szCs w:val="20"/>
        </w:rPr>
      </w:pPr>
    </w:p>
    <w:p w:rsidR="0049395C" w:rsidRDefault="0049395C" w:rsidP="00D73862">
      <w:pPr>
        <w:autoSpaceDE w:val="0"/>
        <w:autoSpaceDN w:val="0"/>
        <w:adjustRightInd w:val="0"/>
        <w:spacing w:after="0" w:line="240" w:lineRule="auto"/>
        <w:rPr>
          <w:rFonts w:ascii="Arial" w:hAnsi="Arial" w:cs="Arial"/>
          <w:sz w:val="20"/>
          <w:szCs w:val="20"/>
        </w:rPr>
      </w:pPr>
    </w:p>
    <w:p w:rsidR="00D73862" w:rsidRPr="00063B69" w:rsidRDefault="00D73862" w:rsidP="00D73862">
      <w:pPr>
        <w:autoSpaceDE w:val="0"/>
        <w:autoSpaceDN w:val="0"/>
        <w:adjustRightInd w:val="0"/>
        <w:spacing w:after="0" w:line="240" w:lineRule="auto"/>
        <w:rPr>
          <w:rFonts w:ascii="Arial" w:hAnsi="Arial" w:cs="Arial"/>
          <w:sz w:val="20"/>
          <w:szCs w:val="20"/>
        </w:rPr>
      </w:pPr>
    </w:p>
    <w:p w:rsidR="00D73862" w:rsidRPr="00063B69" w:rsidRDefault="00D73862" w:rsidP="00D73862">
      <w:pPr>
        <w:autoSpaceDE w:val="0"/>
        <w:autoSpaceDN w:val="0"/>
        <w:adjustRightInd w:val="0"/>
        <w:spacing w:after="0" w:line="240" w:lineRule="auto"/>
        <w:rPr>
          <w:rFonts w:ascii="Arial" w:hAnsi="Arial" w:cs="Arial"/>
          <w:sz w:val="20"/>
          <w:szCs w:val="20"/>
        </w:rPr>
      </w:pPr>
    </w:p>
    <w:p w:rsidR="00D73862" w:rsidRPr="00063B69" w:rsidRDefault="00063B69" w:rsidP="00D73862">
      <w:pPr>
        <w:autoSpaceDE w:val="0"/>
        <w:autoSpaceDN w:val="0"/>
        <w:adjustRightInd w:val="0"/>
        <w:spacing w:after="0" w:line="240" w:lineRule="auto"/>
        <w:rPr>
          <w:rFonts w:ascii="Arial" w:hAnsi="Arial" w:cs="Arial"/>
          <w:sz w:val="20"/>
          <w:szCs w:val="20"/>
        </w:rPr>
      </w:pPr>
      <w:r w:rsidRPr="00063B69">
        <w:rPr>
          <w:rFonts w:ascii="Arial" w:hAnsi="Arial" w:cs="Arial"/>
          <w:sz w:val="20"/>
          <w:szCs w:val="20"/>
        </w:rPr>
        <w:t>15</w:t>
      </w:r>
      <w:r w:rsidR="00D73862" w:rsidRPr="00063B69">
        <w:rPr>
          <w:rFonts w:ascii="Arial" w:hAnsi="Arial" w:cs="Arial"/>
          <w:sz w:val="20"/>
          <w:szCs w:val="20"/>
        </w:rPr>
        <w:t>.  What is the function of macromolecule subunit below?</w:t>
      </w:r>
    </w:p>
    <w:p w:rsidR="00D73862" w:rsidRPr="00063B69" w:rsidRDefault="00D73862" w:rsidP="00D73862">
      <w:pPr>
        <w:autoSpaceDE w:val="0"/>
        <w:autoSpaceDN w:val="0"/>
        <w:adjustRightInd w:val="0"/>
        <w:spacing w:after="0" w:line="240" w:lineRule="auto"/>
        <w:jc w:val="center"/>
        <w:rPr>
          <w:rFonts w:ascii="Arial" w:hAnsi="Arial" w:cs="Arial"/>
          <w:sz w:val="20"/>
          <w:szCs w:val="20"/>
        </w:rPr>
      </w:pPr>
    </w:p>
    <w:p w:rsidR="00D73862" w:rsidRDefault="00D73862" w:rsidP="00D73862">
      <w:pPr>
        <w:autoSpaceDE w:val="0"/>
        <w:autoSpaceDN w:val="0"/>
        <w:adjustRightInd w:val="0"/>
        <w:spacing w:after="0" w:line="240" w:lineRule="auto"/>
        <w:rPr>
          <w:rFonts w:ascii="Arial" w:hAnsi="Arial" w:cs="Arial"/>
          <w:sz w:val="20"/>
          <w:szCs w:val="20"/>
        </w:rPr>
      </w:pPr>
      <w:r w:rsidRPr="00063B69">
        <w:rPr>
          <w:rFonts w:ascii="Arial" w:hAnsi="Arial" w:cs="Arial"/>
          <w:noProof/>
          <w:sz w:val="20"/>
          <w:szCs w:val="20"/>
        </w:rPr>
        <w:drawing>
          <wp:inline distT="0" distB="0" distL="0" distR="0">
            <wp:extent cx="2985770" cy="1784985"/>
            <wp:effectExtent l="19050" t="0" r="5080" b="0"/>
            <wp:docPr id="14" name="il_fi" descr="nucleot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nucleotide1"/>
                    <pic:cNvPicPr>
                      <a:picLocks noChangeAspect="1" noChangeArrowheads="1"/>
                    </pic:cNvPicPr>
                  </pic:nvPicPr>
                  <pic:blipFill>
                    <a:blip r:embed="rId9" cstate="print"/>
                    <a:srcRect/>
                    <a:stretch>
                      <a:fillRect/>
                    </a:stretch>
                  </pic:blipFill>
                  <pic:spPr bwMode="auto">
                    <a:xfrm>
                      <a:off x="0" y="0"/>
                      <a:ext cx="2985770" cy="1784985"/>
                    </a:xfrm>
                    <a:prstGeom prst="rect">
                      <a:avLst/>
                    </a:prstGeom>
                    <a:noFill/>
                    <a:ln w="9525">
                      <a:noFill/>
                      <a:miter lim="800000"/>
                      <a:headEnd/>
                      <a:tailEnd/>
                    </a:ln>
                  </pic:spPr>
                </pic:pic>
              </a:graphicData>
            </a:graphic>
          </wp:inline>
        </w:drawing>
      </w:r>
    </w:p>
    <w:p w:rsidR="0049395C" w:rsidRDefault="0049395C" w:rsidP="00D73862">
      <w:pPr>
        <w:autoSpaceDE w:val="0"/>
        <w:autoSpaceDN w:val="0"/>
        <w:adjustRightInd w:val="0"/>
        <w:spacing w:after="0" w:line="240" w:lineRule="auto"/>
        <w:rPr>
          <w:rFonts w:ascii="Arial" w:hAnsi="Arial" w:cs="Arial"/>
          <w:sz w:val="20"/>
          <w:szCs w:val="20"/>
        </w:rPr>
      </w:pPr>
    </w:p>
    <w:p w:rsidR="0049395C" w:rsidRPr="00063B69" w:rsidRDefault="0049395C" w:rsidP="00D73862">
      <w:pPr>
        <w:autoSpaceDE w:val="0"/>
        <w:autoSpaceDN w:val="0"/>
        <w:adjustRightInd w:val="0"/>
        <w:spacing w:after="0" w:line="240" w:lineRule="auto"/>
        <w:rPr>
          <w:rFonts w:ascii="Arial" w:hAnsi="Arial" w:cs="Arial"/>
          <w:sz w:val="20"/>
          <w:szCs w:val="20"/>
        </w:rPr>
      </w:pPr>
    </w:p>
    <w:p w:rsidR="00D73862" w:rsidRPr="00063B69" w:rsidRDefault="006564A9" w:rsidP="0049395C">
      <w:pPr>
        <w:autoSpaceDE w:val="0"/>
        <w:autoSpaceDN w:val="0"/>
        <w:adjustRightInd w:val="0"/>
        <w:spacing w:after="0"/>
        <w:ind w:left="720"/>
        <w:rPr>
          <w:rFonts w:ascii="Arial" w:hAnsi="Arial" w:cs="Arial"/>
          <w:sz w:val="20"/>
          <w:szCs w:val="20"/>
        </w:rPr>
      </w:pPr>
      <w:r w:rsidRPr="00063B69">
        <w:rPr>
          <w:rFonts w:ascii="Arial" w:hAnsi="Arial" w:cs="Arial"/>
          <w:sz w:val="20"/>
          <w:szCs w:val="20"/>
        </w:rPr>
        <w:t xml:space="preserve">A. </w:t>
      </w:r>
      <w:r w:rsidR="00EA442C" w:rsidRPr="00063B69">
        <w:rPr>
          <w:rFonts w:ascii="Arial" w:hAnsi="Arial" w:cs="Arial"/>
          <w:sz w:val="20"/>
          <w:szCs w:val="20"/>
        </w:rPr>
        <w:t>E</w:t>
      </w:r>
      <w:r w:rsidR="00D73862" w:rsidRPr="00063B69">
        <w:rPr>
          <w:rFonts w:ascii="Arial" w:hAnsi="Arial" w:cs="Arial"/>
          <w:sz w:val="20"/>
          <w:szCs w:val="20"/>
        </w:rPr>
        <w:t xml:space="preserve">nergy </w:t>
      </w:r>
    </w:p>
    <w:p w:rsidR="00D73862" w:rsidRPr="00063B69" w:rsidRDefault="006564A9" w:rsidP="0049395C">
      <w:pPr>
        <w:autoSpaceDE w:val="0"/>
        <w:autoSpaceDN w:val="0"/>
        <w:adjustRightInd w:val="0"/>
        <w:spacing w:after="0"/>
        <w:ind w:left="720"/>
        <w:rPr>
          <w:rFonts w:ascii="Arial" w:hAnsi="Arial" w:cs="Arial"/>
          <w:sz w:val="20"/>
          <w:szCs w:val="20"/>
        </w:rPr>
      </w:pPr>
      <w:r w:rsidRPr="00063B69">
        <w:rPr>
          <w:rFonts w:ascii="Arial" w:hAnsi="Arial" w:cs="Arial"/>
          <w:sz w:val="20"/>
          <w:szCs w:val="20"/>
        </w:rPr>
        <w:t xml:space="preserve">B. </w:t>
      </w:r>
      <w:r w:rsidR="00EA442C" w:rsidRPr="00063B69">
        <w:rPr>
          <w:rFonts w:ascii="Arial" w:hAnsi="Arial" w:cs="Arial"/>
          <w:sz w:val="20"/>
          <w:szCs w:val="20"/>
        </w:rPr>
        <w:t>C</w:t>
      </w:r>
      <w:r w:rsidR="00D73862" w:rsidRPr="00063B69">
        <w:rPr>
          <w:rFonts w:ascii="Arial" w:hAnsi="Arial" w:cs="Arial"/>
          <w:sz w:val="20"/>
          <w:szCs w:val="20"/>
        </w:rPr>
        <w:t xml:space="preserve">atalyst </w:t>
      </w:r>
    </w:p>
    <w:p w:rsidR="00D73862" w:rsidRPr="00063B69" w:rsidRDefault="006564A9" w:rsidP="0049395C">
      <w:pPr>
        <w:autoSpaceDE w:val="0"/>
        <w:autoSpaceDN w:val="0"/>
        <w:adjustRightInd w:val="0"/>
        <w:spacing w:after="0"/>
        <w:ind w:left="720"/>
        <w:rPr>
          <w:rFonts w:ascii="Arial" w:hAnsi="Arial" w:cs="Arial"/>
          <w:sz w:val="20"/>
          <w:szCs w:val="20"/>
        </w:rPr>
      </w:pPr>
      <w:r w:rsidRPr="00063B69">
        <w:rPr>
          <w:rFonts w:ascii="Arial" w:hAnsi="Arial" w:cs="Arial"/>
          <w:sz w:val="20"/>
          <w:szCs w:val="20"/>
        </w:rPr>
        <w:t xml:space="preserve">C. </w:t>
      </w:r>
      <w:r w:rsidR="00EA442C" w:rsidRPr="00063B69">
        <w:rPr>
          <w:rFonts w:ascii="Arial" w:hAnsi="Arial" w:cs="Arial"/>
          <w:sz w:val="20"/>
          <w:szCs w:val="20"/>
        </w:rPr>
        <w:t>S</w:t>
      </w:r>
      <w:r w:rsidR="00D73862" w:rsidRPr="00063B69">
        <w:rPr>
          <w:rFonts w:ascii="Arial" w:hAnsi="Arial" w:cs="Arial"/>
          <w:sz w:val="20"/>
          <w:szCs w:val="20"/>
        </w:rPr>
        <w:t>tores genetic information</w:t>
      </w:r>
    </w:p>
    <w:p w:rsidR="00D73862" w:rsidRPr="00063B69" w:rsidRDefault="006564A9" w:rsidP="0049395C">
      <w:pPr>
        <w:autoSpaceDE w:val="0"/>
        <w:autoSpaceDN w:val="0"/>
        <w:adjustRightInd w:val="0"/>
        <w:spacing w:after="0"/>
        <w:ind w:left="720"/>
        <w:rPr>
          <w:rFonts w:ascii="Arial" w:hAnsi="Arial" w:cs="Arial"/>
          <w:sz w:val="20"/>
          <w:szCs w:val="20"/>
        </w:rPr>
      </w:pPr>
      <w:r w:rsidRPr="00063B69">
        <w:rPr>
          <w:rFonts w:ascii="Arial" w:hAnsi="Arial" w:cs="Arial"/>
          <w:sz w:val="20"/>
          <w:szCs w:val="20"/>
        </w:rPr>
        <w:t xml:space="preserve">D. </w:t>
      </w:r>
      <w:r w:rsidR="00EA442C" w:rsidRPr="00063B69">
        <w:rPr>
          <w:rFonts w:ascii="Arial" w:hAnsi="Arial" w:cs="Arial"/>
          <w:sz w:val="20"/>
          <w:szCs w:val="20"/>
        </w:rPr>
        <w:t>C</w:t>
      </w:r>
      <w:r w:rsidR="00D73862" w:rsidRPr="00063B69">
        <w:rPr>
          <w:rFonts w:ascii="Arial" w:hAnsi="Arial" w:cs="Arial"/>
          <w:sz w:val="20"/>
          <w:szCs w:val="20"/>
        </w:rPr>
        <w:t>omposes the majority of the cell membrane</w:t>
      </w:r>
    </w:p>
    <w:p w:rsidR="00D73862" w:rsidRPr="00063B69" w:rsidRDefault="00D73862" w:rsidP="0049395C">
      <w:pPr>
        <w:autoSpaceDE w:val="0"/>
        <w:autoSpaceDN w:val="0"/>
        <w:adjustRightInd w:val="0"/>
        <w:spacing w:after="0"/>
        <w:rPr>
          <w:rFonts w:ascii="Arial" w:hAnsi="Arial" w:cs="Arial"/>
          <w:sz w:val="20"/>
          <w:szCs w:val="20"/>
        </w:rPr>
      </w:pPr>
    </w:p>
    <w:p w:rsidR="00D73862" w:rsidRDefault="00D73862" w:rsidP="00D73862">
      <w:pPr>
        <w:autoSpaceDE w:val="0"/>
        <w:autoSpaceDN w:val="0"/>
        <w:adjustRightInd w:val="0"/>
        <w:spacing w:after="0" w:line="240" w:lineRule="auto"/>
        <w:rPr>
          <w:rFonts w:ascii="Arial" w:hAnsi="Arial" w:cs="Arial"/>
          <w:sz w:val="20"/>
          <w:szCs w:val="20"/>
        </w:rPr>
      </w:pPr>
    </w:p>
    <w:p w:rsidR="0049395C" w:rsidRPr="00063B69" w:rsidRDefault="0049395C" w:rsidP="00D73862">
      <w:pPr>
        <w:autoSpaceDE w:val="0"/>
        <w:autoSpaceDN w:val="0"/>
        <w:adjustRightInd w:val="0"/>
        <w:spacing w:after="0" w:line="240" w:lineRule="auto"/>
        <w:rPr>
          <w:rFonts w:ascii="Arial" w:hAnsi="Arial" w:cs="Arial"/>
          <w:sz w:val="20"/>
          <w:szCs w:val="20"/>
        </w:rPr>
      </w:pPr>
    </w:p>
    <w:p w:rsidR="00D73862" w:rsidRDefault="00063B69" w:rsidP="00D73862">
      <w:pPr>
        <w:spacing w:after="105" w:line="240" w:lineRule="auto"/>
        <w:rPr>
          <w:rFonts w:ascii="Arial" w:eastAsia="Times New Roman" w:hAnsi="Arial" w:cs="Arial"/>
          <w:sz w:val="20"/>
          <w:szCs w:val="20"/>
        </w:rPr>
      </w:pPr>
      <w:r w:rsidRPr="00063B69">
        <w:rPr>
          <w:rFonts w:ascii="Arial" w:eastAsia="Times New Roman" w:hAnsi="Arial" w:cs="Arial"/>
          <w:sz w:val="20"/>
          <w:szCs w:val="20"/>
        </w:rPr>
        <w:t>16</w:t>
      </w:r>
      <w:r w:rsidR="00D73862" w:rsidRPr="00063B69">
        <w:rPr>
          <w:rFonts w:ascii="Arial" w:eastAsia="Times New Roman" w:hAnsi="Arial" w:cs="Arial"/>
          <w:sz w:val="20"/>
          <w:szCs w:val="20"/>
        </w:rPr>
        <w:t>.  The diagram below shows a monomer a macromolecule. Which type of molecule contains these monomers?</w:t>
      </w:r>
    </w:p>
    <w:p w:rsidR="0049395C" w:rsidRDefault="0049395C" w:rsidP="00D73862">
      <w:pPr>
        <w:spacing w:after="105" w:line="240" w:lineRule="auto"/>
        <w:rPr>
          <w:rFonts w:ascii="Arial" w:eastAsia="Times New Roman" w:hAnsi="Arial" w:cs="Arial"/>
          <w:sz w:val="20"/>
          <w:szCs w:val="20"/>
        </w:rPr>
      </w:pPr>
    </w:p>
    <w:p w:rsidR="0049395C" w:rsidRPr="00063B69" w:rsidRDefault="0049395C" w:rsidP="00D73862">
      <w:pPr>
        <w:spacing w:after="105" w:line="240" w:lineRule="auto"/>
        <w:rPr>
          <w:rFonts w:ascii="Arial" w:eastAsia="Times New Roman" w:hAnsi="Arial" w:cs="Arial"/>
          <w:sz w:val="20"/>
          <w:szCs w:val="20"/>
        </w:rPr>
      </w:pPr>
    </w:p>
    <w:p w:rsidR="00D73862" w:rsidRPr="00063B69" w:rsidRDefault="00D73862" w:rsidP="00D73862">
      <w:pPr>
        <w:spacing w:line="240" w:lineRule="auto"/>
        <w:rPr>
          <w:rFonts w:ascii="Arial" w:eastAsia="Times New Roman" w:hAnsi="Arial" w:cs="Arial"/>
          <w:sz w:val="20"/>
          <w:szCs w:val="20"/>
        </w:rPr>
      </w:pPr>
      <w:r w:rsidRPr="00063B69">
        <w:rPr>
          <w:rFonts w:ascii="Arial" w:eastAsia="Times New Roman" w:hAnsi="Arial" w:cs="Arial"/>
          <w:noProof/>
          <w:sz w:val="20"/>
          <w:szCs w:val="20"/>
        </w:rPr>
        <w:drawing>
          <wp:inline distT="0" distB="0" distL="0" distR="0">
            <wp:extent cx="2831465" cy="2214245"/>
            <wp:effectExtent l="19050" t="0" r="6985" b="0"/>
            <wp:docPr id="15" name="1325749924413" descr="amino ac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5749924413" descr="amino acid.gif"/>
                    <pic:cNvPicPr>
                      <a:picLocks noChangeAspect="1" noChangeArrowheads="1"/>
                    </pic:cNvPicPr>
                  </pic:nvPicPr>
                  <pic:blipFill>
                    <a:blip r:embed="rId10" cstate="print"/>
                    <a:srcRect/>
                    <a:stretch>
                      <a:fillRect/>
                    </a:stretch>
                  </pic:blipFill>
                  <pic:spPr bwMode="auto">
                    <a:xfrm>
                      <a:off x="0" y="0"/>
                      <a:ext cx="2831465" cy="2214245"/>
                    </a:xfrm>
                    <a:prstGeom prst="rect">
                      <a:avLst/>
                    </a:prstGeom>
                    <a:noFill/>
                    <a:ln w="9525">
                      <a:noFill/>
                      <a:miter lim="800000"/>
                      <a:headEnd/>
                      <a:tailEnd/>
                    </a:ln>
                  </pic:spPr>
                </pic:pic>
              </a:graphicData>
            </a:graphic>
          </wp:inline>
        </w:drawing>
      </w:r>
    </w:p>
    <w:p w:rsidR="00D73862" w:rsidRPr="00063B69" w:rsidRDefault="00D73862" w:rsidP="00D73862">
      <w:pPr>
        <w:autoSpaceDE w:val="0"/>
        <w:autoSpaceDN w:val="0"/>
        <w:adjustRightInd w:val="0"/>
        <w:spacing w:after="0" w:line="240" w:lineRule="auto"/>
        <w:rPr>
          <w:rFonts w:ascii="Arial" w:hAnsi="Arial" w:cs="Arial"/>
          <w:sz w:val="20"/>
          <w:szCs w:val="20"/>
        </w:rPr>
      </w:pPr>
    </w:p>
    <w:p w:rsidR="00D73862" w:rsidRPr="00063B69" w:rsidRDefault="00E4551D" w:rsidP="0049395C">
      <w:pPr>
        <w:autoSpaceDE w:val="0"/>
        <w:autoSpaceDN w:val="0"/>
        <w:adjustRightInd w:val="0"/>
        <w:spacing w:after="0"/>
        <w:ind w:left="720"/>
        <w:rPr>
          <w:rFonts w:ascii="Arial" w:hAnsi="Arial" w:cs="Arial"/>
          <w:sz w:val="20"/>
          <w:szCs w:val="20"/>
        </w:rPr>
      </w:pPr>
      <w:r w:rsidRPr="00063B69">
        <w:rPr>
          <w:rFonts w:ascii="Arial" w:hAnsi="Arial" w:cs="Arial"/>
          <w:sz w:val="20"/>
          <w:szCs w:val="20"/>
        </w:rPr>
        <w:t xml:space="preserve">A. </w:t>
      </w:r>
      <w:r w:rsidR="00EA442C" w:rsidRPr="00063B69">
        <w:rPr>
          <w:rFonts w:ascii="Arial" w:hAnsi="Arial" w:cs="Arial"/>
          <w:sz w:val="20"/>
          <w:szCs w:val="20"/>
        </w:rPr>
        <w:t>C</w:t>
      </w:r>
      <w:r w:rsidR="00D73862" w:rsidRPr="00063B69">
        <w:rPr>
          <w:rFonts w:ascii="Arial" w:hAnsi="Arial" w:cs="Arial"/>
          <w:sz w:val="20"/>
          <w:szCs w:val="20"/>
        </w:rPr>
        <w:t>arbohydrates</w:t>
      </w:r>
    </w:p>
    <w:p w:rsidR="00D73862" w:rsidRPr="00063B69" w:rsidRDefault="00E4551D" w:rsidP="0049395C">
      <w:pPr>
        <w:autoSpaceDE w:val="0"/>
        <w:autoSpaceDN w:val="0"/>
        <w:adjustRightInd w:val="0"/>
        <w:spacing w:after="0"/>
        <w:ind w:left="720"/>
        <w:rPr>
          <w:rFonts w:ascii="Arial" w:hAnsi="Arial" w:cs="Arial"/>
          <w:sz w:val="20"/>
          <w:szCs w:val="20"/>
        </w:rPr>
      </w:pPr>
      <w:r w:rsidRPr="00063B69">
        <w:rPr>
          <w:rFonts w:ascii="Arial" w:hAnsi="Arial" w:cs="Arial"/>
          <w:sz w:val="20"/>
          <w:szCs w:val="20"/>
        </w:rPr>
        <w:t xml:space="preserve">B. </w:t>
      </w:r>
      <w:r w:rsidR="00EA442C" w:rsidRPr="00063B69">
        <w:rPr>
          <w:rFonts w:ascii="Arial" w:hAnsi="Arial" w:cs="Arial"/>
          <w:sz w:val="20"/>
          <w:szCs w:val="20"/>
        </w:rPr>
        <w:t>P</w:t>
      </w:r>
      <w:r w:rsidR="00D73862" w:rsidRPr="00063B69">
        <w:rPr>
          <w:rFonts w:ascii="Arial" w:hAnsi="Arial" w:cs="Arial"/>
          <w:sz w:val="20"/>
          <w:szCs w:val="20"/>
        </w:rPr>
        <w:t>roteins</w:t>
      </w:r>
    </w:p>
    <w:p w:rsidR="00D73862" w:rsidRPr="00063B69" w:rsidRDefault="00E4551D" w:rsidP="0049395C">
      <w:pPr>
        <w:autoSpaceDE w:val="0"/>
        <w:autoSpaceDN w:val="0"/>
        <w:adjustRightInd w:val="0"/>
        <w:spacing w:after="0"/>
        <w:ind w:left="720"/>
        <w:rPr>
          <w:rFonts w:ascii="Arial" w:hAnsi="Arial" w:cs="Arial"/>
          <w:sz w:val="20"/>
          <w:szCs w:val="20"/>
        </w:rPr>
      </w:pPr>
      <w:r w:rsidRPr="00063B69">
        <w:rPr>
          <w:rFonts w:ascii="Arial" w:hAnsi="Arial" w:cs="Arial"/>
          <w:sz w:val="20"/>
          <w:szCs w:val="20"/>
        </w:rPr>
        <w:t xml:space="preserve">C. </w:t>
      </w:r>
      <w:r w:rsidR="00EA442C" w:rsidRPr="00063B69">
        <w:rPr>
          <w:rFonts w:ascii="Arial" w:hAnsi="Arial" w:cs="Arial"/>
          <w:sz w:val="20"/>
          <w:szCs w:val="20"/>
        </w:rPr>
        <w:t>N</w:t>
      </w:r>
      <w:r w:rsidR="00D73862" w:rsidRPr="00063B69">
        <w:rPr>
          <w:rFonts w:ascii="Arial" w:hAnsi="Arial" w:cs="Arial"/>
          <w:sz w:val="20"/>
          <w:szCs w:val="20"/>
        </w:rPr>
        <w:t>ucleic acid</w:t>
      </w:r>
    </w:p>
    <w:p w:rsidR="00D73862" w:rsidRDefault="00E4551D" w:rsidP="0049395C">
      <w:pPr>
        <w:autoSpaceDE w:val="0"/>
        <w:autoSpaceDN w:val="0"/>
        <w:adjustRightInd w:val="0"/>
        <w:spacing w:after="0"/>
        <w:ind w:left="720"/>
        <w:rPr>
          <w:rFonts w:ascii="Arial" w:hAnsi="Arial" w:cs="Arial"/>
          <w:sz w:val="20"/>
          <w:szCs w:val="20"/>
        </w:rPr>
      </w:pPr>
      <w:r w:rsidRPr="00063B69">
        <w:rPr>
          <w:rFonts w:ascii="Arial" w:hAnsi="Arial" w:cs="Arial"/>
          <w:sz w:val="20"/>
          <w:szCs w:val="20"/>
        </w:rPr>
        <w:t>D.</w:t>
      </w:r>
      <w:r w:rsidR="00EA442C" w:rsidRPr="00063B69">
        <w:rPr>
          <w:rFonts w:ascii="Arial" w:hAnsi="Arial" w:cs="Arial"/>
          <w:sz w:val="20"/>
          <w:szCs w:val="20"/>
        </w:rPr>
        <w:t xml:space="preserve"> L</w:t>
      </w:r>
      <w:r w:rsidR="00D73862" w:rsidRPr="00063B69">
        <w:rPr>
          <w:rFonts w:ascii="Arial" w:hAnsi="Arial" w:cs="Arial"/>
          <w:sz w:val="20"/>
          <w:szCs w:val="20"/>
        </w:rPr>
        <w:t>ipid</w:t>
      </w:r>
    </w:p>
    <w:p w:rsidR="0049395C" w:rsidRPr="00063B69" w:rsidRDefault="0049395C" w:rsidP="0049395C">
      <w:pPr>
        <w:autoSpaceDE w:val="0"/>
        <w:autoSpaceDN w:val="0"/>
        <w:adjustRightInd w:val="0"/>
        <w:spacing w:after="0"/>
        <w:ind w:left="720"/>
        <w:rPr>
          <w:rFonts w:ascii="Arial" w:hAnsi="Arial" w:cs="Arial"/>
          <w:sz w:val="20"/>
          <w:szCs w:val="20"/>
        </w:rPr>
      </w:pPr>
    </w:p>
    <w:p w:rsidR="00D73862" w:rsidRPr="00631A18" w:rsidRDefault="00D73862" w:rsidP="00631A18">
      <w:pPr>
        <w:autoSpaceDE w:val="0"/>
        <w:autoSpaceDN w:val="0"/>
        <w:adjustRightInd w:val="0"/>
        <w:spacing w:after="0" w:line="240" w:lineRule="auto"/>
        <w:ind w:left="540"/>
        <w:jc w:val="center"/>
        <w:rPr>
          <w:rFonts w:ascii="Comic Sans MS" w:hAnsi="Comic Sans MS" w:cs="Arial"/>
          <w:b/>
          <w:sz w:val="40"/>
          <w:szCs w:val="20"/>
          <w:u w:val="single"/>
        </w:rPr>
      </w:pPr>
      <w:r w:rsidRPr="00631A18">
        <w:rPr>
          <w:rFonts w:ascii="Comic Sans MS" w:hAnsi="Comic Sans MS" w:cs="Arial"/>
          <w:b/>
          <w:sz w:val="40"/>
          <w:szCs w:val="20"/>
          <w:u w:val="single"/>
        </w:rPr>
        <w:t>Enzymes</w:t>
      </w:r>
    </w:p>
    <w:p w:rsidR="00576714" w:rsidRPr="00063B69" w:rsidRDefault="00576714" w:rsidP="00FB4261">
      <w:pPr>
        <w:autoSpaceDE w:val="0"/>
        <w:autoSpaceDN w:val="0"/>
        <w:adjustRightInd w:val="0"/>
        <w:spacing w:after="0" w:line="240" w:lineRule="auto"/>
        <w:jc w:val="center"/>
        <w:rPr>
          <w:rFonts w:ascii="Arial" w:hAnsi="Arial" w:cs="Arial"/>
          <w:b/>
          <w:sz w:val="20"/>
          <w:szCs w:val="20"/>
          <w:u w:val="single"/>
        </w:rPr>
      </w:pPr>
    </w:p>
    <w:p w:rsidR="00D73862" w:rsidRPr="00063B69" w:rsidRDefault="00D73862" w:rsidP="00D73862">
      <w:pPr>
        <w:autoSpaceDE w:val="0"/>
        <w:autoSpaceDN w:val="0"/>
        <w:adjustRightInd w:val="0"/>
        <w:spacing w:after="0" w:line="240" w:lineRule="auto"/>
        <w:rPr>
          <w:rFonts w:ascii="Arial" w:hAnsi="Arial" w:cs="Arial"/>
          <w:sz w:val="20"/>
          <w:szCs w:val="20"/>
        </w:rPr>
      </w:pPr>
    </w:p>
    <w:p w:rsidR="00D73862" w:rsidRPr="00063B69" w:rsidRDefault="00063B69" w:rsidP="00D73862">
      <w:pPr>
        <w:pStyle w:val="ListParagraph"/>
        <w:widowControl w:val="0"/>
        <w:autoSpaceDE w:val="0"/>
        <w:autoSpaceDN w:val="0"/>
        <w:adjustRightInd w:val="0"/>
        <w:spacing w:after="0" w:line="240" w:lineRule="auto"/>
        <w:ind w:left="0"/>
        <w:rPr>
          <w:rFonts w:ascii="Arial" w:hAnsi="Arial" w:cs="Arial"/>
          <w:sz w:val="20"/>
          <w:szCs w:val="20"/>
        </w:rPr>
      </w:pPr>
      <w:r w:rsidRPr="00063B69">
        <w:rPr>
          <w:rFonts w:ascii="Arial" w:hAnsi="Arial" w:cs="Arial"/>
          <w:sz w:val="20"/>
          <w:szCs w:val="20"/>
        </w:rPr>
        <w:t>17</w:t>
      </w:r>
      <w:r w:rsidR="00D73862" w:rsidRPr="00063B69">
        <w:rPr>
          <w:rFonts w:ascii="Arial" w:hAnsi="Arial" w:cs="Arial"/>
          <w:sz w:val="20"/>
          <w:szCs w:val="20"/>
        </w:rPr>
        <w:t xml:space="preserve">.  Some bacteria live in hot springs.  Their cells contain enzymes that function best at temperatures of 70 °C or higher.  At the temperature of 50 °C, how will the enzymes in these bacterial cells </w:t>
      </w:r>
      <w:r w:rsidR="00D73862" w:rsidRPr="00063B69">
        <w:rPr>
          <w:rFonts w:ascii="Arial" w:hAnsi="Arial" w:cs="Arial"/>
          <w:bCs/>
          <w:sz w:val="20"/>
          <w:szCs w:val="20"/>
        </w:rPr>
        <w:t>most likely</w:t>
      </w:r>
      <w:r w:rsidR="00D73862" w:rsidRPr="00063B69">
        <w:rPr>
          <w:rFonts w:ascii="Arial" w:hAnsi="Arial" w:cs="Arial"/>
          <w:sz w:val="20"/>
          <w:szCs w:val="20"/>
        </w:rPr>
        <w:t> be affected?</w:t>
      </w:r>
    </w:p>
    <w:p w:rsidR="00D73862" w:rsidRPr="00063B69" w:rsidRDefault="00D73862" w:rsidP="00D73862">
      <w:pPr>
        <w:pStyle w:val="ListParagraph"/>
        <w:widowControl w:val="0"/>
        <w:autoSpaceDE w:val="0"/>
        <w:autoSpaceDN w:val="0"/>
        <w:adjustRightInd w:val="0"/>
        <w:spacing w:after="0" w:line="240" w:lineRule="auto"/>
        <w:rPr>
          <w:rFonts w:ascii="Arial" w:hAnsi="Arial" w:cs="Arial"/>
          <w:sz w:val="20"/>
          <w:szCs w:val="20"/>
        </w:rPr>
      </w:pPr>
    </w:p>
    <w:p w:rsidR="00D73862" w:rsidRPr="00063B69" w:rsidRDefault="00D73862" w:rsidP="00E4551D">
      <w:pPr>
        <w:pStyle w:val="ListParagraph"/>
        <w:widowControl w:val="0"/>
        <w:numPr>
          <w:ilvl w:val="0"/>
          <w:numId w:val="6"/>
        </w:numPr>
        <w:autoSpaceDE w:val="0"/>
        <w:autoSpaceDN w:val="0"/>
        <w:adjustRightInd w:val="0"/>
        <w:spacing w:after="0"/>
        <w:rPr>
          <w:rFonts w:ascii="Arial" w:hAnsi="Arial" w:cs="Arial"/>
          <w:sz w:val="20"/>
          <w:szCs w:val="20"/>
        </w:rPr>
      </w:pPr>
      <w:r w:rsidRPr="00063B69">
        <w:rPr>
          <w:rFonts w:ascii="Arial" w:hAnsi="Arial" w:cs="Arial"/>
          <w:sz w:val="20"/>
          <w:szCs w:val="20"/>
        </w:rPr>
        <w:t>The enzymes will be destroyed b</w:t>
      </w:r>
      <w:r w:rsidR="005C750F" w:rsidRPr="00063B69">
        <w:rPr>
          <w:rFonts w:ascii="Arial" w:hAnsi="Arial" w:cs="Arial"/>
          <w:sz w:val="20"/>
          <w:szCs w:val="20"/>
        </w:rPr>
        <w:t>y lysosomes</w:t>
      </w:r>
    </w:p>
    <w:p w:rsidR="00D73862" w:rsidRPr="00063B69" w:rsidRDefault="00D73862" w:rsidP="00E4551D">
      <w:pPr>
        <w:pStyle w:val="ListParagraph"/>
        <w:widowControl w:val="0"/>
        <w:numPr>
          <w:ilvl w:val="0"/>
          <w:numId w:val="6"/>
        </w:numPr>
        <w:autoSpaceDE w:val="0"/>
        <w:autoSpaceDN w:val="0"/>
        <w:adjustRightInd w:val="0"/>
        <w:spacing w:after="0"/>
        <w:rPr>
          <w:rFonts w:ascii="Arial" w:hAnsi="Arial" w:cs="Arial"/>
          <w:sz w:val="20"/>
          <w:szCs w:val="20"/>
        </w:rPr>
      </w:pPr>
      <w:r w:rsidRPr="00063B69">
        <w:rPr>
          <w:rFonts w:ascii="Arial" w:hAnsi="Arial" w:cs="Arial"/>
          <w:sz w:val="20"/>
          <w:szCs w:val="20"/>
        </w:rPr>
        <w:t>The enzymes will lose thei</w:t>
      </w:r>
      <w:r w:rsidR="005C750F" w:rsidRPr="00063B69">
        <w:rPr>
          <w:rFonts w:ascii="Arial" w:hAnsi="Arial" w:cs="Arial"/>
          <w:sz w:val="20"/>
          <w:szCs w:val="20"/>
        </w:rPr>
        <w:t>r bond structure and fall apart</w:t>
      </w:r>
    </w:p>
    <w:p w:rsidR="00D73862" w:rsidRPr="00063B69" w:rsidRDefault="00D73862" w:rsidP="00E4551D">
      <w:pPr>
        <w:pStyle w:val="ListParagraph"/>
        <w:widowControl w:val="0"/>
        <w:numPr>
          <w:ilvl w:val="0"/>
          <w:numId w:val="6"/>
        </w:numPr>
        <w:autoSpaceDE w:val="0"/>
        <w:autoSpaceDN w:val="0"/>
        <w:adjustRightInd w:val="0"/>
        <w:spacing w:after="0"/>
        <w:rPr>
          <w:rFonts w:ascii="Arial" w:hAnsi="Arial" w:cs="Arial"/>
          <w:sz w:val="20"/>
          <w:szCs w:val="20"/>
        </w:rPr>
      </w:pPr>
      <w:r w:rsidRPr="00063B69">
        <w:rPr>
          <w:rFonts w:ascii="Arial" w:hAnsi="Arial" w:cs="Arial"/>
          <w:sz w:val="20"/>
          <w:szCs w:val="20"/>
        </w:rPr>
        <w:t>The enzymes will require less e</w:t>
      </w:r>
      <w:r w:rsidR="005C750F" w:rsidRPr="00063B69">
        <w:rPr>
          <w:rFonts w:ascii="Arial" w:hAnsi="Arial" w:cs="Arial"/>
          <w:sz w:val="20"/>
          <w:szCs w:val="20"/>
        </w:rPr>
        <w:t>nergy to function than at 70 °C</w:t>
      </w:r>
    </w:p>
    <w:p w:rsidR="00D73862" w:rsidRPr="00063B69" w:rsidRDefault="00D73862" w:rsidP="00E4551D">
      <w:pPr>
        <w:pStyle w:val="ListParagraph"/>
        <w:numPr>
          <w:ilvl w:val="0"/>
          <w:numId w:val="6"/>
        </w:numPr>
        <w:autoSpaceDE w:val="0"/>
        <w:autoSpaceDN w:val="0"/>
        <w:adjustRightInd w:val="0"/>
        <w:spacing w:after="0"/>
        <w:rPr>
          <w:rFonts w:ascii="Arial" w:hAnsi="Arial" w:cs="Arial"/>
          <w:sz w:val="20"/>
          <w:szCs w:val="20"/>
        </w:rPr>
      </w:pPr>
      <w:r w:rsidRPr="00063B69">
        <w:rPr>
          <w:rFonts w:ascii="Arial" w:hAnsi="Arial" w:cs="Arial"/>
          <w:sz w:val="20"/>
          <w:szCs w:val="20"/>
        </w:rPr>
        <w:t>The enzymes will not increase the rate of reactions</w:t>
      </w:r>
      <w:r w:rsidR="005C750F" w:rsidRPr="00063B69">
        <w:rPr>
          <w:rFonts w:ascii="Arial" w:hAnsi="Arial" w:cs="Arial"/>
          <w:sz w:val="20"/>
          <w:szCs w:val="20"/>
        </w:rPr>
        <w:t xml:space="preserve"> as much as they would at 70 °C</w:t>
      </w:r>
      <w:r w:rsidRPr="00063B69">
        <w:rPr>
          <w:rFonts w:ascii="Arial" w:hAnsi="Arial" w:cs="Arial"/>
          <w:sz w:val="20"/>
          <w:szCs w:val="20"/>
        </w:rPr>
        <w:t xml:space="preserve"> </w:t>
      </w:r>
    </w:p>
    <w:p w:rsidR="00D73862" w:rsidRPr="00063B69" w:rsidRDefault="00D73862" w:rsidP="00D73862">
      <w:pPr>
        <w:autoSpaceDE w:val="0"/>
        <w:autoSpaceDN w:val="0"/>
        <w:adjustRightInd w:val="0"/>
        <w:spacing w:after="0" w:line="240" w:lineRule="auto"/>
        <w:rPr>
          <w:rFonts w:ascii="Arial" w:hAnsi="Arial" w:cs="Arial"/>
          <w:sz w:val="20"/>
          <w:szCs w:val="20"/>
        </w:rPr>
      </w:pPr>
    </w:p>
    <w:p w:rsidR="00D73862" w:rsidRPr="00063B69" w:rsidRDefault="00D73862" w:rsidP="00D73862">
      <w:pPr>
        <w:autoSpaceDE w:val="0"/>
        <w:autoSpaceDN w:val="0"/>
        <w:adjustRightInd w:val="0"/>
        <w:spacing w:after="0" w:line="240" w:lineRule="auto"/>
        <w:rPr>
          <w:rFonts w:ascii="Arial" w:hAnsi="Arial" w:cs="Arial"/>
          <w:sz w:val="20"/>
          <w:szCs w:val="20"/>
        </w:rPr>
      </w:pPr>
    </w:p>
    <w:p w:rsidR="00D73862" w:rsidRPr="00063B69" w:rsidRDefault="00D73862" w:rsidP="00D73862">
      <w:pPr>
        <w:autoSpaceDE w:val="0"/>
        <w:autoSpaceDN w:val="0"/>
        <w:adjustRightInd w:val="0"/>
        <w:spacing w:after="0" w:line="240" w:lineRule="auto"/>
        <w:rPr>
          <w:rFonts w:ascii="Arial" w:hAnsi="Arial" w:cs="Arial"/>
          <w:sz w:val="20"/>
          <w:szCs w:val="20"/>
        </w:rPr>
      </w:pPr>
    </w:p>
    <w:p w:rsidR="00D73862" w:rsidRPr="00063B69" w:rsidRDefault="00D73862" w:rsidP="00D73862">
      <w:pPr>
        <w:autoSpaceDE w:val="0"/>
        <w:autoSpaceDN w:val="0"/>
        <w:adjustRightInd w:val="0"/>
        <w:spacing w:after="0" w:line="240" w:lineRule="auto"/>
        <w:rPr>
          <w:rFonts w:ascii="Arial" w:hAnsi="Arial" w:cs="Arial"/>
          <w:sz w:val="20"/>
          <w:szCs w:val="20"/>
        </w:rPr>
      </w:pPr>
    </w:p>
    <w:p w:rsidR="00D73862" w:rsidRPr="00063B69" w:rsidRDefault="00063B69" w:rsidP="00D73862">
      <w:pPr>
        <w:autoSpaceDE w:val="0"/>
        <w:autoSpaceDN w:val="0"/>
        <w:adjustRightInd w:val="0"/>
        <w:spacing w:after="0" w:line="240" w:lineRule="auto"/>
        <w:rPr>
          <w:rFonts w:ascii="Arial" w:hAnsi="Arial" w:cs="Arial"/>
          <w:sz w:val="20"/>
          <w:szCs w:val="20"/>
        </w:rPr>
      </w:pPr>
      <w:r w:rsidRPr="00063B69">
        <w:rPr>
          <w:rFonts w:ascii="Arial" w:hAnsi="Arial" w:cs="Arial"/>
          <w:sz w:val="20"/>
          <w:szCs w:val="20"/>
        </w:rPr>
        <w:t>18</w:t>
      </w:r>
      <w:r w:rsidR="00D73862" w:rsidRPr="00063B69">
        <w:rPr>
          <w:rFonts w:ascii="Arial" w:hAnsi="Arial" w:cs="Arial"/>
          <w:sz w:val="20"/>
          <w:szCs w:val="20"/>
        </w:rPr>
        <w:t>.  Many of the proteins in the human body are enzymes that catalyze chemical reactions.  What is the relationship between enzymes and activation energy?</w:t>
      </w:r>
    </w:p>
    <w:p w:rsidR="00D73862" w:rsidRPr="00063B69" w:rsidRDefault="00D73862" w:rsidP="00D73862">
      <w:pPr>
        <w:autoSpaceDE w:val="0"/>
        <w:autoSpaceDN w:val="0"/>
        <w:adjustRightInd w:val="0"/>
        <w:spacing w:after="0" w:line="240" w:lineRule="auto"/>
        <w:ind w:left="720"/>
        <w:rPr>
          <w:rFonts w:ascii="Arial" w:hAnsi="Arial" w:cs="Arial"/>
          <w:sz w:val="20"/>
          <w:szCs w:val="20"/>
        </w:rPr>
      </w:pPr>
    </w:p>
    <w:p w:rsidR="00D73862" w:rsidRPr="00063B69" w:rsidRDefault="00D73862" w:rsidP="00E4551D">
      <w:pPr>
        <w:pStyle w:val="ListParagraph"/>
        <w:numPr>
          <w:ilvl w:val="0"/>
          <w:numId w:val="7"/>
        </w:numPr>
        <w:autoSpaceDE w:val="0"/>
        <w:autoSpaceDN w:val="0"/>
        <w:adjustRightInd w:val="0"/>
        <w:spacing w:after="0"/>
        <w:rPr>
          <w:rFonts w:ascii="Arial" w:hAnsi="Arial" w:cs="Arial"/>
          <w:sz w:val="20"/>
          <w:szCs w:val="20"/>
        </w:rPr>
      </w:pPr>
      <w:r w:rsidRPr="00063B69">
        <w:rPr>
          <w:rFonts w:ascii="Arial" w:hAnsi="Arial" w:cs="Arial"/>
          <w:sz w:val="20"/>
          <w:szCs w:val="20"/>
        </w:rPr>
        <w:t>When an enzyme catalyzes a reaction, it increases the activation energy of the reaction</w:t>
      </w:r>
    </w:p>
    <w:p w:rsidR="00D73862" w:rsidRPr="00063B69" w:rsidRDefault="00D73862" w:rsidP="00E4551D">
      <w:pPr>
        <w:pStyle w:val="ListParagraph"/>
        <w:numPr>
          <w:ilvl w:val="0"/>
          <w:numId w:val="7"/>
        </w:numPr>
        <w:autoSpaceDE w:val="0"/>
        <w:autoSpaceDN w:val="0"/>
        <w:adjustRightInd w:val="0"/>
        <w:spacing w:after="0"/>
        <w:rPr>
          <w:rFonts w:ascii="Arial" w:hAnsi="Arial" w:cs="Arial"/>
          <w:sz w:val="20"/>
          <w:szCs w:val="20"/>
        </w:rPr>
      </w:pPr>
      <w:r w:rsidRPr="00063B69">
        <w:rPr>
          <w:rFonts w:ascii="Arial" w:hAnsi="Arial" w:cs="Arial"/>
          <w:sz w:val="20"/>
          <w:szCs w:val="20"/>
        </w:rPr>
        <w:t>When an enzyme catalyzes a reaction, it increases the a</w:t>
      </w:r>
      <w:r w:rsidR="005C750F" w:rsidRPr="00063B69">
        <w:rPr>
          <w:rFonts w:ascii="Arial" w:hAnsi="Arial" w:cs="Arial"/>
          <w:sz w:val="20"/>
          <w:szCs w:val="20"/>
        </w:rPr>
        <w:t>ctivation energy of the product</w:t>
      </w:r>
    </w:p>
    <w:p w:rsidR="00D73862" w:rsidRPr="00063B69" w:rsidRDefault="00D73862" w:rsidP="00E4551D">
      <w:pPr>
        <w:pStyle w:val="ListParagraph"/>
        <w:numPr>
          <w:ilvl w:val="0"/>
          <w:numId w:val="7"/>
        </w:numPr>
        <w:autoSpaceDE w:val="0"/>
        <w:autoSpaceDN w:val="0"/>
        <w:adjustRightInd w:val="0"/>
        <w:spacing w:after="0"/>
        <w:rPr>
          <w:rFonts w:ascii="Arial" w:hAnsi="Arial" w:cs="Arial"/>
          <w:sz w:val="20"/>
          <w:szCs w:val="20"/>
        </w:rPr>
      </w:pPr>
      <w:r w:rsidRPr="00063B69">
        <w:rPr>
          <w:rFonts w:ascii="Arial" w:hAnsi="Arial" w:cs="Arial"/>
          <w:sz w:val="20"/>
          <w:szCs w:val="20"/>
        </w:rPr>
        <w:t>When an enzyme catalyzes a reaction, it decreases the ac</w:t>
      </w:r>
      <w:r w:rsidR="005C750F" w:rsidRPr="00063B69">
        <w:rPr>
          <w:rFonts w:ascii="Arial" w:hAnsi="Arial" w:cs="Arial"/>
          <w:sz w:val="20"/>
          <w:szCs w:val="20"/>
        </w:rPr>
        <w:t>tivation energy of the reaction</w:t>
      </w:r>
    </w:p>
    <w:p w:rsidR="00D73862" w:rsidRPr="00063B69" w:rsidRDefault="00D73862" w:rsidP="00E4551D">
      <w:pPr>
        <w:pStyle w:val="ListParagraph"/>
        <w:numPr>
          <w:ilvl w:val="0"/>
          <w:numId w:val="7"/>
        </w:numPr>
        <w:autoSpaceDE w:val="0"/>
        <w:autoSpaceDN w:val="0"/>
        <w:adjustRightInd w:val="0"/>
        <w:spacing w:after="0"/>
        <w:rPr>
          <w:rFonts w:ascii="Arial" w:hAnsi="Arial" w:cs="Arial"/>
          <w:sz w:val="20"/>
          <w:szCs w:val="20"/>
        </w:rPr>
      </w:pPr>
      <w:r w:rsidRPr="00063B69">
        <w:rPr>
          <w:rFonts w:ascii="Arial" w:hAnsi="Arial" w:cs="Arial"/>
          <w:sz w:val="20"/>
          <w:szCs w:val="20"/>
        </w:rPr>
        <w:t>When an enzyme catalyzes a reaction, it does not affect the ac</w:t>
      </w:r>
      <w:r w:rsidR="005C750F" w:rsidRPr="00063B69">
        <w:rPr>
          <w:rFonts w:ascii="Arial" w:hAnsi="Arial" w:cs="Arial"/>
          <w:sz w:val="20"/>
          <w:szCs w:val="20"/>
        </w:rPr>
        <w:t>tivation energy of the reaction</w:t>
      </w:r>
    </w:p>
    <w:p w:rsidR="00D73862" w:rsidRPr="00063B69" w:rsidRDefault="00D73862" w:rsidP="00E4551D">
      <w:pPr>
        <w:pStyle w:val="ListParagraph"/>
        <w:autoSpaceDE w:val="0"/>
        <w:autoSpaceDN w:val="0"/>
        <w:adjustRightInd w:val="0"/>
        <w:spacing w:after="0"/>
        <w:ind w:left="0"/>
        <w:rPr>
          <w:rFonts w:ascii="Arial" w:hAnsi="Arial" w:cs="Arial"/>
          <w:sz w:val="20"/>
          <w:szCs w:val="20"/>
        </w:rPr>
      </w:pPr>
    </w:p>
    <w:p w:rsidR="00D73862" w:rsidRPr="00063B69" w:rsidRDefault="00D73862" w:rsidP="00E4551D">
      <w:pPr>
        <w:pStyle w:val="ListParagraph"/>
        <w:autoSpaceDE w:val="0"/>
        <w:autoSpaceDN w:val="0"/>
        <w:adjustRightInd w:val="0"/>
        <w:spacing w:after="0"/>
        <w:ind w:left="0"/>
        <w:rPr>
          <w:rFonts w:ascii="Arial" w:hAnsi="Arial" w:cs="Arial"/>
          <w:sz w:val="20"/>
          <w:szCs w:val="20"/>
        </w:rPr>
      </w:pPr>
    </w:p>
    <w:p w:rsidR="00D73862" w:rsidRPr="00063B69" w:rsidRDefault="00D73862" w:rsidP="00D73862">
      <w:pPr>
        <w:pStyle w:val="ListParagraph"/>
        <w:autoSpaceDE w:val="0"/>
        <w:autoSpaceDN w:val="0"/>
        <w:adjustRightInd w:val="0"/>
        <w:spacing w:after="0" w:line="240" w:lineRule="auto"/>
        <w:ind w:left="0"/>
        <w:rPr>
          <w:rFonts w:ascii="Arial" w:hAnsi="Arial" w:cs="Arial"/>
          <w:sz w:val="20"/>
          <w:szCs w:val="20"/>
        </w:rPr>
      </w:pPr>
    </w:p>
    <w:p w:rsidR="00D73862" w:rsidRPr="00063B69" w:rsidRDefault="00D73862" w:rsidP="00D73862">
      <w:pPr>
        <w:pStyle w:val="ListParagraph"/>
        <w:autoSpaceDE w:val="0"/>
        <w:autoSpaceDN w:val="0"/>
        <w:adjustRightInd w:val="0"/>
        <w:spacing w:after="0" w:line="240" w:lineRule="auto"/>
        <w:ind w:left="0"/>
        <w:rPr>
          <w:rFonts w:ascii="Arial" w:hAnsi="Arial" w:cs="Arial"/>
          <w:sz w:val="20"/>
          <w:szCs w:val="20"/>
        </w:rPr>
      </w:pPr>
    </w:p>
    <w:tbl>
      <w:tblPr>
        <w:tblW w:w="5000" w:type="pct"/>
        <w:tblInd w:w="40" w:type="dxa"/>
        <w:tblLayout w:type="fixed"/>
        <w:tblCellMar>
          <w:left w:w="0" w:type="dxa"/>
          <w:right w:w="0" w:type="dxa"/>
        </w:tblCellMar>
        <w:tblLook w:val="04A0"/>
      </w:tblPr>
      <w:tblGrid>
        <w:gridCol w:w="11456"/>
      </w:tblGrid>
      <w:tr w:rsidR="00D73862" w:rsidRPr="00063B69" w:rsidTr="00576714">
        <w:trPr>
          <w:cantSplit/>
        </w:trPr>
        <w:tc>
          <w:tcPr>
            <w:tcW w:w="10880" w:type="dxa"/>
            <w:tcMar>
              <w:top w:w="40" w:type="dxa"/>
              <w:left w:w="40" w:type="dxa"/>
              <w:bottom w:w="40" w:type="dxa"/>
              <w:right w:w="40" w:type="dxa"/>
            </w:tcMar>
            <w:hideMark/>
          </w:tcPr>
          <w:p w:rsidR="00D73862" w:rsidRPr="00063B69" w:rsidRDefault="00063B69">
            <w:pPr>
              <w:widowControl w:val="0"/>
              <w:autoSpaceDE w:val="0"/>
              <w:autoSpaceDN w:val="0"/>
              <w:adjustRightInd w:val="0"/>
              <w:spacing w:after="0" w:line="240" w:lineRule="auto"/>
              <w:rPr>
                <w:rFonts w:ascii="Arial" w:hAnsi="Arial" w:cs="Arial"/>
                <w:sz w:val="20"/>
                <w:szCs w:val="20"/>
              </w:rPr>
            </w:pPr>
            <w:r w:rsidRPr="00063B69">
              <w:rPr>
                <w:rFonts w:ascii="Arial" w:hAnsi="Arial" w:cs="Arial"/>
                <w:sz w:val="20"/>
                <w:szCs w:val="20"/>
              </w:rPr>
              <w:t>19</w:t>
            </w:r>
            <w:r w:rsidR="00D73862" w:rsidRPr="00063B69">
              <w:rPr>
                <w:rFonts w:ascii="Arial" w:hAnsi="Arial" w:cs="Arial"/>
                <w:sz w:val="20"/>
                <w:szCs w:val="20"/>
              </w:rPr>
              <w:t xml:space="preserve">.   As food travels through the digestive system, it is exposed to a variety of pH levels.  The stomach has a pH of 2 due to the presence of hydrochloric acid (HC1), and the small intestine has a pH ranging from 7 to 9.  HC1 converts pepsinogen into pepsin, an enzyme that digests proteins in the stomach.  Which of the following </w:t>
            </w:r>
            <w:r w:rsidR="00D73862" w:rsidRPr="00063B69">
              <w:rPr>
                <w:rFonts w:ascii="Arial" w:hAnsi="Arial" w:cs="Arial"/>
                <w:bCs/>
                <w:sz w:val="20"/>
                <w:szCs w:val="20"/>
              </w:rPr>
              <w:t xml:space="preserve">most likely </w:t>
            </w:r>
            <w:r w:rsidR="00D73862" w:rsidRPr="00063B69">
              <w:rPr>
                <w:rFonts w:ascii="Arial" w:hAnsi="Arial" w:cs="Arial"/>
                <w:sz w:val="20"/>
                <w:szCs w:val="20"/>
              </w:rPr>
              <w:t>happens to pepsin as it enters the small intestine?</w:t>
            </w:r>
          </w:p>
          <w:p w:rsidR="00D73862" w:rsidRPr="00063B69" w:rsidRDefault="00D73862">
            <w:pPr>
              <w:widowControl w:val="0"/>
              <w:autoSpaceDE w:val="0"/>
              <w:autoSpaceDN w:val="0"/>
              <w:adjustRightInd w:val="0"/>
              <w:spacing w:after="0" w:line="240" w:lineRule="auto"/>
              <w:rPr>
                <w:rFonts w:ascii="Arial" w:hAnsi="Arial" w:cs="Arial"/>
                <w:sz w:val="20"/>
                <w:szCs w:val="20"/>
              </w:rPr>
            </w:pPr>
            <w:r w:rsidRPr="00063B69">
              <w:rPr>
                <w:rFonts w:ascii="Arial" w:hAnsi="Arial" w:cs="Arial"/>
                <w:sz w:val="20"/>
                <w:szCs w:val="20"/>
              </w:rPr>
              <w:t> </w:t>
            </w:r>
          </w:p>
        </w:tc>
      </w:tr>
      <w:tr w:rsidR="00D73862" w:rsidRPr="00063B69" w:rsidTr="00576714">
        <w:trPr>
          <w:cantSplit/>
          <w:trHeight w:val="1989"/>
        </w:trPr>
        <w:tc>
          <w:tcPr>
            <w:tcW w:w="10880" w:type="dxa"/>
            <w:hideMark/>
          </w:tcPr>
          <w:tbl>
            <w:tblPr>
              <w:tblW w:w="5000" w:type="pct"/>
              <w:tblLayout w:type="fixed"/>
              <w:tblCellMar>
                <w:left w:w="0" w:type="dxa"/>
                <w:right w:w="0" w:type="dxa"/>
              </w:tblCellMar>
              <w:tblLook w:val="04A0"/>
            </w:tblPr>
            <w:tblGrid>
              <w:gridCol w:w="818"/>
              <w:gridCol w:w="10638"/>
            </w:tblGrid>
            <w:tr w:rsidR="00D73862" w:rsidRPr="00063B69">
              <w:tc>
                <w:tcPr>
                  <w:tcW w:w="648" w:type="dxa"/>
                  <w:tcMar>
                    <w:top w:w="40" w:type="dxa"/>
                    <w:left w:w="40" w:type="dxa"/>
                    <w:bottom w:w="40" w:type="dxa"/>
                    <w:right w:w="40" w:type="dxa"/>
                  </w:tcMar>
                  <w:hideMark/>
                </w:tcPr>
                <w:p w:rsidR="00D73862" w:rsidRPr="00063B69" w:rsidRDefault="00D73862">
                  <w:pPr>
                    <w:widowControl w:val="0"/>
                    <w:autoSpaceDE w:val="0"/>
                    <w:autoSpaceDN w:val="0"/>
                    <w:adjustRightInd w:val="0"/>
                    <w:spacing w:after="0" w:line="240" w:lineRule="auto"/>
                    <w:jc w:val="right"/>
                    <w:rPr>
                      <w:rFonts w:ascii="Arial" w:hAnsi="Arial" w:cs="Arial"/>
                      <w:sz w:val="20"/>
                      <w:szCs w:val="20"/>
                    </w:rPr>
                  </w:pPr>
                  <w:r w:rsidRPr="00063B69">
                    <w:rPr>
                      <w:rFonts w:ascii="Arial" w:hAnsi="Arial" w:cs="Arial"/>
                      <w:sz w:val="20"/>
                      <w:szCs w:val="20"/>
                    </w:rPr>
                    <w:t>A.</w:t>
                  </w:r>
                </w:p>
              </w:tc>
              <w:tc>
                <w:tcPr>
                  <w:tcW w:w="8424" w:type="dxa"/>
                  <w:tcMar>
                    <w:top w:w="40" w:type="dxa"/>
                    <w:left w:w="40" w:type="dxa"/>
                    <w:bottom w:w="40" w:type="dxa"/>
                    <w:right w:w="40" w:type="dxa"/>
                  </w:tcMar>
                  <w:hideMark/>
                </w:tcPr>
                <w:p w:rsidR="00D73862" w:rsidRPr="00063B69" w:rsidRDefault="005C750F">
                  <w:pPr>
                    <w:widowControl w:val="0"/>
                    <w:autoSpaceDE w:val="0"/>
                    <w:autoSpaceDN w:val="0"/>
                    <w:adjustRightInd w:val="0"/>
                    <w:spacing w:after="0" w:line="240" w:lineRule="auto"/>
                    <w:rPr>
                      <w:rFonts w:ascii="Arial" w:hAnsi="Arial" w:cs="Arial"/>
                      <w:sz w:val="20"/>
                      <w:szCs w:val="20"/>
                    </w:rPr>
                  </w:pPr>
                  <w:r w:rsidRPr="00063B69">
                    <w:rPr>
                      <w:rFonts w:ascii="Arial" w:hAnsi="Arial" w:cs="Arial"/>
                      <w:sz w:val="20"/>
                      <w:szCs w:val="20"/>
                    </w:rPr>
                    <w:t>It will be destroyed</w:t>
                  </w:r>
                </w:p>
              </w:tc>
            </w:tr>
            <w:tr w:rsidR="00D73862" w:rsidRPr="00063B69">
              <w:tc>
                <w:tcPr>
                  <w:tcW w:w="648" w:type="dxa"/>
                  <w:tcMar>
                    <w:top w:w="40" w:type="dxa"/>
                    <w:left w:w="40" w:type="dxa"/>
                    <w:bottom w:w="40" w:type="dxa"/>
                    <w:right w:w="40" w:type="dxa"/>
                  </w:tcMar>
                  <w:hideMark/>
                </w:tcPr>
                <w:p w:rsidR="00D73862" w:rsidRPr="00063B69" w:rsidRDefault="00D73862">
                  <w:pPr>
                    <w:widowControl w:val="0"/>
                    <w:autoSpaceDE w:val="0"/>
                    <w:autoSpaceDN w:val="0"/>
                    <w:adjustRightInd w:val="0"/>
                    <w:spacing w:after="0" w:line="240" w:lineRule="auto"/>
                    <w:jc w:val="right"/>
                    <w:rPr>
                      <w:rFonts w:ascii="Arial" w:hAnsi="Arial" w:cs="Arial"/>
                      <w:sz w:val="20"/>
                      <w:szCs w:val="20"/>
                    </w:rPr>
                  </w:pPr>
                  <w:r w:rsidRPr="00063B69">
                    <w:rPr>
                      <w:rFonts w:ascii="Arial" w:hAnsi="Arial" w:cs="Arial"/>
                      <w:sz w:val="20"/>
                      <w:szCs w:val="20"/>
                    </w:rPr>
                    <w:t>B.</w:t>
                  </w:r>
                </w:p>
              </w:tc>
              <w:tc>
                <w:tcPr>
                  <w:tcW w:w="8424" w:type="dxa"/>
                  <w:tcMar>
                    <w:top w:w="40" w:type="dxa"/>
                    <w:left w:w="40" w:type="dxa"/>
                    <w:bottom w:w="40" w:type="dxa"/>
                    <w:right w:w="40" w:type="dxa"/>
                  </w:tcMar>
                  <w:hideMark/>
                </w:tcPr>
                <w:p w:rsidR="00D73862" w:rsidRPr="00063B69" w:rsidRDefault="005C750F">
                  <w:pPr>
                    <w:widowControl w:val="0"/>
                    <w:autoSpaceDE w:val="0"/>
                    <w:autoSpaceDN w:val="0"/>
                    <w:adjustRightInd w:val="0"/>
                    <w:spacing w:after="0" w:line="240" w:lineRule="auto"/>
                    <w:rPr>
                      <w:rFonts w:ascii="Arial" w:hAnsi="Arial" w:cs="Arial"/>
                      <w:sz w:val="20"/>
                      <w:szCs w:val="20"/>
                    </w:rPr>
                  </w:pPr>
                  <w:r w:rsidRPr="00063B69">
                    <w:rPr>
                      <w:rFonts w:ascii="Arial" w:hAnsi="Arial" w:cs="Arial"/>
                      <w:sz w:val="20"/>
                      <w:szCs w:val="20"/>
                    </w:rPr>
                    <w:t>It begins to replicate</w:t>
                  </w:r>
                </w:p>
              </w:tc>
            </w:tr>
            <w:tr w:rsidR="00D73862" w:rsidRPr="00063B69">
              <w:tc>
                <w:tcPr>
                  <w:tcW w:w="648" w:type="dxa"/>
                  <w:tcMar>
                    <w:top w:w="40" w:type="dxa"/>
                    <w:left w:w="40" w:type="dxa"/>
                    <w:bottom w:w="40" w:type="dxa"/>
                    <w:right w:w="40" w:type="dxa"/>
                  </w:tcMar>
                  <w:hideMark/>
                </w:tcPr>
                <w:p w:rsidR="00D73862" w:rsidRPr="00063B69" w:rsidRDefault="00D73862">
                  <w:pPr>
                    <w:widowControl w:val="0"/>
                    <w:autoSpaceDE w:val="0"/>
                    <w:autoSpaceDN w:val="0"/>
                    <w:adjustRightInd w:val="0"/>
                    <w:spacing w:after="0" w:line="240" w:lineRule="auto"/>
                    <w:jc w:val="right"/>
                    <w:rPr>
                      <w:rFonts w:ascii="Arial" w:hAnsi="Arial" w:cs="Arial"/>
                      <w:sz w:val="20"/>
                      <w:szCs w:val="20"/>
                    </w:rPr>
                  </w:pPr>
                  <w:r w:rsidRPr="00063B69">
                    <w:rPr>
                      <w:rFonts w:ascii="Arial" w:hAnsi="Arial" w:cs="Arial"/>
                      <w:sz w:val="20"/>
                      <w:szCs w:val="20"/>
                    </w:rPr>
                    <w:t>C.</w:t>
                  </w:r>
                </w:p>
              </w:tc>
              <w:tc>
                <w:tcPr>
                  <w:tcW w:w="8424" w:type="dxa"/>
                  <w:tcMar>
                    <w:top w:w="40" w:type="dxa"/>
                    <w:left w:w="40" w:type="dxa"/>
                    <w:bottom w:w="40" w:type="dxa"/>
                    <w:right w:w="40" w:type="dxa"/>
                  </w:tcMar>
                  <w:hideMark/>
                </w:tcPr>
                <w:p w:rsidR="00D73862" w:rsidRPr="00063B69" w:rsidRDefault="00D73862">
                  <w:pPr>
                    <w:widowControl w:val="0"/>
                    <w:autoSpaceDE w:val="0"/>
                    <w:autoSpaceDN w:val="0"/>
                    <w:adjustRightInd w:val="0"/>
                    <w:spacing w:after="0" w:line="240" w:lineRule="auto"/>
                    <w:rPr>
                      <w:rFonts w:ascii="Arial" w:hAnsi="Arial" w:cs="Arial"/>
                      <w:sz w:val="20"/>
                      <w:szCs w:val="20"/>
                    </w:rPr>
                  </w:pPr>
                  <w:r w:rsidRPr="00063B69">
                    <w:rPr>
                      <w:rFonts w:ascii="Arial" w:hAnsi="Arial" w:cs="Arial"/>
                      <w:sz w:val="20"/>
                      <w:szCs w:val="20"/>
                    </w:rPr>
                    <w:t>Its shape c</w:t>
                  </w:r>
                  <w:r w:rsidR="005C750F" w:rsidRPr="00063B69">
                    <w:rPr>
                      <w:rFonts w:ascii="Arial" w:hAnsi="Arial" w:cs="Arial"/>
                      <w:sz w:val="20"/>
                      <w:szCs w:val="20"/>
                    </w:rPr>
                    <w:t>hanges to engulf large proteins</w:t>
                  </w:r>
                </w:p>
              </w:tc>
            </w:tr>
            <w:tr w:rsidR="00D73862" w:rsidRPr="00063B69">
              <w:tc>
                <w:tcPr>
                  <w:tcW w:w="648" w:type="dxa"/>
                  <w:tcMar>
                    <w:top w:w="40" w:type="dxa"/>
                    <w:left w:w="40" w:type="dxa"/>
                    <w:bottom w:w="40" w:type="dxa"/>
                    <w:right w:w="40" w:type="dxa"/>
                  </w:tcMar>
                  <w:hideMark/>
                </w:tcPr>
                <w:p w:rsidR="00D73862" w:rsidRPr="00063B69" w:rsidRDefault="00D73862">
                  <w:pPr>
                    <w:widowControl w:val="0"/>
                    <w:autoSpaceDE w:val="0"/>
                    <w:autoSpaceDN w:val="0"/>
                    <w:adjustRightInd w:val="0"/>
                    <w:spacing w:after="0" w:line="240" w:lineRule="auto"/>
                    <w:jc w:val="right"/>
                    <w:rPr>
                      <w:rFonts w:ascii="Arial" w:hAnsi="Arial" w:cs="Arial"/>
                      <w:sz w:val="20"/>
                      <w:szCs w:val="20"/>
                    </w:rPr>
                  </w:pPr>
                  <w:r w:rsidRPr="00063B69">
                    <w:rPr>
                      <w:rFonts w:ascii="Arial" w:hAnsi="Arial" w:cs="Arial"/>
                      <w:sz w:val="20"/>
                      <w:szCs w:val="20"/>
                    </w:rPr>
                    <w:t>D.</w:t>
                  </w:r>
                </w:p>
              </w:tc>
              <w:tc>
                <w:tcPr>
                  <w:tcW w:w="8424" w:type="dxa"/>
                  <w:tcMar>
                    <w:top w:w="40" w:type="dxa"/>
                    <w:left w:w="40" w:type="dxa"/>
                    <w:bottom w:w="40" w:type="dxa"/>
                    <w:right w:w="40" w:type="dxa"/>
                  </w:tcMar>
                </w:tcPr>
                <w:p w:rsidR="00D73862" w:rsidRPr="00063B69" w:rsidRDefault="00D73862">
                  <w:pPr>
                    <w:widowControl w:val="0"/>
                    <w:autoSpaceDE w:val="0"/>
                    <w:autoSpaceDN w:val="0"/>
                    <w:adjustRightInd w:val="0"/>
                    <w:spacing w:after="0" w:line="240" w:lineRule="auto"/>
                    <w:rPr>
                      <w:rFonts w:ascii="Arial" w:hAnsi="Arial" w:cs="Arial"/>
                      <w:sz w:val="20"/>
                      <w:szCs w:val="20"/>
                    </w:rPr>
                  </w:pPr>
                  <w:r w:rsidRPr="00063B69">
                    <w:rPr>
                      <w:rFonts w:ascii="Arial" w:hAnsi="Arial" w:cs="Arial"/>
                      <w:sz w:val="20"/>
                      <w:szCs w:val="20"/>
                    </w:rPr>
                    <w:t>Its activity in</w:t>
                  </w:r>
                  <w:r w:rsidR="005C750F" w:rsidRPr="00063B69">
                    <w:rPr>
                      <w:rFonts w:ascii="Arial" w:hAnsi="Arial" w:cs="Arial"/>
                      <w:sz w:val="20"/>
                      <w:szCs w:val="20"/>
                    </w:rPr>
                    <w:t>creases to digest more proteins</w:t>
                  </w:r>
                </w:p>
                <w:p w:rsidR="00D73862" w:rsidRPr="00063B69" w:rsidRDefault="00D73862">
                  <w:pPr>
                    <w:widowControl w:val="0"/>
                    <w:autoSpaceDE w:val="0"/>
                    <w:autoSpaceDN w:val="0"/>
                    <w:adjustRightInd w:val="0"/>
                    <w:spacing w:after="0" w:line="240" w:lineRule="auto"/>
                    <w:rPr>
                      <w:rFonts w:ascii="Arial" w:hAnsi="Arial" w:cs="Arial"/>
                      <w:sz w:val="20"/>
                      <w:szCs w:val="20"/>
                    </w:rPr>
                  </w:pPr>
                </w:p>
                <w:p w:rsidR="00622386" w:rsidRPr="00063B69" w:rsidRDefault="00622386">
                  <w:pPr>
                    <w:widowControl w:val="0"/>
                    <w:autoSpaceDE w:val="0"/>
                    <w:autoSpaceDN w:val="0"/>
                    <w:adjustRightInd w:val="0"/>
                    <w:spacing w:after="0" w:line="240" w:lineRule="auto"/>
                    <w:rPr>
                      <w:rFonts w:ascii="Arial" w:hAnsi="Arial" w:cs="Arial"/>
                      <w:sz w:val="20"/>
                      <w:szCs w:val="20"/>
                    </w:rPr>
                  </w:pPr>
                </w:p>
              </w:tc>
            </w:tr>
          </w:tbl>
          <w:p w:rsidR="00D73862" w:rsidRPr="00063B69" w:rsidRDefault="00D73862">
            <w:pPr>
              <w:widowControl w:val="0"/>
              <w:autoSpaceDE w:val="0"/>
              <w:autoSpaceDN w:val="0"/>
              <w:adjustRightInd w:val="0"/>
              <w:spacing w:after="0" w:line="240" w:lineRule="auto"/>
              <w:rPr>
                <w:rFonts w:ascii="Arial" w:hAnsi="Arial" w:cs="Arial"/>
                <w:sz w:val="20"/>
                <w:szCs w:val="20"/>
              </w:rPr>
            </w:pPr>
          </w:p>
        </w:tc>
      </w:tr>
    </w:tbl>
    <w:p w:rsidR="00D540CE" w:rsidRPr="00063B69" w:rsidRDefault="00D540CE" w:rsidP="0049395C">
      <w:pPr>
        <w:spacing w:after="0" w:line="240" w:lineRule="auto"/>
        <w:textAlignment w:val="top"/>
        <w:rPr>
          <w:rFonts w:ascii="Arial" w:eastAsia="Times New Roman" w:hAnsi="Arial" w:cs="Arial"/>
          <w:sz w:val="20"/>
          <w:szCs w:val="20"/>
        </w:rPr>
      </w:pPr>
    </w:p>
    <w:p w:rsidR="00D540CE" w:rsidRPr="00063B69" w:rsidRDefault="00D540CE" w:rsidP="00D73862">
      <w:pPr>
        <w:spacing w:after="0" w:line="240" w:lineRule="auto"/>
        <w:jc w:val="center"/>
        <w:textAlignment w:val="top"/>
        <w:rPr>
          <w:rFonts w:ascii="Arial" w:eastAsia="Times New Roman" w:hAnsi="Arial" w:cs="Arial"/>
          <w:sz w:val="20"/>
          <w:szCs w:val="20"/>
        </w:rPr>
      </w:pPr>
    </w:p>
    <w:p w:rsidR="00D73862" w:rsidRDefault="00D73862" w:rsidP="00D73862">
      <w:pPr>
        <w:spacing w:after="0" w:line="240" w:lineRule="auto"/>
        <w:jc w:val="center"/>
        <w:textAlignment w:val="top"/>
        <w:rPr>
          <w:rFonts w:ascii="Arial" w:eastAsia="Times New Roman" w:hAnsi="Arial" w:cs="Arial"/>
          <w:sz w:val="20"/>
          <w:szCs w:val="20"/>
        </w:rPr>
      </w:pPr>
      <w:r w:rsidRPr="00063B69">
        <w:rPr>
          <w:rFonts w:ascii="Arial" w:eastAsia="Times New Roman" w:hAnsi="Arial" w:cs="Arial"/>
          <w:noProof/>
          <w:sz w:val="20"/>
          <w:szCs w:val="20"/>
        </w:rPr>
        <w:drawing>
          <wp:inline distT="0" distB="0" distL="0" distR="0">
            <wp:extent cx="1818005" cy="2104390"/>
            <wp:effectExtent l="19050" t="0" r="0" b="0"/>
            <wp:docPr id="16" name="d7687b86-ab94-4249-ac7f-e0621a2e6111" descr="Graph title is Enzyme Activity. The x-axis is labeled pH and ranges from five point zero to nine point zero in increments of zero point four. The y-axis is titled Percent of Maximum Activity and ranges from zero to one hundred in increments of ten. Line connects six data points: the first is at five point zero, fifty; the second is at five point eight, eighty; the third is at six point six, one hundred; the fourth is at seven point four, forty; the fifth is at eight point two, twenty; and the sixth is at nine point zero, 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7687b86-ab94-4249-ac7f-e0621a2e6111" descr="Graph title is Enzyme Activity. The x-axis is labeled pH and ranges from five point zero to nine point zero in increments of zero point four. The y-axis is titled Percent of Maximum Activity and ranges from zero to one hundred in increments of ten. Line connects six data points: the first is at five point zero, fifty; the second is at five point eight, eighty; the third is at six point six, one hundred; the fourth is at seven point four, forty; the fifth is at eight point two, twenty; and the sixth is at nine point zero, ten."/>
                    <pic:cNvPicPr>
                      <a:picLocks noChangeAspect="1" noChangeArrowheads="1"/>
                    </pic:cNvPicPr>
                  </pic:nvPicPr>
                  <pic:blipFill>
                    <a:blip r:embed="rId11" cstate="print"/>
                    <a:srcRect/>
                    <a:stretch>
                      <a:fillRect/>
                    </a:stretch>
                  </pic:blipFill>
                  <pic:spPr bwMode="auto">
                    <a:xfrm>
                      <a:off x="0" y="0"/>
                      <a:ext cx="1818005" cy="2104390"/>
                    </a:xfrm>
                    <a:prstGeom prst="rect">
                      <a:avLst/>
                    </a:prstGeom>
                    <a:noFill/>
                    <a:ln w="9525">
                      <a:noFill/>
                      <a:miter lim="800000"/>
                      <a:headEnd/>
                      <a:tailEnd/>
                    </a:ln>
                  </pic:spPr>
                </pic:pic>
              </a:graphicData>
            </a:graphic>
          </wp:inline>
        </w:drawing>
      </w:r>
    </w:p>
    <w:p w:rsidR="0049395C" w:rsidRDefault="0049395C" w:rsidP="00D73862">
      <w:pPr>
        <w:spacing w:after="0" w:line="240" w:lineRule="auto"/>
        <w:jc w:val="center"/>
        <w:textAlignment w:val="top"/>
        <w:rPr>
          <w:rFonts w:ascii="Arial" w:eastAsia="Times New Roman" w:hAnsi="Arial" w:cs="Arial"/>
          <w:sz w:val="20"/>
          <w:szCs w:val="20"/>
        </w:rPr>
      </w:pPr>
    </w:p>
    <w:p w:rsidR="0049395C" w:rsidRDefault="0049395C" w:rsidP="00D73862">
      <w:pPr>
        <w:spacing w:after="0" w:line="240" w:lineRule="auto"/>
        <w:jc w:val="center"/>
        <w:textAlignment w:val="top"/>
        <w:rPr>
          <w:rFonts w:ascii="Arial" w:eastAsia="Times New Roman" w:hAnsi="Arial" w:cs="Arial"/>
          <w:sz w:val="20"/>
          <w:szCs w:val="20"/>
        </w:rPr>
      </w:pPr>
    </w:p>
    <w:p w:rsidR="0049395C" w:rsidRPr="00063B69" w:rsidRDefault="0049395C" w:rsidP="00D73862">
      <w:pPr>
        <w:spacing w:after="0" w:line="240" w:lineRule="auto"/>
        <w:jc w:val="center"/>
        <w:textAlignment w:val="top"/>
        <w:rPr>
          <w:rFonts w:ascii="Arial" w:eastAsia="Times New Roman" w:hAnsi="Arial" w:cs="Arial"/>
          <w:sz w:val="20"/>
          <w:szCs w:val="20"/>
        </w:rPr>
      </w:pPr>
    </w:p>
    <w:p w:rsidR="00D540CE" w:rsidRDefault="00063B69" w:rsidP="00E4551D">
      <w:pPr>
        <w:widowControl w:val="0"/>
        <w:autoSpaceDE w:val="0"/>
        <w:autoSpaceDN w:val="0"/>
        <w:adjustRightInd w:val="0"/>
        <w:spacing w:after="0" w:line="240" w:lineRule="auto"/>
        <w:rPr>
          <w:rFonts w:ascii="Arial" w:eastAsia="Times New Roman" w:hAnsi="Arial" w:cs="Arial"/>
          <w:sz w:val="20"/>
          <w:szCs w:val="20"/>
        </w:rPr>
      </w:pPr>
      <w:r w:rsidRPr="00063B69">
        <w:rPr>
          <w:rFonts w:ascii="Arial" w:eastAsia="Times New Roman" w:hAnsi="Arial" w:cs="Arial"/>
          <w:sz w:val="20"/>
          <w:szCs w:val="20"/>
        </w:rPr>
        <w:t>20</w:t>
      </w:r>
      <w:r w:rsidR="00E4551D" w:rsidRPr="00063B69">
        <w:rPr>
          <w:rFonts w:ascii="Arial" w:eastAsia="Times New Roman" w:hAnsi="Arial" w:cs="Arial"/>
          <w:sz w:val="20"/>
          <w:szCs w:val="20"/>
        </w:rPr>
        <w:t>.</w:t>
      </w:r>
      <w:r w:rsidR="00D540CE" w:rsidRPr="00063B69">
        <w:rPr>
          <w:rFonts w:ascii="Arial" w:eastAsia="Times New Roman" w:hAnsi="Arial" w:cs="Arial"/>
          <w:sz w:val="20"/>
          <w:szCs w:val="20"/>
        </w:rPr>
        <w:t xml:space="preserve"> The graph above shows how the activity of an enzyme changes over a range of pH values.</w:t>
      </w:r>
    </w:p>
    <w:p w:rsidR="00925F37" w:rsidRPr="00063B69" w:rsidRDefault="00925F37" w:rsidP="00E4551D">
      <w:pPr>
        <w:widowControl w:val="0"/>
        <w:autoSpaceDE w:val="0"/>
        <w:autoSpaceDN w:val="0"/>
        <w:adjustRightInd w:val="0"/>
        <w:spacing w:after="0" w:line="240" w:lineRule="auto"/>
        <w:rPr>
          <w:rFonts w:ascii="Arial" w:eastAsia="Times New Roman" w:hAnsi="Arial" w:cs="Arial"/>
          <w:sz w:val="20"/>
          <w:szCs w:val="20"/>
        </w:rPr>
      </w:pPr>
    </w:p>
    <w:p w:rsidR="00D540CE" w:rsidRPr="00063B69" w:rsidRDefault="00D540CE" w:rsidP="00D73862">
      <w:pPr>
        <w:widowControl w:val="0"/>
        <w:autoSpaceDE w:val="0"/>
        <w:autoSpaceDN w:val="0"/>
        <w:adjustRightInd w:val="0"/>
        <w:spacing w:after="0" w:line="240" w:lineRule="auto"/>
        <w:rPr>
          <w:rFonts w:ascii="Arial" w:eastAsia="Times New Roman" w:hAnsi="Arial" w:cs="Arial"/>
          <w:sz w:val="20"/>
          <w:szCs w:val="20"/>
        </w:rPr>
      </w:pPr>
    </w:p>
    <w:p w:rsidR="00D73862" w:rsidRDefault="00E4551D" w:rsidP="00E4551D">
      <w:pPr>
        <w:widowControl w:val="0"/>
        <w:autoSpaceDE w:val="0"/>
        <w:autoSpaceDN w:val="0"/>
        <w:adjustRightInd w:val="0"/>
        <w:spacing w:after="0" w:line="240" w:lineRule="auto"/>
        <w:ind w:left="360"/>
        <w:rPr>
          <w:rFonts w:ascii="Arial" w:hAnsi="Arial" w:cs="Arial"/>
          <w:b/>
          <w:i/>
          <w:sz w:val="20"/>
          <w:szCs w:val="20"/>
        </w:rPr>
      </w:pPr>
      <w:r w:rsidRPr="00063B69">
        <w:rPr>
          <w:rFonts w:ascii="Arial" w:hAnsi="Arial" w:cs="Arial"/>
          <w:sz w:val="20"/>
          <w:szCs w:val="20"/>
        </w:rPr>
        <w:t xml:space="preserve"> </w:t>
      </w:r>
      <w:r w:rsidR="00D73862" w:rsidRPr="00063B69">
        <w:rPr>
          <w:rFonts w:ascii="Arial" w:hAnsi="Arial" w:cs="Arial"/>
          <w:b/>
          <w:i/>
          <w:sz w:val="20"/>
          <w:szCs w:val="20"/>
        </w:rPr>
        <w:t>Which of the following conclusions can be drawn from this graph?</w:t>
      </w:r>
    </w:p>
    <w:p w:rsidR="0049395C" w:rsidRPr="00063B69" w:rsidRDefault="0049395C" w:rsidP="00E4551D">
      <w:pPr>
        <w:widowControl w:val="0"/>
        <w:autoSpaceDE w:val="0"/>
        <w:autoSpaceDN w:val="0"/>
        <w:adjustRightInd w:val="0"/>
        <w:spacing w:after="0" w:line="240" w:lineRule="auto"/>
        <w:ind w:left="360"/>
        <w:rPr>
          <w:rFonts w:ascii="Arial" w:hAnsi="Arial" w:cs="Arial"/>
          <w:b/>
          <w:i/>
          <w:sz w:val="20"/>
          <w:szCs w:val="20"/>
        </w:rPr>
      </w:pPr>
    </w:p>
    <w:p w:rsidR="00D73862" w:rsidRPr="00063B69" w:rsidRDefault="00D73862" w:rsidP="00D73862">
      <w:pPr>
        <w:widowControl w:val="0"/>
        <w:autoSpaceDE w:val="0"/>
        <w:autoSpaceDN w:val="0"/>
        <w:adjustRightInd w:val="0"/>
        <w:spacing w:after="0" w:line="240" w:lineRule="auto"/>
        <w:rPr>
          <w:rFonts w:ascii="Arial" w:hAnsi="Arial" w:cs="Arial"/>
          <w:sz w:val="20"/>
          <w:szCs w:val="20"/>
        </w:rPr>
      </w:pPr>
    </w:p>
    <w:p w:rsidR="00D73862" w:rsidRPr="00063B69" w:rsidRDefault="00D73862" w:rsidP="00E4551D">
      <w:pPr>
        <w:widowControl w:val="0"/>
        <w:autoSpaceDE w:val="0"/>
        <w:autoSpaceDN w:val="0"/>
        <w:adjustRightInd w:val="0"/>
        <w:spacing w:after="0"/>
        <w:ind w:left="720"/>
        <w:rPr>
          <w:rFonts w:ascii="Arial" w:hAnsi="Arial" w:cs="Arial"/>
          <w:sz w:val="20"/>
          <w:szCs w:val="20"/>
        </w:rPr>
      </w:pPr>
      <w:r w:rsidRPr="00063B69">
        <w:rPr>
          <w:rFonts w:ascii="Arial" w:hAnsi="Arial" w:cs="Arial"/>
          <w:sz w:val="20"/>
          <w:szCs w:val="20"/>
        </w:rPr>
        <w:t xml:space="preserve">A.  The </w:t>
      </w:r>
      <w:r w:rsidR="00925F37">
        <w:rPr>
          <w:rFonts w:ascii="Arial" w:hAnsi="Arial" w:cs="Arial"/>
          <w:sz w:val="20"/>
          <w:szCs w:val="20"/>
        </w:rPr>
        <w:t>optimum pH of the enzyme is 6.6</w:t>
      </w:r>
    </w:p>
    <w:p w:rsidR="00D73862" w:rsidRPr="00063B69" w:rsidRDefault="00D73862" w:rsidP="00E4551D">
      <w:pPr>
        <w:widowControl w:val="0"/>
        <w:autoSpaceDE w:val="0"/>
        <w:autoSpaceDN w:val="0"/>
        <w:adjustRightInd w:val="0"/>
        <w:spacing w:after="0"/>
        <w:ind w:left="720"/>
        <w:rPr>
          <w:rFonts w:ascii="Arial" w:hAnsi="Arial" w:cs="Arial"/>
          <w:sz w:val="20"/>
          <w:szCs w:val="20"/>
        </w:rPr>
      </w:pPr>
      <w:r w:rsidRPr="00063B69">
        <w:rPr>
          <w:rFonts w:ascii="Arial" w:hAnsi="Arial" w:cs="Arial"/>
          <w:sz w:val="20"/>
          <w:szCs w:val="20"/>
        </w:rPr>
        <w:t>B.  The optimum pH of the enzyme is 5.8</w:t>
      </w:r>
    </w:p>
    <w:p w:rsidR="00D73862" w:rsidRPr="00063B69" w:rsidRDefault="00D73862" w:rsidP="00E4551D">
      <w:pPr>
        <w:widowControl w:val="0"/>
        <w:autoSpaceDE w:val="0"/>
        <w:autoSpaceDN w:val="0"/>
        <w:adjustRightInd w:val="0"/>
        <w:spacing w:after="0"/>
        <w:ind w:left="720"/>
        <w:rPr>
          <w:rFonts w:ascii="Arial" w:hAnsi="Arial" w:cs="Arial"/>
          <w:sz w:val="20"/>
          <w:szCs w:val="20"/>
        </w:rPr>
      </w:pPr>
      <w:r w:rsidRPr="00063B69">
        <w:rPr>
          <w:rFonts w:ascii="Arial" w:hAnsi="Arial" w:cs="Arial"/>
          <w:sz w:val="20"/>
          <w:szCs w:val="20"/>
        </w:rPr>
        <w:t>C.  The enzyme’s activity continually increases as pH increases from 5.0 to 9.0</w:t>
      </w:r>
    </w:p>
    <w:p w:rsidR="00D73862" w:rsidRPr="00063B69" w:rsidRDefault="00D73862" w:rsidP="00E4551D">
      <w:pPr>
        <w:widowControl w:val="0"/>
        <w:autoSpaceDE w:val="0"/>
        <w:autoSpaceDN w:val="0"/>
        <w:adjustRightInd w:val="0"/>
        <w:spacing w:after="0"/>
        <w:ind w:left="720"/>
        <w:rPr>
          <w:rFonts w:ascii="Arial" w:hAnsi="Arial" w:cs="Arial"/>
          <w:sz w:val="20"/>
          <w:szCs w:val="20"/>
        </w:rPr>
      </w:pPr>
      <w:r w:rsidRPr="00063B69">
        <w:rPr>
          <w:rFonts w:ascii="Arial" w:hAnsi="Arial" w:cs="Arial"/>
          <w:sz w:val="20"/>
          <w:szCs w:val="20"/>
        </w:rPr>
        <w:t xml:space="preserve">D.  The enzyme’s activity is greater around </w:t>
      </w:r>
      <w:r w:rsidR="00925F37">
        <w:rPr>
          <w:rFonts w:ascii="Arial" w:hAnsi="Arial" w:cs="Arial"/>
          <w:sz w:val="20"/>
          <w:szCs w:val="20"/>
        </w:rPr>
        <w:t>pH of 8.0 than around pH of 5.0</w:t>
      </w:r>
    </w:p>
    <w:p w:rsidR="00D73862" w:rsidRPr="00063B69" w:rsidRDefault="00D73862" w:rsidP="00D73862">
      <w:pPr>
        <w:widowControl w:val="0"/>
        <w:autoSpaceDE w:val="0"/>
        <w:autoSpaceDN w:val="0"/>
        <w:adjustRightInd w:val="0"/>
        <w:spacing w:after="0" w:line="240" w:lineRule="auto"/>
        <w:rPr>
          <w:rFonts w:ascii="Arial" w:hAnsi="Arial" w:cs="Arial"/>
          <w:sz w:val="20"/>
          <w:szCs w:val="20"/>
        </w:rPr>
      </w:pPr>
    </w:p>
    <w:p w:rsidR="00D73862" w:rsidRPr="00063B69" w:rsidRDefault="00D73862" w:rsidP="00D73862">
      <w:pPr>
        <w:widowControl w:val="0"/>
        <w:autoSpaceDE w:val="0"/>
        <w:autoSpaceDN w:val="0"/>
        <w:adjustRightInd w:val="0"/>
        <w:spacing w:after="0" w:line="240" w:lineRule="auto"/>
        <w:rPr>
          <w:rFonts w:ascii="Arial" w:hAnsi="Arial" w:cs="Arial"/>
          <w:sz w:val="20"/>
          <w:szCs w:val="20"/>
        </w:rPr>
      </w:pPr>
    </w:p>
    <w:p w:rsidR="00B67D69" w:rsidRDefault="00B67D69" w:rsidP="00D73862">
      <w:pPr>
        <w:widowControl w:val="0"/>
        <w:autoSpaceDE w:val="0"/>
        <w:autoSpaceDN w:val="0"/>
        <w:adjustRightInd w:val="0"/>
        <w:spacing w:after="0" w:line="240" w:lineRule="auto"/>
        <w:rPr>
          <w:rFonts w:ascii="Arial" w:hAnsi="Arial" w:cs="Arial"/>
          <w:sz w:val="20"/>
          <w:szCs w:val="20"/>
        </w:rPr>
      </w:pPr>
    </w:p>
    <w:p w:rsidR="0049395C" w:rsidRDefault="0049395C" w:rsidP="00D73862">
      <w:pPr>
        <w:widowControl w:val="0"/>
        <w:autoSpaceDE w:val="0"/>
        <w:autoSpaceDN w:val="0"/>
        <w:adjustRightInd w:val="0"/>
        <w:spacing w:after="0" w:line="240" w:lineRule="auto"/>
        <w:rPr>
          <w:rFonts w:ascii="Arial" w:hAnsi="Arial" w:cs="Arial"/>
          <w:sz w:val="20"/>
          <w:szCs w:val="20"/>
        </w:rPr>
      </w:pPr>
    </w:p>
    <w:p w:rsidR="0049395C" w:rsidRDefault="0049395C" w:rsidP="00D73862">
      <w:pPr>
        <w:widowControl w:val="0"/>
        <w:autoSpaceDE w:val="0"/>
        <w:autoSpaceDN w:val="0"/>
        <w:adjustRightInd w:val="0"/>
        <w:spacing w:after="0" w:line="240" w:lineRule="auto"/>
        <w:rPr>
          <w:rFonts w:ascii="Arial" w:hAnsi="Arial" w:cs="Arial"/>
          <w:sz w:val="20"/>
          <w:szCs w:val="20"/>
        </w:rPr>
      </w:pPr>
    </w:p>
    <w:p w:rsidR="0049395C" w:rsidRPr="00063B69" w:rsidRDefault="0049395C" w:rsidP="00D73862">
      <w:pPr>
        <w:widowControl w:val="0"/>
        <w:autoSpaceDE w:val="0"/>
        <w:autoSpaceDN w:val="0"/>
        <w:adjustRightInd w:val="0"/>
        <w:spacing w:after="0" w:line="240" w:lineRule="auto"/>
        <w:rPr>
          <w:rFonts w:ascii="Arial" w:hAnsi="Arial" w:cs="Arial"/>
          <w:sz w:val="20"/>
          <w:szCs w:val="20"/>
        </w:rPr>
      </w:pPr>
    </w:p>
    <w:p w:rsidR="00D73862" w:rsidRPr="00063B69" w:rsidRDefault="00D73862" w:rsidP="00D73862">
      <w:pPr>
        <w:widowControl w:val="0"/>
        <w:autoSpaceDE w:val="0"/>
        <w:autoSpaceDN w:val="0"/>
        <w:adjustRightInd w:val="0"/>
        <w:spacing w:after="0" w:line="240" w:lineRule="auto"/>
        <w:rPr>
          <w:rFonts w:ascii="Arial" w:hAnsi="Arial" w:cs="Arial"/>
          <w:sz w:val="20"/>
          <w:szCs w:val="20"/>
        </w:rPr>
      </w:pPr>
    </w:p>
    <w:p w:rsidR="00B67D69" w:rsidRPr="00063B69" w:rsidRDefault="00063B69" w:rsidP="00B67D69">
      <w:pPr>
        <w:spacing w:after="105"/>
        <w:rPr>
          <w:rFonts w:ascii="Arial" w:eastAsia="Times New Roman" w:hAnsi="Arial" w:cs="Arial"/>
          <w:sz w:val="20"/>
          <w:szCs w:val="20"/>
        </w:rPr>
      </w:pPr>
      <w:r w:rsidRPr="00063B69">
        <w:rPr>
          <w:rFonts w:ascii="Arial" w:hAnsi="Arial" w:cs="Arial"/>
          <w:sz w:val="20"/>
          <w:szCs w:val="20"/>
        </w:rPr>
        <w:t>21</w:t>
      </w:r>
      <w:r w:rsidR="00B67D69" w:rsidRPr="00063B69">
        <w:rPr>
          <w:rFonts w:ascii="Arial" w:hAnsi="Arial" w:cs="Arial"/>
          <w:sz w:val="20"/>
          <w:szCs w:val="20"/>
        </w:rPr>
        <w:t xml:space="preserve">.  </w:t>
      </w:r>
      <w:r w:rsidR="00B67D69" w:rsidRPr="00063B69">
        <w:rPr>
          <w:rFonts w:ascii="Arial" w:eastAsia="Times New Roman" w:hAnsi="Arial" w:cs="Arial"/>
          <w:sz w:val="20"/>
          <w:szCs w:val="20"/>
        </w:rPr>
        <w:t>The human body maintains a temperature of around 98.6 degrees at all times. Enzymes are involved in almost every chemical reaction in the body. Which of the following describes the connection between these two statements? </w:t>
      </w:r>
    </w:p>
    <w:p w:rsidR="00B67D69" w:rsidRPr="00063B69" w:rsidRDefault="00B67D69" w:rsidP="00B67D69">
      <w:pPr>
        <w:widowControl w:val="0"/>
        <w:autoSpaceDE w:val="0"/>
        <w:autoSpaceDN w:val="0"/>
        <w:adjustRightInd w:val="0"/>
        <w:spacing w:after="0" w:line="240" w:lineRule="auto"/>
        <w:rPr>
          <w:rFonts w:ascii="Arial" w:hAnsi="Arial" w:cs="Arial"/>
          <w:sz w:val="20"/>
          <w:szCs w:val="20"/>
        </w:rPr>
      </w:pPr>
    </w:p>
    <w:p w:rsidR="00B67D69" w:rsidRPr="00063B69" w:rsidRDefault="00B67D69" w:rsidP="00925F37">
      <w:pPr>
        <w:spacing w:after="0"/>
        <w:ind w:left="720"/>
        <w:rPr>
          <w:rFonts w:ascii="Arial" w:eastAsia="Times New Roman" w:hAnsi="Arial" w:cs="Arial"/>
          <w:sz w:val="20"/>
          <w:szCs w:val="20"/>
        </w:rPr>
      </w:pPr>
      <w:r w:rsidRPr="00063B69">
        <w:rPr>
          <w:rFonts w:ascii="Arial" w:eastAsia="Times New Roman" w:hAnsi="Arial" w:cs="Arial"/>
          <w:bCs/>
          <w:sz w:val="20"/>
          <w:szCs w:val="20"/>
        </w:rPr>
        <w:t>A.  Enzymes function</w:t>
      </w:r>
      <w:r w:rsidR="00925F37">
        <w:rPr>
          <w:rFonts w:ascii="Arial" w:eastAsia="Times New Roman" w:hAnsi="Arial" w:cs="Arial"/>
          <w:bCs/>
          <w:sz w:val="20"/>
          <w:szCs w:val="20"/>
        </w:rPr>
        <w:t xml:space="preserve"> best at a specific temperature</w:t>
      </w:r>
    </w:p>
    <w:p w:rsidR="00B67D69" w:rsidRPr="00063B69" w:rsidRDefault="00B67D69" w:rsidP="00925F37">
      <w:pPr>
        <w:spacing w:after="0"/>
        <w:ind w:left="720"/>
        <w:rPr>
          <w:rFonts w:ascii="Arial" w:eastAsia="Times New Roman" w:hAnsi="Arial" w:cs="Arial"/>
          <w:sz w:val="20"/>
          <w:szCs w:val="20"/>
        </w:rPr>
      </w:pPr>
      <w:r w:rsidRPr="00063B69">
        <w:rPr>
          <w:rFonts w:ascii="Arial" w:eastAsia="Times New Roman" w:hAnsi="Arial" w:cs="Arial"/>
          <w:bCs/>
          <w:sz w:val="20"/>
          <w:szCs w:val="20"/>
        </w:rPr>
        <w:t xml:space="preserve">B. The body needs to be warm to </w:t>
      </w:r>
      <w:r w:rsidR="00925F37">
        <w:rPr>
          <w:rFonts w:ascii="Arial" w:eastAsia="Times New Roman" w:hAnsi="Arial" w:cs="Arial"/>
          <w:bCs/>
          <w:sz w:val="20"/>
          <w:szCs w:val="20"/>
        </w:rPr>
        <w:t>prevent hypothermia</w:t>
      </w:r>
    </w:p>
    <w:p w:rsidR="00B67D69" w:rsidRPr="00063B69" w:rsidRDefault="00B67D69" w:rsidP="00925F37">
      <w:pPr>
        <w:spacing w:after="0"/>
        <w:ind w:left="720"/>
        <w:rPr>
          <w:rFonts w:ascii="Arial" w:eastAsia="Times New Roman" w:hAnsi="Arial" w:cs="Arial"/>
          <w:sz w:val="20"/>
          <w:szCs w:val="20"/>
        </w:rPr>
      </w:pPr>
      <w:r w:rsidRPr="00063B69">
        <w:rPr>
          <w:rFonts w:ascii="Arial" w:eastAsia="Times New Roman" w:hAnsi="Arial" w:cs="Arial"/>
          <w:bCs/>
          <w:sz w:val="20"/>
          <w:szCs w:val="20"/>
        </w:rPr>
        <w:t>C. The body is kept relatively warm to</w:t>
      </w:r>
      <w:r w:rsidR="00925F37">
        <w:rPr>
          <w:rFonts w:ascii="Arial" w:eastAsia="Times New Roman" w:hAnsi="Arial" w:cs="Arial"/>
          <w:bCs/>
          <w:sz w:val="20"/>
          <w:szCs w:val="20"/>
        </w:rPr>
        <w:t xml:space="preserve"> prevent too much enzyme action</w:t>
      </w:r>
      <w:r w:rsidRPr="00063B69">
        <w:rPr>
          <w:rFonts w:ascii="Arial" w:eastAsia="Times New Roman" w:hAnsi="Arial" w:cs="Arial"/>
          <w:bCs/>
          <w:sz w:val="20"/>
          <w:szCs w:val="20"/>
        </w:rPr>
        <w:t> </w:t>
      </w:r>
    </w:p>
    <w:p w:rsidR="00B67D69" w:rsidRPr="00063B69" w:rsidRDefault="00B67D69" w:rsidP="00925F37">
      <w:pPr>
        <w:spacing w:after="0"/>
        <w:ind w:left="720"/>
        <w:rPr>
          <w:rFonts w:ascii="Arial" w:eastAsia="Times New Roman" w:hAnsi="Arial" w:cs="Arial"/>
          <w:sz w:val="20"/>
          <w:szCs w:val="20"/>
        </w:rPr>
      </w:pPr>
      <w:r w:rsidRPr="00063B69">
        <w:rPr>
          <w:rFonts w:ascii="Arial" w:eastAsia="Times New Roman" w:hAnsi="Arial" w:cs="Arial"/>
          <w:bCs/>
          <w:sz w:val="20"/>
          <w:szCs w:val="20"/>
        </w:rPr>
        <w:t>D. There is no connec</w:t>
      </w:r>
      <w:r w:rsidR="00925F37">
        <w:rPr>
          <w:rFonts w:ascii="Arial" w:eastAsia="Times New Roman" w:hAnsi="Arial" w:cs="Arial"/>
          <w:bCs/>
          <w:sz w:val="20"/>
          <w:szCs w:val="20"/>
        </w:rPr>
        <w:t>tion between the two statements</w:t>
      </w:r>
    </w:p>
    <w:p w:rsidR="00D73862" w:rsidRPr="00063B69" w:rsidRDefault="00D73862" w:rsidP="00E4551D">
      <w:pPr>
        <w:widowControl w:val="0"/>
        <w:autoSpaceDE w:val="0"/>
        <w:autoSpaceDN w:val="0"/>
        <w:adjustRightInd w:val="0"/>
        <w:spacing w:after="0" w:line="240" w:lineRule="auto"/>
        <w:ind w:left="720"/>
        <w:rPr>
          <w:rFonts w:ascii="Arial" w:hAnsi="Arial" w:cs="Arial"/>
          <w:sz w:val="20"/>
          <w:szCs w:val="20"/>
        </w:rPr>
      </w:pPr>
    </w:p>
    <w:p w:rsidR="00D73862" w:rsidRDefault="00D73862" w:rsidP="00D73862">
      <w:pPr>
        <w:widowControl w:val="0"/>
        <w:autoSpaceDE w:val="0"/>
        <w:autoSpaceDN w:val="0"/>
        <w:adjustRightInd w:val="0"/>
        <w:spacing w:after="0" w:line="240" w:lineRule="auto"/>
        <w:rPr>
          <w:rFonts w:ascii="Arial" w:hAnsi="Arial" w:cs="Arial"/>
          <w:sz w:val="20"/>
          <w:szCs w:val="20"/>
        </w:rPr>
      </w:pPr>
    </w:p>
    <w:p w:rsidR="0049395C" w:rsidRPr="00063B69" w:rsidRDefault="0049395C" w:rsidP="00D73862">
      <w:pPr>
        <w:widowControl w:val="0"/>
        <w:autoSpaceDE w:val="0"/>
        <w:autoSpaceDN w:val="0"/>
        <w:adjustRightInd w:val="0"/>
        <w:spacing w:after="0" w:line="240" w:lineRule="auto"/>
        <w:rPr>
          <w:rFonts w:ascii="Arial" w:hAnsi="Arial" w:cs="Arial"/>
          <w:sz w:val="20"/>
          <w:szCs w:val="20"/>
        </w:rPr>
      </w:pPr>
    </w:p>
    <w:p w:rsidR="00B67D69" w:rsidRPr="00063B69" w:rsidRDefault="00B67D69" w:rsidP="00D73862">
      <w:pPr>
        <w:widowControl w:val="0"/>
        <w:autoSpaceDE w:val="0"/>
        <w:autoSpaceDN w:val="0"/>
        <w:adjustRightInd w:val="0"/>
        <w:spacing w:after="0" w:line="240" w:lineRule="auto"/>
        <w:rPr>
          <w:rFonts w:ascii="Arial" w:hAnsi="Arial" w:cs="Arial"/>
          <w:sz w:val="20"/>
          <w:szCs w:val="20"/>
        </w:rPr>
      </w:pPr>
    </w:p>
    <w:tbl>
      <w:tblPr>
        <w:tblW w:w="5000" w:type="pct"/>
        <w:tblInd w:w="40" w:type="dxa"/>
        <w:tblLayout w:type="fixed"/>
        <w:tblCellMar>
          <w:left w:w="0" w:type="dxa"/>
          <w:right w:w="0" w:type="dxa"/>
        </w:tblCellMar>
        <w:tblLook w:val="04A0"/>
      </w:tblPr>
      <w:tblGrid>
        <w:gridCol w:w="11456"/>
      </w:tblGrid>
      <w:tr w:rsidR="00D73862" w:rsidRPr="00063B69" w:rsidTr="00B67D69">
        <w:trPr>
          <w:cantSplit/>
          <w:trHeight w:val="65"/>
        </w:trPr>
        <w:tc>
          <w:tcPr>
            <w:tcW w:w="9440" w:type="dxa"/>
            <w:tcMar>
              <w:top w:w="40" w:type="dxa"/>
              <w:left w:w="40" w:type="dxa"/>
              <w:bottom w:w="40" w:type="dxa"/>
              <w:right w:w="40" w:type="dxa"/>
            </w:tcMar>
            <w:hideMark/>
          </w:tcPr>
          <w:p w:rsidR="00D73862" w:rsidRPr="00063B69" w:rsidRDefault="00D73862">
            <w:pPr>
              <w:widowControl w:val="0"/>
              <w:autoSpaceDE w:val="0"/>
              <w:autoSpaceDN w:val="0"/>
              <w:adjustRightInd w:val="0"/>
              <w:spacing w:after="0" w:line="280" w:lineRule="atLeast"/>
              <w:rPr>
                <w:rFonts w:ascii="Arial" w:hAnsi="Arial" w:cs="Arial"/>
                <w:sz w:val="20"/>
                <w:szCs w:val="20"/>
              </w:rPr>
            </w:pPr>
          </w:p>
        </w:tc>
      </w:tr>
      <w:tr w:rsidR="00D73862" w:rsidRPr="00063B69" w:rsidTr="00D73862">
        <w:trPr>
          <w:cantSplit/>
        </w:trPr>
        <w:tc>
          <w:tcPr>
            <w:tcW w:w="9440" w:type="dxa"/>
            <w:hideMark/>
          </w:tcPr>
          <w:p w:rsidR="00D73862" w:rsidRPr="00063B69" w:rsidRDefault="00D73862">
            <w:pPr>
              <w:widowControl w:val="0"/>
              <w:autoSpaceDE w:val="0"/>
              <w:autoSpaceDN w:val="0"/>
              <w:adjustRightInd w:val="0"/>
              <w:spacing w:after="0" w:line="240" w:lineRule="auto"/>
              <w:rPr>
                <w:rFonts w:ascii="Arial" w:hAnsi="Arial" w:cs="Arial"/>
                <w:sz w:val="20"/>
                <w:szCs w:val="20"/>
              </w:rPr>
            </w:pPr>
          </w:p>
        </w:tc>
      </w:tr>
      <w:tr w:rsidR="00D73862" w:rsidRPr="00063B69" w:rsidTr="00B67D69">
        <w:trPr>
          <w:cantSplit/>
          <w:trHeight w:val="65"/>
        </w:trPr>
        <w:tc>
          <w:tcPr>
            <w:tcW w:w="9440" w:type="dxa"/>
            <w:tcMar>
              <w:top w:w="40" w:type="dxa"/>
              <w:left w:w="40" w:type="dxa"/>
              <w:bottom w:w="40" w:type="dxa"/>
              <w:right w:w="40" w:type="dxa"/>
            </w:tcMar>
          </w:tcPr>
          <w:p w:rsidR="00B67D69" w:rsidRPr="00063B69" w:rsidRDefault="00063B69" w:rsidP="00B67D69">
            <w:pPr>
              <w:widowControl w:val="0"/>
              <w:autoSpaceDE w:val="0"/>
              <w:autoSpaceDN w:val="0"/>
              <w:adjustRightInd w:val="0"/>
              <w:spacing w:after="0" w:line="240" w:lineRule="auto"/>
              <w:rPr>
                <w:rFonts w:ascii="Arial" w:hAnsi="Arial" w:cs="Arial"/>
                <w:sz w:val="20"/>
                <w:szCs w:val="20"/>
              </w:rPr>
            </w:pPr>
            <w:r w:rsidRPr="00063B69">
              <w:rPr>
                <w:rFonts w:ascii="Arial" w:hAnsi="Arial" w:cs="Arial"/>
                <w:sz w:val="20"/>
                <w:szCs w:val="20"/>
              </w:rPr>
              <w:t>22</w:t>
            </w:r>
            <w:r w:rsidR="00B67D69" w:rsidRPr="00063B69">
              <w:rPr>
                <w:rFonts w:ascii="Arial" w:hAnsi="Arial" w:cs="Arial"/>
                <w:sz w:val="20"/>
                <w:szCs w:val="20"/>
              </w:rPr>
              <w:t xml:space="preserve">.  Which of the following </w:t>
            </w:r>
            <w:r w:rsidR="00B67D69" w:rsidRPr="00063B69">
              <w:rPr>
                <w:rStyle w:val="bold1"/>
                <w:rFonts w:ascii="Arial" w:hAnsi="Arial" w:cs="Arial"/>
                <w:sz w:val="20"/>
                <w:szCs w:val="20"/>
              </w:rPr>
              <w:t>best</w:t>
            </w:r>
            <w:r w:rsidR="00B67D69" w:rsidRPr="00063B69">
              <w:rPr>
                <w:rFonts w:ascii="Arial" w:hAnsi="Arial" w:cs="Arial"/>
                <w:sz w:val="20"/>
                <w:szCs w:val="20"/>
              </w:rPr>
              <w:t xml:space="preserve"> explains why enzymes are necessary for many cellular reactions?</w:t>
            </w:r>
          </w:p>
          <w:p w:rsidR="00B67D69" w:rsidRPr="00063B69" w:rsidRDefault="00B67D69" w:rsidP="00B67D69">
            <w:pPr>
              <w:widowControl w:val="0"/>
              <w:autoSpaceDE w:val="0"/>
              <w:autoSpaceDN w:val="0"/>
              <w:adjustRightInd w:val="0"/>
              <w:spacing w:after="0" w:line="240" w:lineRule="auto"/>
              <w:rPr>
                <w:rFonts w:ascii="Arial" w:hAnsi="Arial" w:cs="Arial"/>
                <w:sz w:val="20"/>
                <w:szCs w:val="20"/>
              </w:rPr>
            </w:pPr>
          </w:p>
          <w:p w:rsidR="00B67D69" w:rsidRPr="00063B69" w:rsidRDefault="00B67D69" w:rsidP="00E4551D">
            <w:pPr>
              <w:widowControl w:val="0"/>
              <w:autoSpaceDE w:val="0"/>
              <w:autoSpaceDN w:val="0"/>
              <w:adjustRightInd w:val="0"/>
              <w:spacing w:after="0"/>
              <w:ind w:left="720"/>
              <w:rPr>
                <w:rFonts w:ascii="Arial" w:hAnsi="Arial" w:cs="Arial"/>
                <w:sz w:val="20"/>
                <w:szCs w:val="20"/>
              </w:rPr>
            </w:pPr>
            <w:r w:rsidRPr="00063B69">
              <w:rPr>
                <w:rFonts w:ascii="Arial" w:hAnsi="Arial" w:cs="Arial"/>
                <w:sz w:val="20"/>
                <w:szCs w:val="20"/>
              </w:rPr>
              <w:t>A.  Enzymes supply the oxy</w:t>
            </w:r>
            <w:r w:rsidR="00353E20">
              <w:rPr>
                <w:rFonts w:ascii="Arial" w:hAnsi="Arial" w:cs="Arial"/>
                <w:sz w:val="20"/>
                <w:szCs w:val="20"/>
              </w:rPr>
              <w:t>gen necessary for the reactions</w:t>
            </w:r>
          </w:p>
          <w:p w:rsidR="00B67D69" w:rsidRPr="00063B69" w:rsidRDefault="00B67D69" w:rsidP="00E4551D">
            <w:pPr>
              <w:widowControl w:val="0"/>
              <w:autoSpaceDE w:val="0"/>
              <w:autoSpaceDN w:val="0"/>
              <w:adjustRightInd w:val="0"/>
              <w:spacing w:after="0"/>
              <w:ind w:left="720"/>
              <w:rPr>
                <w:rFonts w:ascii="Arial" w:hAnsi="Arial" w:cs="Arial"/>
                <w:sz w:val="20"/>
                <w:szCs w:val="20"/>
              </w:rPr>
            </w:pPr>
            <w:r w:rsidRPr="00063B69">
              <w:rPr>
                <w:rFonts w:ascii="Arial" w:hAnsi="Arial" w:cs="Arial"/>
                <w:sz w:val="20"/>
                <w:szCs w:val="20"/>
              </w:rPr>
              <w:t xml:space="preserve">B.  Enzymes change reactants from solid </w:t>
            </w:r>
            <w:r w:rsidR="00353E20">
              <w:rPr>
                <w:rFonts w:ascii="Arial" w:hAnsi="Arial" w:cs="Arial"/>
                <w:sz w:val="20"/>
                <w:szCs w:val="20"/>
              </w:rPr>
              <w:t>to liquids during the reactions</w:t>
            </w:r>
          </w:p>
          <w:p w:rsidR="00B67D69" w:rsidRPr="00063B69" w:rsidRDefault="00B67D69" w:rsidP="00E4551D">
            <w:pPr>
              <w:widowControl w:val="0"/>
              <w:autoSpaceDE w:val="0"/>
              <w:autoSpaceDN w:val="0"/>
              <w:adjustRightInd w:val="0"/>
              <w:spacing w:after="0"/>
              <w:ind w:left="720"/>
              <w:rPr>
                <w:rFonts w:ascii="Arial" w:hAnsi="Arial" w:cs="Arial"/>
                <w:sz w:val="20"/>
                <w:szCs w:val="20"/>
              </w:rPr>
            </w:pPr>
            <w:r w:rsidRPr="00063B69">
              <w:rPr>
                <w:rFonts w:ascii="Arial" w:hAnsi="Arial" w:cs="Arial"/>
                <w:sz w:val="20"/>
                <w:szCs w:val="20"/>
              </w:rPr>
              <w:t xml:space="preserve">C.  The reactions take up too much space in the </w:t>
            </w:r>
            <w:r w:rsidR="00353E20">
              <w:rPr>
                <w:rFonts w:ascii="Arial" w:hAnsi="Arial" w:cs="Arial"/>
                <w:sz w:val="20"/>
                <w:szCs w:val="20"/>
              </w:rPr>
              <w:t>cell if the enzymes are missing</w:t>
            </w:r>
          </w:p>
          <w:p w:rsidR="00B67D69" w:rsidRPr="00063B69" w:rsidRDefault="00B67D69" w:rsidP="00E4551D">
            <w:pPr>
              <w:widowControl w:val="0"/>
              <w:autoSpaceDE w:val="0"/>
              <w:autoSpaceDN w:val="0"/>
              <w:adjustRightInd w:val="0"/>
              <w:spacing w:after="0"/>
              <w:ind w:left="720"/>
              <w:rPr>
                <w:rFonts w:ascii="Arial" w:hAnsi="Arial" w:cs="Arial"/>
                <w:sz w:val="20"/>
                <w:szCs w:val="20"/>
              </w:rPr>
            </w:pPr>
            <w:r w:rsidRPr="00063B69">
              <w:rPr>
                <w:rFonts w:ascii="Arial" w:hAnsi="Arial" w:cs="Arial"/>
                <w:sz w:val="20"/>
                <w:szCs w:val="20"/>
              </w:rPr>
              <w:t xml:space="preserve">D.  The reactions are too slow to meet the needs of </w:t>
            </w:r>
            <w:r w:rsidR="00353E20">
              <w:rPr>
                <w:rFonts w:ascii="Arial" w:hAnsi="Arial" w:cs="Arial"/>
                <w:sz w:val="20"/>
                <w:szCs w:val="20"/>
              </w:rPr>
              <w:t>the cell if enzymes are missing</w:t>
            </w:r>
            <w:r w:rsidRPr="00063B69">
              <w:rPr>
                <w:rFonts w:ascii="Arial" w:hAnsi="Arial" w:cs="Arial"/>
                <w:sz w:val="20"/>
                <w:szCs w:val="20"/>
              </w:rPr>
              <w:t xml:space="preserve"> </w:t>
            </w:r>
          </w:p>
          <w:p w:rsidR="00B67D69" w:rsidRPr="00063B69" w:rsidRDefault="00B67D69" w:rsidP="00B67D69">
            <w:pPr>
              <w:widowControl w:val="0"/>
              <w:autoSpaceDE w:val="0"/>
              <w:autoSpaceDN w:val="0"/>
              <w:adjustRightInd w:val="0"/>
              <w:spacing w:after="0" w:line="240" w:lineRule="auto"/>
              <w:rPr>
                <w:rFonts w:ascii="Arial" w:hAnsi="Arial" w:cs="Arial"/>
                <w:sz w:val="20"/>
                <w:szCs w:val="20"/>
              </w:rPr>
            </w:pPr>
          </w:p>
          <w:p w:rsidR="00D73862" w:rsidRPr="00063B69" w:rsidRDefault="00D73862">
            <w:pPr>
              <w:widowControl w:val="0"/>
              <w:autoSpaceDE w:val="0"/>
              <w:autoSpaceDN w:val="0"/>
              <w:adjustRightInd w:val="0"/>
              <w:spacing w:after="0" w:line="240" w:lineRule="auto"/>
              <w:rPr>
                <w:rFonts w:ascii="Arial" w:hAnsi="Arial" w:cs="Arial"/>
                <w:sz w:val="20"/>
                <w:szCs w:val="20"/>
              </w:rPr>
            </w:pPr>
          </w:p>
        </w:tc>
      </w:tr>
      <w:tr w:rsidR="00D73862" w:rsidRPr="00063B69" w:rsidTr="00D73862">
        <w:trPr>
          <w:cantSplit/>
        </w:trPr>
        <w:tc>
          <w:tcPr>
            <w:tcW w:w="9440" w:type="dxa"/>
          </w:tcPr>
          <w:p w:rsidR="00D73862" w:rsidRDefault="00D73862">
            <w:pPr>
              <w:widowControl w:val="0"/>
              <w:autoSpaceDE w:val="0"/>
              <w:autoSpaceDN w:val="0"/>
              <w:adjustRightInd w:val="0"/>
              <w:spacing w:after="0" w:line="240" w:lineRule="auto"/>
              <w:rPr>
                <w:rFonts w:ascii="Arial" w:hAnsi="Arial" w:cs="Arial"/>
                <w:sz w:val="20"/>
                <w:szCs w:val="20"/>
              </w:rPr>
            </w:pPr>
          </w:p>
          <w:p w:rsidR="0049395C" w:rsidRPr="00063B69" w:rsidRDefault="0049395C">
            <w:pPr>
              <w:widowControl w:val="0"/>
              <w:autoSpaceDE w:val="0"/>
              <w:autoSpaceDN w:val="0"/>
              <w:adjustRightInd w:val="0"/>
              <w:spacing w:after="0" w:line="240" w:lineRule="auto"/>
              <w:rPr>
                <w:rFonts w:ascii="Arial" w:hAnsi="Arial" w:cs="Arial"/>
                <w:sz w:val="20"/>
                <w:szCs w:val="20"/>
              </w:rPr>
            </w:pPr>
          </w:p>
        </w:tc>
      </w:tr>
      <w:tr w:rsidR="00D73862" w:rsidRPr="00063B69" w:rsidTr="00D73862">
        <w:trPr>
          <w:cantSplit/>
        </w:trPr>
        <w:tc>
          <w:tcPr>
            <w:tcW w:w="9440" w:type="dxa"/>
          </w:tcPr>
          <w:p w:rsidR="00D73862" w:rsidRPr="00063B69" w:rsidRDefault="00D73862">
            <w:pPr>
              <w:widowControl w:val="0"/>
              <w:autoSpaceDE w:val="0"/>
              <w:autoSpaceDN w:val="0"/>
              <w:adjustRightInd w:val="0"/>
              <w:spacing w:after="0" w:line="240" w:lineRule="auto"/>
              <w:rPr>
                <w:rFonts w:ascii="Arial" w:hAnsi="Arial" w:cs="Arial"/>
                <w:sz w:val="20"/>
                <w:szCs w:val="20"/>
              </w:rPr>
            </w:pPr>
          </w:p>
          <w:p w:rsidR="00D73862" w:rsidRPr="00063B69" w:rsidRDefault="00D73862">
            <w:pPr>
              <w:widowControl w:val="0"/>
              <w:autoSpaceDE w:val="0"/>
              <w:autoSpaceDN w:val="0"/>
              <w:adjustRightInd w:val="0"/>
              <w:spacing w:after="0" w:line="240" w:lineRule="auto"/>
              <w:rPr>
                <w:rFonts w:ascii="Arial" w:hAnsi="Arial" w:cs="Arial"/>
                <w:sz w:val="20"/>
                <w:szCs w:val="20"/>
              </w:rPr>
            </w:pPr>
          </w:p>
        </w:tc>
      </w:tr>
      <w:tr w:rsidR="00D73862" w:rsidRPr="00063B69" w:rsidTr="00D73862">
        <w:trPr>
          <w:cantSplit/>
        </w:trPr>
        <w:tc>
          <w:tcPr>
            <w:tcW w:w="9440" w:type="dxa"/>
            <w:hideMark/>
          </w:tcPr>
          <w:p w:rsidR="00D73862" w:rsidRDefault="00063B69">
            <w:pPr>
              <w:widowControl w:val="0"/>
              <w:autoSpaceDE w:val="0"/>
              <w:autoSpaceDN w:val="0"/>
              <w:adjustRightInd w:val="0"/>
              <w:spacing w:after="0" w:line="240" w:lineRule="auto"/>
              <w:rPr>
                <w:rFonts w:ascii="Arial" w:hAnsi="Arial" w:cs="Arial"/>
                <w:b/>
                <w:sz w:val="20"/>
                <w:szCs w:val="20"/>
              </w:rPr>
            </w:pPr>
            <w:r w:rsidRPr="00063B69">
              <w:rPr>
                <w:rFonts w:ascii="Arial" w:hAnsi="Arial" w:cs="Arial"/>
                <w:sz w:val="20"/>
                <w:szCs w:val="20"/>
              </w:rPr>
              <w:t>23</w:t>
            </w:r>
            <w:r w:rsidR="00D73862" w:rsidRPr="00063B69">
              <w:rPr>
                <w:rFonts w:ascii="Arial" w:hAnsi="Arial" w:cs="Arial"/>
                <w:sz w:val="20"/>
                <w:szCs w:val="20"/>
              </w:rPr>
              <w:t xml:space="preserve">.  A student is investigating how reaction rate changes over a range of enzyme concentrations.  The student uses excess reactants.  Which of the following </w:t>
            </w:r>
            <w:r w:rsidR="00D73862" w:rsidRPr="00063B69">
              <w:rPr>
                <w:rFonts w:ascii="Arial" w:hAnsi="Arial" w:cs="Arial"/>
                <w:bCs/>
                <w:sz w:val="20"/>
                <w:szCs w:val="20"/>
              </w:rPr>
              <w:t>best</w:t>
            </w:r>
            <w:r w:rsidR="00D73862" w:rsidRPr="00063B69">
              <w:rPr>
                <w:rFonts w:ascii="Arial" w:hAnsi="Arial" w:cs="Arial"/>
                <w:sz w:val="20"/>
                <w:szCs w:val="20"/>
              </w:rPr>
              <w:t> represents the relationship between enzyme concentration and reaction rate?</w:t>
            </w:r>
            <w:r w:rsidR="005C750F" w:rsidRPr="00063B69">
              <w:rPr>
                <w:rFonts w:ascii="Arial" w:hAnsi="Arial" w:cs="Arial"/>
                <w:sz w:val="20"/>
                <w:szCs w:val="20"/>
              </w:rPr>
              <w:t xml:space="preserve"> </w:t>
            </w:r>
            <w:r w:rsidR="005C750F" w:rsidRPr="00063B69">
              <w:rPr>
                <w:rFonts w:ascii="Arial" w:hAnsi="Arial" w:cs="Arial"/>
                <w:b/>
                <w:sz w:val="20"/>
                <w:szCs w:val="20"/>
              </w:rPr>
              <w:t>(As concentration increases, what happens to reaction rate?)</w:t>
            </w:r>
          </w:p>
          <w:p w:rsidR="0049395C" w:rsidRDefault="0049395C">
            <w:pPr>
              <w:widowControl w:val="0"/>
              <w:autoSpaceDE w:val="0"/>
              <w:autoSpaceDN w:val="0"/>
              <w:adjustRightInd w:val="0"/>
              <w:spacing w:after="0" w:line="240" w:lineRule="auto"/>
              <w:rPr>
                <w:rFonts w:ascii="Arial" w:hAnsi="Arial" w:cs="Arial"/>
                <w:b/>
                <w:sz w:val="20"/>
                <w:szCs w:val="20"/>
              </w:rPr>
            </w:pPr>
          </w:p>
          <w:p w:rsidR="0049395C" w:rsidRPr="00063B69" w:rsidRDefault="0049395C">
            <w:pPr>
              <w:widowControl w:val="0"/>
              <w:autoSpaceDE w:val="0"/>
              <w:autoSpaceDN w:val="0"/>
              <w:adjustRightInd w:val="0"/>
              <w:spacing w:after="0" w:line="240" w:lineRule="auto"/>
              <w:rPr>
                <w:rFonts w:ascii="Arial" w:hAnsi="Arial" w:cs="Arial"/>
                <w:b/>
                <w:sz w:val="20"/>
                <w:szCs w:val="20"/>
              </w:rPr>
            </w:pPr>
          </w:p>
          <w:p w:rsidR="00D73862" w:rsidRPr="00063B69" w:rsidRDefault="00D73862">
            <w:pPr>
              <w:widowControl w:val="0"/>
              <w:autoSpaceDE w:val="0"/>
              <w:autoSpaceDN w:val="0"/>
              <w:adjustRightInd w:val="0"/>
              <w:spacing w:after="0" w:line="240" w:lineRule="auto"/>
              <w:rPr>
                <w:rFonts w:ascii="Arial" w:hAnsi="Arial" w:cs="Arial"/>
                <w:sz w:val="20"/>
                <w:szCs w:val="20"/>
              </w:rPr>
            </w:pPr>
            <w:r w:rsidRPr="00063B69">
              <w:rPr>
                <w:rFonts w:ascii="Arial" w:hAnsi="Arial" w:cs="Arial"/>
                <w:sz w:val="20"/>
                <w:szCs w:val="20"/>
              </w:rPr>
              <w:t> </w:t>
            </w:r>
          </w:p>
        </w:tc>
      </w:tr>
      <w:tr w:rsidR="00D73862" w:rsidRPr="00063B69" w:rsidTr="00D73862">
        <w:trPr>
          <w:cantSplit/>
        </w:trPr>
        <w:tc>
          <w:tcPr>
            <w:tcW w:w="9440" w:type="dxa"/>
            <w:hideMark/>
          </w:tcPr>
          <w:tbl>
            <w:tblPr>
              <w:tblW w:w="5000" w:type="pct"/>
              <w:tblLayout w:type="fixed"/>
              <w:tblCellMar>
                <w:left w:w="0" w:type="dxa"/>
                <w:right w:w="0" w:type="dxa"/>
              </w:tblCellMar>
              <w:tblLook w:val="04A0"/>
            </w:tblPr>
            <w:tblGrid>
              <w:gridCol w:w="716"/>
              <w:gridCol w:w="5012"/>
              <w:gridCol w:w="716"/>
              <w:gridCol w:w="5012"/>
            </w:tblGrid>
            <w:tr w:rsidR="00D73862" w:rsidRPr="00063B69">
              <w:tc>
                <w:tcPr>
                  <w:tcW w:w="567" w:type="dxa"/>
                  <w:tcMar>
                    <w:top w:w="40" w:type="dxa"/>
                    <w:left w:w="40" w:type="dxa"/>
                    <w:bottom w:w="40" w:type="dxa"/>
                    <w:right w:w="40" w:type="dxa"/>
                  </w:tcMar>
                  <w:hideMark/>
                </w:tcPr>
                <w:p w:rsidR="00D73862" w:rsidRPr="00063B69" w:rsidRDefault="00D73862">
                  <w:pPr>
                    <w:widowControl w:val="0"/>
                    <w:autoSpaceDE w:val="0"/>
                    <w:autoSpaceDN w:val="0"/>
                    <w:adjustRightInd w:val="0"/>
                    <w:spacing w:after="0" w:line="240" w:lineRule="auto"/>
                    <w:jc w:val="right"/>
                    <w:rPr>
                      <w:rFonts w:ascii="Arial" w:hAnsi="Arial" w:cs="Arial"/>
                      <w:sz w:val="20"/>
                      <w:szCs w:val="20"/>
                    </w:rPr>
                  </w:pPr>
                  <w:r w:rsidRPr="00063B69">
                    <w:rPr>
                      <w:rFonts w:ascii="Arial" w:hAnsi="Arial" w:cs="Arial"/>
                      <w:sz w:val="20"/>
                      <w:szCs w:val="20"/>
                    </w:rPr>
                    <w:t>A.</w:t>
                  </w:r>
                </w:p>
              </w:tc>
              <w:tc>
                <w:tcPr>
                  <w:tcW w:w="3969" w:type="dxa"/>
                  <w:tcMar>
                    <w:top w:w="40" w:type="dxa"/>
                    <w:left w:w="40" w:type="dxa"/>
                    <w:bottom w:w="40" w:type="dxa"/>
                    <w:right w:w="40" w:type="dxa"/>
                  </w:tcMar>
                  <w:hideMark/>
                </w:tcPr>
                <w:p w:rsidR="00D73862" w:rsidRPr="00063B69" w:rsidRDefault="00D73862">
                  <w:pPr>
                    <w:widowControl w:val="0"/>
                    <w:autoSpaceDE w:val="0"/>
                    <w:autoSpaceDN w:val="0"/>
                    <w:adjustRightInd w:val="0"/>
                    <w:spacing w:after="0" w:line="240" w:lineRule="auto"/>
                    <w:rPr>
                      <w:rFonts w:ascii="Arial" w:hAnsi="Arial" w:cs="Arial"/>
                      <w:sz w:val="20"/>
                      <w:szCs w:val="20"/>
                    </w:rPr>
                  </w:pPr>
                  <w:r w:rsidRPr="00063B69">
                    <w:rPr>
                      <w:rFonts w:ascii="Arial" w:hAnsi="Arial" w:cs="Arial"/>
                      <w:noProof/>
                      <w:sz w:val="20"/>
                      <w:szCs w:val="20"/>
                    </w:rPr>
                    <w:drawing>
                      <wp:inline distT="0" distB="0" distL="0" distR="0">
                        <wp:extent cx="1905635" cy="1421130"/>
                        <wp:effectExtent l="19050" t="0" r="0" b="0"/>
                        <wp:docPr id="1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1905635" cy="1421130"/>
                                </a:xfrm>
                                <a:prstGeom prst="rect">
                                  <a:avLst/>
                                </a:prstGeom>
                                <a:noFill/>
                                <a:ln w="9525">
                                  <a:noFill/>
                                  <a:miter lim="800000"/>
                                  <a:headEnd/>
                                  <a:tailEnd/>
                                </a:ln>
                              </pic:spPr>
                            </pic:pic>
                          </a:graphicData>
                        </a:graphic>
                      </wp:inline>
                    </w:drawing>
                  </w:r>
                </w:p>
              </w:tc>
              <w:tc>
                <w:tcPr>
                  <w:tcW w:w="567" w:type="dxa"/>
                  <w:tcMar>
                    <w:top w:w="40" w:type="dxa"/>
                    <w:left w:w="40" w:type="dxa"/>
                    <w:bottom w:w="40" w:type="dxa"/>
                    <w:right w:w="40" w:type="dxa"/>
                  </w:tcMar>
                  <w:hideMark/>
                </w:tcPr>
                <w:p w:rsidR="00D73862" w:rsidRPr="00063B69" w:rsidRDefault="00D73862">
                  <w:pPr>
                    <w:widowControl w:val="0"/>
                    <w:autoSpaceDE w:val="0"/>
                    <w:autoSpaceDN w:val="0"/>
                    <w:adjustRightInd w:val="0"/>
                    <w:spacing w:after="0" w:line="240" w:lineRule="auto"/>
                    <w:jc w:val="right"/>
                    <w:rPr>
                      <w:rFonts w:ascii="Arial" w:hAnsi="Arial" w:cs="Arial"/>
                      <w:sz w:val="20"/>
                      <w:szCs w:val="20"/>
                    </w:rPr>
                  </w:pPr>
                  <w:r w:rsidRPr="00063B69">
                    <w:rPr>
                      <w:rFonts w:ascii="Arial" w:hAnsi="Arial" w:cs="Arial"/>
                      <w:sz w:val="20"/>
                      <w:szCs w:val="20"/>
                    </w:rPr>
                    <w:t>B.</w:t>
                  </w:r>
                </w:p>
              </w:tc>
              <w:tc>
                <w:tcPr>
                  <w:tcW w:w="3969" w:type="dxa"/>
                  <w:tcMar>
                    <w:top w:w="40" w:type="dxa"/>
                    <w:left w:w="40" w:type="dxa"/>
                    <w:bottom w:w="40" w:type="dxa"/>
                    <w:right w:w="40" w:type="dxa"/>
                  </w:tcMar>
                  <w:hideMark/>
                </w:tcPr>
                <w:p w:rsidR="00D73862" w:rsidRPr="00063B69" w:rsidRDefault="00D73862">
                  <w:pPr>
                    <w:widowControl w:val="0"/>
                    <w:autoSpaceDE w:val="0"/>
                    <w:autoSpaceDN w:val="0"/>
                    <w:adjustRightInd w:val="0"/>
                    <w:spacing w:after="0" w:line="240" w:lineRule="auto"/>
                    <w:rPr>
                      <w:rFonts w:ascii="Arial" w:hAnsi="Arial" w:cs="Arial"/>
                      <w:sz w:val="20"/>
                      <w:szCs w:val="20"/>
                    </w:rPr>
                  </w:pPr>
                  <w:r w:rsidRPr="00063B69">
                    <w:rPr>
                      <w:rFonts w:ascii="Arial" w:hAnsi="Arial" w:cs="Arial"/>
                      <w:noProof/>
                      <w:sz w:val="20"/>
                      <w:szCs w:val="20"/>
                    </w:rPr>
                    <w:drawing>
                      <wp:inline distT="0" distB="0" distL="0" distR="0">
                        <wp:extent cx="1905635" cy="1322070"/>
                        <wp:effectExtent l="19050" t="0" r="0" b="0"/>
                        <wp:docPr id="1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srcRect/>
                                <a:stretch>
                                  <a:fillRect/>
                                </a:stretch>
                              </pic:blipFill>
                              <pic:spPr bwMode="auto">
                                <a:xfrm>
                                  <a:off x="0" y="0"/>
                                  <a:ext cx="1905635" cy="1322070"/>
                                </a:xfrm>
                                <a:prstGeom prst="rect">
                                  <a:avLst/>
                                </a:prstGeom>
                                <a:noFill/>
                                <a:ln w="9525">
                                  <a:noFill/>
                                  <a:miter lim="800000"/>
                                  <a:headEnd/>
                                  <a:tailEnd/>
                                </a:ln>
                              </pic:spPr>
                            </pic:pic>
                          </a:graphicData>
                        </a:graphic>
                      </wp:inline>
                    </w:drawing>
                  </w:r>
                </w:p>
              </w:tc>
            </w:tr>
            <w:tr w:rsidR="00D73862" w:rsidRPr="00063B69">
              <w:tc>
                <w:tcPr>
                  <w:tcW w:w="567" w:type="dxa"/>
                  <w:tcMar>
                    <w:top w:w="40" w:type="dxa"/>
                    <w:left w:w="40" w:type="dxa"/>
                    <w:bottom w:w="40" w:type="dxa"/>
                    <w:right w:w="40" w:type="dxa"/>
                  </w:tcMar>
                  <w:hideMark/>
                </w:tcPr>
                <w:p w:rsidR="00D73862" w:rsidRPr="00063B69" w:rsidRDefault="00D73862">
                  <w:pPr>
                    <w:widowControl w:val="0"/>
                    <w:autoSpaceDE w:val="0"/>
                    <w:autoSpaceDN w:val="0"/>
                    <w:adjustRightInd w:val="0"/>
                    <w:spacing w:after="0" w:line="240" w:lineRule="auto"/>
                    <w:jc w:val="right"/>
                    <w:rPr>
                      <w:rFonts w:ascii="Arial" w:hAnsi="Arial" w:cs="Arial"/>
                      <w:sz w:val="20"/>
                      <w:szCs w:val="20"/>
                    </w:rPr>
                  </w:pPr>
                  <w:r w:rsidRPr="00063B69">
                    <w:rPr>
                      <w:rFonts w:ascii="Arial" w:hAnsi="Arial" w:cs="Arial"/>
                      <w:sz w:val="20"/>
                      <w:szCs w:val="20"/>
                    </w:rPr>
                    <w:t>C.</w:t>
                  </w:r>
                </w:p>
              </w:tc>
              <w:tc>
                <w:tcPr>
                  <w:tcW w:w="3969" w:type="dxa"/>
                  <w:tcMar>
                    <w:top w:w="40" w:type="dxa"/>
                    <w:left w:w="40" w:type="dxa"/>
                    <w:bottom w:w="40" w:type="dxa"/>
                    <w:right w:w="40" w:type="dxa"/>
                  </w:tcMar>
                  <w:hideMark/>
                </w:tcPr>
                <w:p w:rsidR="00D73862" w:rsidRPr="00063B69" w:rsidRDefault="00D73862">
                  <w:pPr>
                    <w:widowControl w:val="0"/>
                    <w:autoSpaceDE w:val="0"/>
                    <w:autoSpaceDN w:val="0"/>
                    <w:adjustRightInd w:val="0"/>
                    <w:spacing w:after="0" w:line="240" w:lineRule="auto"/>
                    <w:rPr>
                      <w:rFonts w:ascii="Arial" w:hAnsi="Arial" w:cs="Arial"/>
                      <w:sz w:val="20"/>
                      <w:szCs w:val="20"/>
                    </w:rPr>
                  </w:pPr>
                  <w:r w:rsidRPr="00063B69">
                    <w:rPr>
                      <w:rFonts w:ascii="Arial" w:hAnsi="Arial" w:cs="Arial"/>
                      <w:noProof/>
                      <w:sz w:val="20"/>
                      <w:szCs w:val="20"/>
                    </w:rPr>
                    <w:drawing>
                      <wp:inline distT="0" distB="0" distL="0" distR="0">
                        <wp:extent cx="1905635" cy="1355090"/>
                        <wp:effectExtent l="19050" t="0" r="0" b="0"/>
                        <wp:docPr id="2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srcRect/>
                                <a:stretch>
                                  <a:fillRect/>
                                </a:stretch>
                              </pic:blipFill>
                              <pic:spPr bwMode="auto">
                                <a:xfrm>
                                  <a:off x="0" y="0"/>
                                  <a:ext cx="1905635" cy="1355090"/>
                                </a:xfrm>
                                <a:prstGeom prst="rect">
                                  <a:avLst/>
                                </a:prstGeom>
                                <a:noFill/>
                                <a:ln w="9525">
                                  <a:noFill/>
                                  <a:miter lim="800000"/>
                                  <a:headEnd/>
                                  <a:tailEnd/>
                                </a:ln>
                              </pic:spPr>
                            </pic:pic>
                          </a:graphicData>
                        </a:graphic>
                      </wp:inline>
                    </w:drawing>
                  </w:r>
                </w:p>
              </w:tc>
              <w:tc>
                <w:tcPr>
                  <w:tcW w:w="567" w:type="dxa"/>
                  <w:tcMar>
                    <w:top w:w="40" w:type="dxa"/>
                    <w:left w:w="40" w:type="dxa"/>
                    <w:bottom w:w="40" w:type="dxa"/>
                    <w:right w:w="40" w:type="dxa"/>
                  </w:tcMar>
                  <w:hideMark/>
                </w:tcPr>
                <w:p w:rsidR="00D73862" w:rsidRPr="00063B69" w:rsidRDefault="00D73862">
                  <w:pPr>
                    <w:widowControl w:val="0"/>
                    <w:autoSpaceDE w:val="0"/>
                    <w:autoSpaceDN w:val="0"/>
                    <w:adjustRightInd w:val="0"/>
                    <w:spacing w:after="0" w:line="240" w:lineRule="auto"/>
                    <w:jc w:val="right"/>
                    <w:rPr>
                      <w:rFonts w:ascii="Arial" w:hAnsi="Arial" w:cs="Arial"/>
                      <w:sz w:val="20"/>
                      <w:szCs w:val="20"/>
                    </w:rPr>
                  </w:pPr>
                  <w:r w:rsidRPr="00063B69">
                    <w:rPr>
                      <w:rFonts w:ascii="Arial" w:hAnsi="Arial" w:cs="Arial"/>
                      <w:sz w:val="20"/>
                      <w:szCs w:val="20"/>
                    </w:rPr>
                    <w:t>D.</w:t>
                  </w:r>
                </w:p>
              </w:tc>
              <w:tc>
                <w:tcPr>
                  <w:tcW w:w="3969" w:type="dxa"/>
                  <w:tcMar>
                    <w:top w:w="40" w:type="dxa"/>
                    <w:left w:w="40" w:type="dxa"/>
                    <w:bottom w:w="40" w:type="dxa"/>
                    <w:right w:w="40" w:type="dxa"/>
                  </w:tcMar>
                  <w:hideMark/>
                </w:tcPr>
                <w:p w:rsidR="00D73862" w:rsidRPr="00063B69" w:rsidRDefault="00D73862">
                  <w:pPr>
                    <w:widowControl w:val="0"/>
                    <w:autoSpaceDE w:val="0"/>
                    <w:autoSpaceDN w:val="0"/>
                    <w:adjustRightInd w:val="0"/>
                    <w:spacing w:after="0" w:line="240" w:lineRule="auto"/>
                    <w:rPr>
                      <w:rFonts w:ascii="Arial" w:hAnsi="Arial" w:cs="Arial"/>
                      <w:sz w:val="20"/>
                      <w:szCs w:val="20"/>
                    </w:rPr>
                  </w:pPr>
                  <w:r w:rsidRPr="00063B69">
                    <w:rPr>
                      <w:rFonts w:ascii="Arial" w:hAnsi="Arial" w:cs="Arial"/>
                      <w:noProof/>
                      <w:sz w:val="20"/>
                      <w:szCs w:val="20"/>
                    </w:rPr>
                    <w:drawing>
                      <wp:inline distT="0" distB="0" distL="0" distR="0">
                        <wp:extent cx="1905635" cy="1421130"/>
                        <wp:effectExtent l="19050" t="0" r="0" b="0"/>
                        <wp:docPr id="2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1905635" cy="1421130"/>
                                </a:xfrm>
                                <a:prstGeom prst="rect">
                                  <a:avLst/>
                                </a:prstGeom>
                                <a:noFill/>
                                <a:ln w="9525">
                                  <a:noFill/>
                                  <a:miter lim="800000"/>
                                  <a:headEnd/>
                                  <a:tailEnd/>
                                </a:ln>
                              </pic:spPr>
                            </pic:pic>
                          </a:graphicData>
                        </a:graphic>
                      </wp:inline>
                    </w:drawing>
                  </w:r>
                </w:p>
              </w:tc>
            </w:tr>
          </w:tbl>
          <w:p w:rsidR="00D73862" w:rsidRPr="00063B69" w:rsidRDefault="00D73862">
            <w:pPr>
              <w:widowControl w:val="0"/>
              <w:autoSpaceDE w:val="0"/>
              <w:autoSpaceDN w:val="0"/>
              <w:adjustRightInd w:val="0"/>
              <w:spacing w:after="0" w:line="240" w:lineRule="auto"/>
              <w:rPr>
                <w:rFonts w:ascii="Arial" w:hAnsi="Arial" w:cs="Arial"/>
                <w:sz w:val="20"/>
                <w:szCs w:val="20"/>
              </w:rPr>
            </w:pPr>
          </w:p>
        </w:tc>
      </w:tr>
    </w:tbl>
    <w:p w:rsidR="00D73862" w:rsidRPr="00063B69" w:rsidRDefault="00D73862" w:rsidP="00D73862">
      <w:pPr>
        <w:widowControl w:val="0"/>
        <w:tabs>
          <w:tab w:val="left" w:pos="220"/>
          <w:tab w:val="left" w:pos="720"/>
        </w:tabs>
        <w:autoSpaceDE w:val="0"/>
        <w:autoSpaceDN w:val="0"/>
        <w:adjustRightInd w:val="0"/>
        <w:spacing w:after="0" w:line="240" w:lineRule="auto"/>
        <w:rPr>
          <w:rFonts w:ascii="Arial" w:hAnsi="Arial" w:cs="Arial"/>
          <w:b/>
          <w:sz w:val="20"/>
          <w:szCs w:val="20"/>
          <w:u w:val="single"/>
        </w:rPr>
      </w:pPr>
    </w:p>
    <w:p w:rsidR="00D73862" w:rsidRPr="00063B69" w:rsidRDefault="00D73862" w:rsidP="00D73862">
      <w:pPr>
        <w:widowControl w:val="0"/>
        <w:tabs>
          <w:tab w:val="left" w:pos="220"/>
          <w:tab w:val="left" w:pos="720"/>
        </w:tabs>
        <w:autoSpaceDE w:val="0"/>
        <w:autoSpaceDN w:val="0"/>
        <w:adjustRightInd w:val="0"/>
        <w:spacing w:after="0" w:line="240" w:lineRule="auto"/>
        <w:rPr>
          <w:rFonts w:ascii="Arial" w:hAnsi="Arial" w:cs="Arial"/>
          <w:b/>
          <w:sz w:val="20"/>
          <w:szCs w:val="20"/>
          <w:u w:val="single"/>
        </w:rPr>
      </w:pPr>
    </w:p>
    <w:p w:rsidR="00D73862" w:rsidRPr="00063B69" w:rsidRDefault="00D73862" w:rsidP="00D73862">
      <w:pPr>
        <w:widowControl w:val="0"/>
        <w:tabs>
          <w:tab w:val="left" w:pos="220"/>
          <w:tab w:val="left" w:pos="720"/>
        </w:tabs>
        <w:autoSpaceDE w:val="0"/>
        <w:autoSpaceDN w:val="0"/>
        <w:adjustRightInd w:val="0"/>
        <w:spacing w:after="0" w:line="240" w:lineRule="auto"/>
        <w:rPr>
          <w:rFonts w:ascii="Arial" w:hAnsi="Arial" w:cs="Arial"/>
          <w:b/>
          <w:sz w:val="20"/>
          <w:szCs w:val="20"/>
          <w:u w:val="single"/>
        </w:rPr>
      </w:pPr>
    </w:p>
    <w:p w:rsidR="00D73862" w:rsidRPr="00063B69" w:rsidRDefault="00D73862" w:rsidP="00D73862">
      <w:pPr>
        <w:widowControl w:val="0"/>
        <w:tabs>
          <w:tab w:val="left" w:pos="220"/>
          <w:tab w:val="left" w:pos="720"/>
        </w:tabs>
        <w:autoSpaceDE w:val="0"/>
        <w:autoSpaceDN w:val="0"/>
        <w:adjustRightInd w:val="0"/>
        <w:spacing w:after="0" w:line="240" w:lineRule="auto"/>
        <w:rPr>
          <w:rFonts w:ascii="Arial" w:hAnsi="Arial" w:cs="Arial"/>
          <w:b/>
          <w:sz w:val="20"/>
          <w:szCs w:val="20"/>
          <w:u w:val="single"/>
        </w:rPr>
      </w:pPr>
    </w:p>
    <w:p w:rsidR="00FB4261" w:rsidRPr="00063B69" w:rsidRDefault="00FB4261" w:rsidP="00D73862">
      <w:pPr>
        <w:widowControl w:val="0"/>
        <w:tabs>
          <w:tab w:val="left" w:pos="220"/>
          <w:tab w:val="left" w:pos="720"/>
        </w:tabs>
        <w:autoSpaceDE w:val="0"/>
        <w:autoSpaceDN w:val="0"/>
        <w:adjustRightInd w:val="0"/>
        <w:spacing w:after="0" w:line="240" w:lineRule="auto"/>
        <w:rPr>
          <w:rFonts w:ascii="Arial" w:hAnsi="Arial" w:cs="Arial"/>
          <w:b/>
          <w:sz w:val="20"/>
          <w:szCs w:val="20"/>
          <w:u w:val="single"/>
        </w:rPr>
      </w:pPr>
    </w:p>
    <w:p w:rsidR="0049395C" w:rsidRDefault="0049395C" w:rsidP="00D73862">
      <w:pPr>
        <w:widowControl w:val="0"/>
        <w:tabs>
          <w:tab w:val="left" w:pos="220"/>
          <w:tab w:val="left" w:pos="720"/>
        </w:tabs>
        <w:autoSpaceDE w:val="0"/>
        <w:autoSpaceDN w:val="0"/>
        <w:adjustRightInd w:val="0"/>
        <w:spacing w:after="0" w:line="240" w:lineRule="auto"/>
        <w:rPr>
          <w:rFonts w:ascii="Arial" w:hAnsi="Arial" w:cs="Arial"/>
          <w:b/>
          <w:sz w:val="20"/>
          <w:szCs w:val="20"/>
          <w:u w:val="single"/>
        </w:rPr>
      </w:pPr>
    </w:p>
    <w:p w:rsidR="0049395C" w:rsidRDefault="0049395C" w:rsidP="00D73862">
      <w:pPr>
        <w:widowControl w:val="0"/>
        <w:tabs>
          <w:tab w:val="left" w:pos="220"/>
          <w:tab w:val="left" w:pos="720"/>
        </w:tabs>
        <w:autoSpaceDE w:val="0"/>
        <w:autoSpaceDN w:val="0"/>
        <w:adjustRightInd w:val="0"/>
        <w:spacing w:after="0" w:line="240" w:lineRule="auto"/>
        <w:rPr>
          <w:rFonts w:ascii="Arial" w:hAnsi="Arial" w:cs="Arial"/>
          <w:b/>
          <w:sz w:val="20"/>
          <w:szCs w:val="20"/>
          <w:u w:val="single"/>
        </w:rPr>
      </w:pPr>
    </w:p>
    <w:p w:rsidR="0049395C" w:rsidRDefault="0049395C" w:rsidP="00D73862">
      <w:pPr>
        <w:widowControl w:val="0"/>
        <w:tabs>
          <w:tab w:val="left" w:pos="220"/>
          <w:tab w:val="left" w:pos="720"/>
        </w:tabs>
        <w:autoSpaceDE w:val="0"/>
        <w:autoSpaceDN w:val="0"/>
        <w:adjustRightInd w:val="0"/>
        <w:spacing w:after="0" w:line="240" w:lineRule="auto"/>
        <w:rPr>
          <w:rFonts w:ascii="Arial" w:hAnsi="Arial" w:cs="Arial"/>
          <w:b/>
          <w:sz w:val="20"/>
          <w:szCs w:val="20"/>
          <w:u w:val="single"/>
        </w:rPr>
      </w:pPr>
    </w:p>
    <w:p w:rsidR="00063B69" w:rsidRDefault="00063B69" w:rsidP="00152C60">
      <w:pPr>
        <w:spacing w:after="105"/>
        <w:rPr>
          <w:rFonts w:ascii="Arial" w:eastAsia="Times New Roman" w:hAnsi="Arial" w:cs="Arial"/>
          <w:bCs/>
          <w:sz w:val="20"/>
          <w:szCs w:val="20"/>
        </w:rPr>
      </w:pPr>
    </w:p>
    <w:p w:rsidR="00353E20" w:rsidRPr="00063B69" w:rsidRDefault="00353E20" w:rsidP="00D73862">
      <w:pPr>
        <w:spacing w:line="240" w:lineRule="auto"/>
        <w:rPr>
          <w:rFonts w:ascii="Arial" w:eastAsia="Times New Roman" w:hAnsi="Arial" w:cs="Arial"/>
          <w:bCs/>
          <w:sz w:val="20"/>
          <w:szCs w:val="20"/>
        </w:rPr>
      </w:pPr>
    </w:p>
    <w:sectPr w:rsidR="00353E20" w:rsidRPr="00063B69" w:rsidSect="00063B69">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C5A78"/>
    <w:multiLevelType w:val="hybridMultilevel"/>
    <w:tmpl w:val="87F659FE"/>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5232B9"/>
    <w:multiLevelType w:val="hybridMultilevel"/>
    <w:tmpl w:val="2CDA0CCC"/>
    <w:lvl w:ilvl="0" w:tplc="318E9980">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486106E"/>
    <w:multiLevelType w:val="hybridMultilevel"/>
    <w:tmpl w:val="FFBEC1E6"/>
    <w:lvl w:ilvl="0" w:tplc="1F5A00C2">
      <w:start w:val="1"/>
      <w:numFmt w:val="upperLetter"/>
      <w:lvlText w:val="%1."/>
      <w:lvlJc w:val="left"/>
      <w:pPr>
        <w:ind w:left="1080" w:hanging="360"/>
      </w:pPr>
      <w:rPr>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E1F462F"/>
    <w:multiLevelType w:val="hybridMultilevel"/>
    <w:tmpl w:val="30045886"/>
    <w:lvl w:ilvl="0" w:tplc="918E9B7A">
      <w:start w:val="1"/>
      <w:numFmt w:val="upperLetter"/>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6C13080"/>
    <w:multiLevelType w:val="hybridMultilevel"/>
    <w:tmpl w:val="12964124"/>
    <w:lvl w:ilvl="0" w:tplc="0372715A">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7D47B7C"/>
    <w:multiLevelType w:val="hybridMultilevel"/>
    <w:tmpl w:val="328C97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85C31A6"/>
    <w:multiLevelType w:val="hybridMultilevel"/>
    <w:tmpl w:val="E95E6EAA"/>
    <w:lvl w:ilvl="0" w:tplc="A29A9E9A">
      <w:start w:val="1"/>
      <w:numFmt w:val="upperLetter"/>
      <w:lvlText w:val="%1."/>
      <w:lvlJc w:val="left"/>
      <w:pPr>
        <w:ind w:left="-720" w:hanging="360"/>
      </w:pPr>
    </w:lvl>
    <w:lvl w:ilvl="1" w:tplc="04090019">
      <w:start w:val="1"/>
      <w:numFmt w:val="decimal"/>
      <w:lvlText w:val="%2."/>
      <w:lvlJc w:val="left"/>
      <w:pPr>
        <w:tabs>
          <w:tab w:val="num" w:pos="0"/>
        </w:tabs>
        <w:ind w:left="0" w:hanging="360"/>
      </w:p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1440"/>
        </w:tabs>
        <w:ind w:left="1440" w:hanging="360"/>
      </w:pPr>
    </w:lvl>
    <w:lvl w:ilvl="4" w:tplc="04090019">
      <w:start w:val="1"/>
      <w:numFmt w:val="decimal"/>
      <w:lvlText w:val="%5."/>
      <w:lvlJc w:val="left"/>
      <w:pPr>
        <w:tabs>
          <w:tab w:val="num" w:pos="2160"/>
        </w:tabs>
        <w:ind w:left="2160" w:hanging="360"/>
      </w:pPr>
    </w:lvl>
    <w:lvl w:ilvl="5" w:tplc="0409001B">
      <w:start w:val="1"/>
      <w:numFmt w:val="decimal"/>
      <w:lvlText w:val="%6."/>
      <w:lvlJc w:val="left"/>
      <w:pPr>
        <w:tabs>
          <w:tab w:val="num" w:pos="2880"/>
        </w:tabs>
        <w:ind w:left="2880" w:hanging="360"/>
      </w:pPr>
    </w:lvl>
    <w:lvl w:ilvl="6" w:tplc="0409000F">
      <w:start w:val="1"/>
      <w:numFmt w:val="decimal"/>
      <w:lvlText w:val="%7."/>
      <w:lvlJc w:val="left"/>
      <w:pPr>
        <w:tabs>
          <w:tab w:val="num" w:pos="3600"/>
        </w:tabs>
        <w:ind w:left="3600" w:hanging="360"/>
      </w:pPr>
    </w:lvl>
    <w:lvl w:ilvl="7" w:tplc="04090019">
      <w:start w:val="1"/>
      <w:numFmt w:val="decimal"/>
      <w:lvlText w:val="%8."/>
      <w:lvlJc w:val="left"/>
      <w:pPr>
        <w:tabs>
          <w:tab w:val="num" w:pos="4320"/>
        </w:tabs>
        <w:ind w:left="4320" w:hanging="360"/>
      </w:pPr>
    </w:lvl>
    <w:lvl w:ilvl="8" w:tplc="0409001B">
      <w:start w:val="1"/>
      <w:numFmt w:val="decimal"/>
      <w:lvlText w:val="%9."/>
      <w:lvlJc w:val="left"/>
      <w:pPr>
        <w:tabs>
          <w:tab w:val="num" w:pos="5040"/>
        </w:tabs>
        <w:ind w:left="5040" w:hanging="360"/>
      </w:pPr>
    </w:lvl>
  </w:abstractNum>
  <w:abstractNum w:abstractNumId="7">
    <w:nsid w:val="78E77C62"/>
    <w:multiLevelType w:val="hybridMultilevel"/>
    <w:tmpl w:val="5E903E82"/>
    <w:lvl w:ilvl="0" w:tplc="BE14B3A6">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compat>
    <w:useFELayout/>
  </w:compat>
  <w:rsids>
    <w:rsidRoot w:val="00D73862"/>
    <w:rsid w:val="00050F84"/>
    <w:rsid w:val="00063B69"/>
    <w:rsid w:val="0006585D"/>
    <w:rsid w:val="000D7198"/>
    <w:rsid w:val="000F0A70"/>
    <w:rsid w:val="00104BC4"/>
    <w:rsid w:val="00152C60"/>
    <w:rsid w:val="0016031B"/>
    <w:rsid w:val="00183937"/>
    <w:rsid w:val="00232613"/>
    <w:rsid w:val="002F6B57"/>
    <w:rsid w:val="003012F1"/>
    <w:rsid w:val="00353E20"/>
    <w:rsid w:val="00356E25"/>
    <w:rsid w:val="00370B9B"/>
    <w:rsid w:val="003A7336"/>
    <w:rsid w:val="003E54D0"/>
    <w:rsid w:val="0049395C"/>
    <w:rsid w:val="00576714"/>
    <w:rsid w:val="005C750F"/>
    <w:rsid w:val="00622386"/>
    <w:rsid w:val="00631A18"/>
    <w:rsid w:val="006564A9"/>
    <w:rsid w:val="006B0B1F"/>
    <w:rsid w:val="008A67D8"/>
    <w:rsid w:val="00905457"/>
    <w:rsid w:val="00925F37"/>
    <w:rsid w:val="00A749F6"/>
    <w:rsid w:val="00A90802"/>
    <w:rsid w:val="00A95E7F"/>
    <w:rsid w:val="00B3136A"/>
    <w:rsid w:val="00B67D69"/>
    <w:rsid w:val="00BE39A0"/>
    <w:rsid w:val="00C04FDB"/>
    <w:rsid w:val="00C63674"/>
    <w:rsid w:val="00CB7DC7"/>
    <w:rsid w:val="00D032C4"/>
    <w:rsid w:val="00D540CE"/>
    <w:rsid w:val="00D73862"/>
    <w:rsid w:val="00D82411"/>
    <w:rsid w:val="00DB1453"/>
    <w:rsid w:val="00DB2E98"/>
    <w:rsid w:val="00E303BA"/>
    <w:rsid w:val="00E4551D"/>
    <w:rsid w:val="00EA442C"/>
    <w:rsid w:val="00EE2384"/>
    <w:rsid w:val="00F70522"/>
    <w:rsid w:val="00F80228"/>
    <w:rsid w:val="00FB4261"/>
    <w:rsid w:val="00FE57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453"/>
  </w:style>
  <w:style w:type="paragraph" w:styleId="Heading1">
    <w:name w:val="heading 1"/>
    <w:basedOn w:val="Normal"/>
    <w:next w:val="Normal"/>
    <w:link w:val="Heading1Char"/>
    <w:uiPriority w:val="9"/>
    <w:qFormat/>
    <w:rsid w:val="005767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862"/>
    <w:rPr>
      <w:rFonts w:ascii="Tahoma" w:hAnsi="Tahoma" w:cs="Tahoma"/>
      <w:sz w:val="16"/>
      <w:szCs w:val="16"/>
    </w:rPr>
  </w:style>
  <w:style w:type="paragraph" w:styleId="ListParagraph">
    <w:name w:val="List Paragraph"/>
    <w:basedOn w:val="Normal"/>
    <w:uiPriority w:val="34"/>
    <w:qFormat/>
    <w:rsid w:val="00D73862"/>
    <w:pPr>
      <w:ind w:left="720"/>
      <w:contextualSpacing/>
    </w:pPr>
  </w:style>
  <w:style w:type="paragraph" w:customStyle="1" w:styleId="Pa12">
    <w:name w:val="Pa12"/>
    <w:basedOn w:val="Normal"/>
    <w:next w:val="Normal"/>
    <w:uiPriority w:val="99"/>
    <w:rsid w:val="00D73862"/>
    <w:pPr>
      <w:autoSpaceDE w:val="0"/>
      <w:autoSpaceDN w:val="0"/>
      <w:adjustRightInd w:val="0"/>
      <w:spacing w:after="0" w:line="241" w:lineRule="atLeast"/>
    </w:pPr>
    <w:rPr>
      <w:rFonts w:ascii="Times New Roman PS" w:eastAsia="Calibri" w:hAnsi="Times New Roman PS" w:cs="Times New Roman"/>
      <w:sz w:val="24"/>
      <w:szCs w:val="24"/>
    </w:rPr>
  </w:style>
  <w:style w:type="paragraph" w:customStyle="1" w:styleId="Pa13">
    <w:name w:val="Pa13"/>
    <w:basedOn w:val="Normal"/>
    <w:next w:val="Normal"/>
    <w:uiPriority w:val="99"/>
    <w:rsid w:val="00D73862"/>
    <w:pPr>
      <w:autoSpaceDE w:val="0"/>
      <w:autoSpaceDN w:val="0"/>
      <w:adjustRightInd w:val="0"/>
      <w:spacing w:after="0" w:line="241" w:lineRule="atLeast"/>
    </w:pPr>
    <w:rPr>
      <w:rFonts w:ascii="Times New Roman PS" w:eastAsia="Calibri" w:hAnsi="Times New Roman PS" w:cs="Times New Roman"/>
      <w:sz w:val="24"/>
      <w:szCs w:val="24"/>
    </w:rPr>
  </w:style>
  <w:style w:type="paragraph" w:styleId="NormalWeb">
    <w:name w:val="Normal (Web)"/>
    <w:basedOn w:val="Normal"/>
    <w:uiPriority w:val="99"/>
    <w:unhideWhenUsed/>
    <w:rsid w:val="00D7386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ld1">
    <w:name w:val="bold1"/>
    <w:basedOn w:val="DefaultParagraphFont"/>
    <w:rsid w:val="00D73862"/>
    <w:rPr>
      <w:b/>
      <w:bCs/>
    </w:rPr>
  </w:style>
  <w:style w:type="character" w:customStyle="1" w:styleId="Heading1Char">
    <w:name w:val="Heading 1 Char"/>
    <w:basedOn w:val="DefaultParagraphFont"/>
    <w:link w:val="Heading1"/>
    <w:uiPriority w:val="9"/>
    <w:rsid w:val="0057671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67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862"/>
    <w:rPr>
      <w:rFonts w:ascii="Tahoma" w:hAnsi="Tahoma" w:cs="Tahoma"/>
      <w:sz w:val="16"/>
      <w:szCs w:val="16"/>
    </w:rPr>
  </w:style>
  <w:style w:type="paragraph" w:styleId="ListParagraph">
    <w:name w:val="List Paragraph"/>
    <w:basedOn w:val="Normal"/>
    <w:uiPriority w:val="34"/>
    <w:qFormat/>
    <w:rsid w:val="00D73862"/>
    <w:pPr>
      <w:ind w:left="720"/>
      <w:contextualSpacing/>
    </w:pPr>
  </w:style>
  <w:style w:type="paragraph" w:customStyle="1" w:styleId="Pa12">
    <w:name w:val="Pa12"/>
    <w:basedOn w:val="Normal"/>
    <w:next w:val="Normal"/>
    <w:uiPriority w:val="99"/>
    <w:rsid w:val="00D73862"/>
    <w:pPr>
      <w:autoSpaceDE w:val="0"/>
      <w:autoSpaceDN w:val="0"/>
      <w:adjustRightInd w:val="0"/>
      <w:spacing w:after="0" w:line="241" w:lineRule="atLeast"/>
    </w:pPr>
    <w:rPr>
      <w:rFonts w:ascii="Times New Roman PS" w:eastAsia="Calibri" w:hAnsi="Times New Roman PS" w:cs="Times New Roman"/>
      <w:sz w:val="24"/>
      <w:szCs w:val="24"/>
    </w:rPr>
  </w:style>
  <w:style w:type="paragraph" w:customStyle="1" w:styleId="Pa13">
    <w:name w:val="Pa13"/>
    <w:basedOn w:val="Normal"/>
    <w:next w:val="Normal"/>
    <w:uiPriority w:val="99"/>
    <w:rsid w:val="00D73862"/>
    <w:pPr>
      <w:autoSpaceDE w:val="0"/>
      <w:autoSpaceDN w:val="0"/>
      <w:adjustRightInd w:val="0"/>
      <w:spacing w:after="0" w:line="241" w:lineRule="atLeast"/>
    </w:pPr>
    <w:rPr>
      <w:rFonts w:ascii="Times New Roman PS" w:eastAsia="Calibri" w:hAnsi="Times New Roman PS" w:cs="Times New Roman"/>
      <w:sz w:val="24"/>
      <w:szCs w:val="24"/>
    </w:rPr>
  </w:style>
  <w:style w:type="paragraph" w:styleId="NormalWeb">
    <w:name w:val="Normal (Web)"/>
    <w:basedOn w:val="Normal"/>
    <w:uiPriority w:val="99"/>
    <w:unhideWhenUsed/>
    <w:rsid w:val="00D7386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ld1">
    <w:name w:val="bold1"/>
    <w:basedOn w:val="DefaultParagraphFont"/>
    <w:rsid w:val="00D73862"/>
    <w:rPr>
      <w:b/>
      <w:bCs/>
    </w:rPr>
  </w:style>
  <w:style w:type="character" w:customStyle="1" w:styleId="Heading1Char">
    <w:name w:val="Heading 1 Char"/>
    <w:basedOn w:val="DefaultParagraphFont"/>
    <w:link w:val="Heading1"/>
    <w:uiPriority w:val="9"/>
    <w:rsid w:val="0057671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93347621">
      <w:bodyDiv w:val="1"/>
      <w:marLeft w:val="0"/>
      <w:marRight w:val="0"/>
      <w:marTop w:val="0"/>
      <w:marBottom w:val="0"/>
      <w:divBdr>
        <w:top w:val="none" w:sz="0" w:space="0" w:color="auto"/>
        <w:left w:val="none" w:sz="0" w:space="0" w:color="auto"/>
        <w:bottom w:val="none" w:sz="0" w:space="0" w:color="auto"/>
        <w:right w:val="none" w:sz="0" w:space="0" w:color="auto"/>
      </w:divBdr>
    </w:div>
    <w:div w:id="341326502">
      <w:bodyDiv w:val="1"/>
      <w:marLeft w:val="0"/>
      <w:marRight w:val="0"/>
      <w:marTop w:val="0"/>
      <w:marBottom w:val="0"/>
      <w:divBdr>
        <w:top w:val="none" w:sz="0" w:space="0" w:color="auto"/>
        <w:left w:val="none" w:sz="0" w:space="0" w:color="auto"/>
        <w:bottom w:val="none" w:sz="0" w:space="0" w:color="auto"/>
        <w:right w:val="none" w:sz="0" w:space="0" w:color="auto"/>
      </w:divBdr>
    </w:div>
    <w:div w:id="634069380">
      <w:bodyDiv w:val="1"/>
      <w:marLeft w:val="0"/>
      <w:marRight w:val="0"/>
      <w:marTop w:val="0"/>
      <w:marBottom w:val="0"/>
      <w:divBdr>
        <w:top w:val="none" w:sz="0" w:space="0" w:color="auto"/>
        <w:left w:val="none" w:sz="0" w:space="0" w:color="auto"/>
        <w:bottom w:val="none" w:sz="0" w:space="0" w:color="auto"/>
        <w:right w:val="none" w:sz="0" w:space="0" w:color="auto"/>
      </w:divBdr>
    </w:div>
    <w:div w:id="1069957428">
      <w:bodyDiv w:val="1"/>
      <w:marLeft w:val="0"/>
      <w:marRight w:val="0"/>
      <w:marTop w:val="0"/>
      <w:marBottom w:val="0"/>
      <w:divBdr>
        <w:top w:val="none" w:sz="0" w:space="0" w:color="auto"/>
        <w:left w:val="none" w:sz="0" w:space="0" w:color="auto"/>
        <w:bottom w:val="none" w:sz="0" w:space="0" w:color="auto"/>
        <w:right w:val="none" w:sz="0" w:space="0" w:color="auto"/>
      </w:divBdr>
    </w:div>
    <w:div w:id="1242759477">
      <w:bodyDiv w:val="1"/>
      <w:marLeft w:val="0"/>
      <w:marRight w:val="0"/>
      <w:marTop w:val="0"/>
      <w:marBottom w:val="0"/>
      <w:divBdr>
        <w:top w:val="none" w:sz="0" w:space="0" w:color="auto"/>
        <w:left w:val="none" w:sz="0" w:space="0" w:color="auto"/>
        <w:bottom w:val="none" w:sz="0" w:space="0" w:color="auto"/>
        <w:right w:val="none" w:sz="0" w:space="0" w:color="auto"/>
      </w:divBdr>
    </w:div>
    <w:div w:id="1480347608">
      <w:bodyDiv w:val="1"/>
      <w:marLeft w:val="0"/>
      <w:marRight w:val="0"/>
      <w:marTop w:val="0"/>
      <w:marBottom w:val="0"/>
      <w:divBdr>
        <w:top w:val="none" w:sz="0" w:space="0" w:color="auto"/>
        <w:left w:val="none" w:sz="0" w:space="0" w:color="auto"/>
        <w:bottom w:val="none" w:sz="0" w:space="0" w:color="auto"/>
        <w:right w:val="none" w:sz="0" w:space="0" w:color="auto"/>
      </w:divBdr>
    </w:div>
    <w:div w:id="160819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5DF9E-59F0-4AC0-88D5-C5FE7E5B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A. McLaughlin</dc:creator>
  <cp:lastModifiedBy>srjarret</cp:lastModifiedBy>
  <cp:revision>3</cp:revision>
  <cp:lastPrinted>2014-10-20T16:15:00Z</cp:lastPrinted>
  <dcterms:created xsi:type="dcterms:W3CDTF">2015-09-30T18:45:00Z</dcterms:created>
  <dcterms:modified xsi:type="dcterms:W3CDTF">2015-10-01T12:51:00Z</dcterms:modified>
</cp:coreProperties>
</file>